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DD3" w:rsidRDefault="00BD0887" w:rsidP="00B7473E">
      <w:pPr>
        <w:jc w:val="center"/>
        <w:rPr>
          <w:b/>
          <w:sz w:val="40"/>
          <w:lang w:eastAsia="zh-CN"/>
        </w:rPr>
      </w:pPr>
      <w:r>
        <w:rPr>
          <w:rFonts w:hint="eastAsia"/>
          <w:b/>
          <w:sz w:val="40"/>
          <w:lang w:eastAsia="zh-CN"/>
        </w:rPr>
        <w:t>生成代金小票</w:t>
      </w:r>
      <w:r w:rsidR="00764ADA">
        <w:rPr>
          <w:rFonts w:hint="eastAsia"/>
          <w:b/>
          <w:sz w:val="40"/>
          <w:lang w:eastAsia="zh-CN"/>
        </w:rPr>
        <w:t>和购物小票</w:t>
      </w:r>
    </w:p>
    <w:p w:rsidR="001467D1" w:rsidRPr="0030415A" w:rsidRDefault="001467D1" w:rsidP="001467D1">
      <w:pPr>
        <w:rPr>
          <w:lang w:eastAsia="zh-CN"/>
        </w:rPr>
      </w:pPr>
    </w:p>
    <w:sdt>
      <w:sdtPr>
        <w:rPr>
          <w:rFonts w:ascii="Calibri" w:eastAsia="宋体" w:hAnsi="Calibri" w:cs="Times New Roman"/>
          <w:b w:val="0"/>
          <w:bCs w:val="0"/>
          <w:color w:val="auto"/>
          <w:sz w:val="22"/>
          <w:szCs w:val="22"/>
        </w:rPr>
        <w:id w:val="340051802"/>
        <w:docPartObj>
          <w:docPartGallery w:val="Table of Contents"/>
          <w:docPartUnique/>
        </w:docPartObj>
      </w:sdtPr>
      <w:sdtContent>
        <w:p w:rsidR="00E358E0" w:rsidRDefault="00E358E0">
          <w:pPr>
            <w:pStyle w:val="TOC"/>
          </w:pPr>
          <w:r>
            <w:t>Contents</w:t>
          </w:r>
        </w:p>
        <w:p w:rsidR="00E358E0" w:rsidRDefault="003012B7">
          <w:pPr>
            <w:pStyle w:val="10"/>
            <w:rPr>
              <w:rFonts w:asciiTheme="minorHAnsi" w:eastAsiaTheme="minorEastAsia" w:hAnsiTheme="minorHAnsi" w:cstheme="minorBidi"/>
              <w:noProof/>
              <w:lang w:eastAsia="zh-CN"/>
            </w:rPr>
          </w:pPr>
          <w:r>
            <w:fldChar w:fldCharType="begin"/>
          </w:r>
          <w:r w:rsidR="00E358E0">
            <w:instrText xml:space="preserve"> TOC \o "1-3" \h \z \u </w:instrText>
          </w:r>
          <w:r>
            <w:fldChar w:fldCharType="separate"/>
          </w:r>
          <w:hyperlink w:anchor="_Toc17703704" w:history="1">
            <w:r w:rsidR="00E358E0" w:rsidRPr="00222D49">
              <w:rPr>
                <w:rStyle w:val="ac"/>
                <w:rFonts w:hint="eastAsia"/>
                <w:noProof/>
                <w:lang w:eastAsia="zh-CN"/>
              </w:rPr>
              <w:t>生成【代金小票】和【</w:t>
            </w:r>
            <w:r w:rsidR="00E358E0" w:rsidRPr="00222D49">
              <w:rPr>
                <w:rStyle w:val="ac"/>
                <w:noProof/>
                <w:lang w:eastAsia="zh-CN"/>
              </w:rPr>
              <w:t>Ticket de caisse</w:t>
            </w:r>
            <w:r w:rsidR="00E358E0" w:rsidRPr="00222D49">
              <w:rPr>
                <w:rStyle w:val="ac"/>
                <w:rFonts w:hint="eastAsia"/>
                <w:noProof/>
                <w:lang w:eastAsia="zh-CN"/>
              </w:rPr>
              <w:t>购物小票】</w:t>
            </w:r>
            <w:r w:rsidR="00E358E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358E0">
              <w:rPr>
                <w:noProof/>
                <w:webHidden/>
              </w:rPr>
              <w:instrText xml:space="preserve"> PAGEREF _Toc17703704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58E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58E0" w:rsidRDefault="003012B7">
          <w:pPr>
            <w:pStyle w:val="20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lang w:eastAsia="zh-CN"/>
            </w:rPr>
          </w:pPr>
          <w:hyperlink w:anchor="_Toc17703705" w:history="1">
            <w:r w:rsidR="00E358E0" w:rsidRPr="00222D49">
              <w:rPr>
                <w:rStyle w:val="ac"/>
                <w:rFonts w:hint="eastAsia"/>
                <w:noProof/>
                <w:lang w:eastAsia="zh-CN"/>
              </w:rPr>
              <w:t>登录方式</w:t>
            </w:r>
            <w:r w:rsidR="00E358E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358E0">
              <w:rPr>
                <w:noProof/>
                <w:webHidden/>
              </w:rPr>
              <w:instrText xml:space="preserve"> PAGEREF _Toc17703705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58E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58E0" w:rsidRDefault="003012B7">
          <w:pPr>
            <w:pStyle w:val="20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lang w:eastAsia="zh-CN"/>
            </w:rPr>
          </w:pPr>
          <w:hyperlink w:anchor="_Toc17703706" w:history="1">
            <w:r w:rsidR="00E358E0" w:rsidRPr="00222D49">
              <w:rPr>
                <w:rStyle w:val="ac"/>
                <w:rFonts w:hint="eastAsia"/>
                <w:noProof/>
                <w:lang w:eastAsia="zh-CN"/>
              </w:rPr>
              <w:t>页面布局</w:t>
            </w:r>
            <w:r w:rsidR="00E358E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358E0">
              <w:rPr>
                <w:noProof/>
                <w:webHidden/>
              </w:rPr>
              <w:instrText xml:space="preserve"> PAGEREF _Toc17703706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58E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58E0" w:rsidRDefault="003012B7">
          <w:pPr>
            <w:pStyle w:val="20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lang w:eastAsia="zh-CN"/>
            </w:rPr>
          </w:pPr>
          <w:hyperlink w:anchor="_Toc17703707" w:history="1">
            <w:r w:rsidR="00E358E0" w:rsidRPr="00222D49">
              <w:rPr>
                <w:rStyle w:val="ac"/>
                <w:rFonts w:hint="eastAsia"/>
                <w:noProof/>
                <w:lang w:eastAsia="zh-CN"/>
              </w:rPr>
              <w:t>功能</w:t>
            </w:r>
            <w:r w:rsidR="00E358E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358E0">
              <w:rPr>
                <w:noProof/>
                <w:webHidden/>
              </w:rPr>
              <w:instrText xml:space="preserve"> PAGEREF _Toc17703707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58E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58E0" w:rsidRDefault="003012B7">
          <w:pPr>
            <w:pStyle w:val="20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lang w:eastAsia="zh-CN"/>
            </w:rPr>
          </w:pPr>
          <w:hyperlink w:anchor="_Toc17703708" w:history="1">
            <w:r w:rsidR="00E358E0" w:rsidRPr="00222D49">
              <w:rPr>
                <w:rStyle w:val="ac"/>
                <w:noProof/>
                <w:lang w:eastAsia="zh-CN"/>
              </w:rPr>
              <w:t>Ticket de caisse</w:t>
            </w:r>
            <w:r w:rsidR="00E358E0" w:rsidRPr="00222D49">
              <w:rPr>
                <w:rStyle w:val="ac"/>
                <w:rFonts w:hint="eastAsia"/>
                <w:noProof/>
                <w:lang w:eastAsia="zh-CN"/>
              </w:rPr>
              <w:t>购物小票</w:t>
            </w:r>
            <w:r w:rsidR="00E358E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358E0">
              <w:rPr>
                <w:noProof/>
                <w:webHidden/>
              </w:rPr>
              <w:instrText xml:space="preserve"> PAGEREF _Toc17703708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58E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58E0" w:rsidRDefault="003012B7">
          <w:pPr>
            <w:pStyle w:val="10"/>
            <w:rPr>
              <w:rFonts w:asciiTheme="minorHAnsi" w:eastAsiaTheme="minorEastAsia" w:hAnsiTheme="minorHAnsi" w:cstheme="minorBidi"/>
              <w:noProof/>
              <w:lang w:eastAsia="zh-CN"/>
            </w:rPr>
          </w:pPr>
          <w:hyperlink w:anchor="_Toc17703709" w:history="1">
            <w:r w:rsidR="00E358E0" w:rsidRPr="00222D49">
              <w:rPr>
                <w:rStyle w:val="ac"/>
                <w:rFonts w:hint="eastAsia"/>
                <w:noProof/>
                <w:lang w:eastAsia="zh-CN"/>
              </w:rPr>
              <w:t>购物小票打印</w:t>
            </w:r>
            <w:r w:rsidR="00E358E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358E0">
              <w:rPr>
                <w:noProof/>
                <w:webHidden/>
              </w:rPr>
              <w:instrText xml:space="preserve"> PAGEREF _Toc17703709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58E0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58E0" w:rsidRDefault="003012B7">
          <w:pPr>
            <w:pStyle w:val="20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lang w:eastAsia="zh-CN"/>
            </w:rPr>
          </w:pPr>
          <w:hyperlink w:anchor="_Toc17703710" w:history="1">
            <w:r w:rsidR="00E358E0" w:rsidRPr="00222D49">
              <w:rPr>
                <w:rStyle w:val="ac"/>
                <w:rFonts w:hint="eastAsia"/>
                <w:noProof/>
                <w:lang w:eastAsia="zh-CN"/>
              </w:rPr>
              <w:t>页面布局</w:t>
            </w:r>
            <w:r w:rsidR="00E358E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358E0">
              <w:rPr>
                <w:noProof/>
                <w:webHidden/>
              </w:rPr>
              <w:instrText xml:space="preserve"> PAGEREF _Toc17703710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58E0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58E0" w:rsidRDefault="003012B7">
          <w:pPr>
            <w:pStyle w:val="20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lang w:eastAsia="zh-CN"/>
            </w:rPr>
          </w:pPr>
          <w:hyperlink w:anchor="_Toc17703711" w:history="1">
            <w:r w:rsidR="00E358E0" w:rsidRPr="00222D49">
              <w:rPr>
                <w:rStyle w:val="ac"/>
                <w:rFonts w:hint="eastAsia"/>
                <w:noProof/>
                <w:lang w:eastAsia="zh-CN"/>
              </w:rPr>
              <w:t>详细需求</w:t>
            </w:r>
            <w:r w:rsidR="00E358E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358E0">
              <w:rPr>
                <w:noProof/>
                <w:webHidden/>
              </w:rPr>
              <w:instrText xml:space="preserve"> PAGEREF _Toc17703711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58E0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58E0" w:rsidRDefault="003012B7">
          <w:pPr>
            <w:pStyle w:val="20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lang w:eastAsia="zh-CN"/>
            </w:rPr>
          </w:pPr>
          <w:hyperlink w:anchor="_Toc17703712" w:history="1">
            <w:r w:rsidR="00E358E0" w:rsidRPr="00222D49">
              <w:rPr>
                <w:rStyle w:val="ac"/>
                <w:rFonts w:hint="eastAsia"/>
                <w:noProof/>
                <w:lang w:eastAsia="zh-CN"/>
              </w:rPr>
              <w:t>代金小票</w:t>
            </w:r>
            <w:r w:rsidR="00E358E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358E0">
              <w:rPr>
                <w:noProof/>
                <w:webHidden/>
              </w:rPr>
              <w:instrText xml:space="preserve"> PAGEREF _Toc17703712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58E0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58E0" w:rsidRDefault="003012B7">
          <w:pPr>
            <w:pStyle w:val="30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lang w:eastAsia="zh-CN"/>
            </w:rPr>
          </w:pPr>
          <w:hyperlink w:anchor="_Toc17703713" w:history="1">
            <w:r w:rsidR="00E358E0" w:rsidRPr="00222D49">
              <w:rPr>
                <w:rStyle w:val="ac"/>
                <w:rFonts w:hint="eastAsia"/>
                <w:noProof/>
                <w:lang w:eastAsia="zh-CN"/>
              </w:rPr>
              <w:t>页面布局</w:t>
            </w:r>
            <w:r w:rsidR="00E358E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358E0">
              <w:rPr>
                <w:noProof/>
                <w:webHidden/>
              </w:rPr>
              <w:instrText xml:space="preserve"> PAGEREF _Toc17703713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58E0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58E0" w:rsidRDefault="003012B7">
          <w:pPr>
            <w:pStyle w:val="30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lang w:eastAsia="zh-CN"/>
            </w:rPr>
          </w:pPr>
          <w:hyperlink w:anchor="_Toc17703714" w:history="1">
            <w:r w:rsidR="00E358E0" w:rsidRPr="00222D49">
              <w:rPr>
                <w:rStyle w:val="ac"/>
                <w:rFonts w:hint="eastAsia"/>
                <w:noProof/>
                <w:lang w:eastAsia="zh-CN"/>
              </w:rPr>
              <w:t>详细需求</w:t>
            </w:r>
            <w:r w:rsidR="00E358E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358E0">
              <w:rPr>
                <w:noProof/>
                <w:webHidden/>
              </w:rPr>
              <w:instrText xml:space="preserve"> PAGEREF _Toc17703714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58E0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58E0" w:rsidRDefault="003012B7">
          <w:pPr>
            <w:pStyle w:val="10"/>
            <w:rPr>
              <w:rFonts w:asciiTheme="minorHAnsi" w:eastAsiaTheme="minorEastAsia" w:hAnsiTheme="minorHAnsi" w:cstheme="minorBidi"/>
              <w:noProof/>
              <w:lang w:eastAsia="zh-CN"/>
            </w:rPr>
          </w:pPr>
          <w:hyperlink w:anchor="_Toc17703715" w:history="1">
            <w:r w:rsidR="00E358E0" w:rsidRPr="00222D49">
              <w:rPr>
                <w:rStyle w:val="ac"/>
                <w:rFonts w:hint="eastAsia"/>
                <w:noProof/>
                <w:lang w:eastAsia="zh-CN"/>
              </w:rPr>
              <w:t>生成【购物小票】和退到会员卡上</w:t>
            </w:r>
            <w:r w:rsidR="00E358E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358E0">
              <w:rPr>
                <w:noProof/>
                <w:webHidden/>
              </w:rPr>
              <w:instrText xml:space="preserve"> PAGEREF _Toc17703715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358E0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58E0" w:rsidRDefault="003012B7">
          <w:r>
            <w:fldChar w:fldCharType="end"/>
          </w:r>
        </w:p>
      </w:sdtContent>
    </w:sdt>
    <w:p w:rsidR="00B243AC" w:rsidRDefault="00A36DD8" w:rsidP="00A36DD8">
      <w:pPr>
        <w:pStyle w:val="1"/>
        <w:rPr>
          <w:lang w:eastAsia="zh-CN"/>
        </w:rPr>
      </w:pPr>
      <w:r>
        <w:rPr>
          <w:lang w:eastAsia="zh-CN"/>
        </w:rPr>
        <w:br w:type="page"/>
      </w:r>
      <w:bookmarkStart w:id="0" w:name="_Toc17549050"/>
      <w:bookmarkStart w:id="1" w:name="_Toc17703704"/>
      <w:r w:rsidR="00B243AC">
        <w:rPr>
          <w:rFonts w:hint="eastAsia"/>
          <w:lang w:eastAsia="zh-CN"/>
        </w:rPr>
        <w:lastRenderedPageBreak/>
        <w:t>说明：</w:t>
      </w:r>
    </w:p>
    <w:p w:rsidR="00B243AC" w:rsidRDefault="00B243AC" w:rsidP="007820A6">
      <w:pPr>
        <w:numPr>
          <w:ilvl w:val="0"/>
          <w:numId w:val="37"/>
        </w:numPr>
        <w:rPr>
          <w:lang w:eastAsia="zh-CN"/>
        </w:rPr>
      </w:pPr>
      <w:r>
        <w:rPr>
          <w:rFonts w:hint="eastAsia"/>
          <w:lang w:eastAsia="zh-CN"/>
        </w:rPr>
        <w:t>客户退货后，可以选择两种方式退款</w:t>
      </w:r>
      <w:r w:rsidR="00D87E76">
        <w:rPr>
          <w:rFonts w:hint="eastAsia"/>
          <w:lang w:eastAsia="zh-CN"/>
        </w:rPr>
        <w:t>（二选一）</w:t>
      </w:r>
    </w:p>
    <w:p w:rsidR="00B243AC" w:rsidRDefault="00B243AC" w:rsidP="007820A6">
      <w:pPr>
        <w:numPr>
          <w:ilvl w:val="1"/>
          <w:numId w:val="37"/>
        </w:numPr>
        <w:rPr>
          <w:lang w:eastAsia="zh-CN"/>
        </w:rPr>
      </w:pPr>
      <w:r>
        <w:rPr>
          <w:rFonts w:hint="eastAsia"/>
          <w:lang w:eastAsia="zh-CN"/>
        </w:rPr>
        <w:t>得到一张代金小票</w:t>
      </w:r>
    </w:p>
    <w:p w:rsidR="00B243AC" w:rsidRDefault="00B243AC" w:rsidP="007820A6">
      <w:pPr>
        <w:numPr>
          <w:ilvl w:val="1"/>
          <w:numId w:val="37"/>
        </w:numPr>
        <w:rPr>
          <w:lang w:eastAsia="zh-CN"/>
        </w:rPr>
      </w:pPr>
      <w:r>
        <w:rPr>
          <w:rFonts w:hint="eastAsia"/>
          <w:lang w:eastAsia="zh-CN"/>
        </w:rPr>
        <w:t>退还的钱直接打到会员卡上（有会员卡的客户）</w:t>
      </w:r>
    </w:p>
    <w:p w:rsidR="00D87E76" w:rsidRPr="006305EF" w:rsidRDefault="00D87E76" w:rsidP="00B243AC">
      <w:pPr>
        <w:numPr>
          <w:ilvl w:val="0"/>
          <w:numId w:val="37"/>
        </w:numPr>
        <w:rPr>
          <w:highlight w:val="red"/>
          <w:lang w:eastAsia="zh-CN"/>
        </w:rPr>
      </w:pPr>
      <w:r>
        <w:rPr>
          <w:rFonts w:hint="eastAsia"/>
          <w:lang w:eastAsia="zh-CN"/>
        </w:rPr>
        <w:t>选择其中一种，</w:t>
      </w:r>
      <w:r w:rsidRPr="006305EF">
        <w:rPr>
          <w:rFonts w:hint="eastAsia"/>
          <w:highlight w:val="red"/>
          <w:lang w:eastAsia="zh-CN"/>
        </w:rPr>
        <w:t>另一种按钮变灰</w:t>
      </w:r>
    </w:p>
    <w:p w:rsidR="00D87E76" w:rsidRPr="00B243AC" w:rsidRDefault="00D87E76" w:rsidP="00B243AC">
      <w:pPr>
        <w:numPr>
          <w:ilvl w:val="0"/>
          <w:numId w:val="37"/>
        </w:numPr>
        <w:rPr>
          <w:lang w:eastAsia="zh-CN"/>
        </w:rPr>
      </w:pPr>
      <w:r>
        <w:rPr>
          <w:rFonts w:hint="eastAsia"/>
          <w:lang w:eastAsia="zh-CN"/>
        </w:rPr>
        <w:t>成功后，再点击按钮，只可打印</w:t>
      </w:r>
    </w:p>
    <w:p w:rsidR="00A36DD8" w:rsidRDefault="007820A6" w:rsidP="00A36DD8">
      <w:pPr>
        <w:pStyle w:val="1"/>
        <w:rPr>
          <w:lang w:eastAsia="zh-CN"/>
        </w:rPr>
      </w:pPr>
      <w:r>
        <w:rPr>
          <w:rFonts w:hint="eastAsia"/>
          <w:lang w:eastAsia="zh-CN"/>
        </w:rPr>
        <w:t>生成</w:t>
      </w:r>
      <w:r w:rsidR="00970695">
        <w:rPr>
          <w:rFonts w:hint="eastAsia"/>
          <w:lang w:eastAsia="zh-CN"/>
        </w:rPr>
        <w:t>【</w:t>
      </w:r>
      <w:r w:rsidR="00970695">
        <w:rPr>
          <w:rFonts w:hint="eastAsia"/>
          <w:lang w:eastAsia="zh-CN"/>
        </w:rPr>
        <w:t>Ticket de caisse</w:t>
      </w:r>
      <w:r w:rsidR="00970695">
        <w:rPr>
          <w:rFonts w:hint="eastAsia"/>
          <w:lang w:eastAsia="zh-CN"/>
        </w:rPr>
        <w:t>购物小票】</w:t>
      </w:r>
      <w:bookmarkEnd w:id="0"/>
      <w:bookmarkEnd w:id="1"/>
      <w:r>
        <w:rPr>
          <w:rFonts w:hint="eastAsia"/>
          <w:lang w:eastAsia="zh-CN"/>
        </w:rPr>
        <w:t>和【代金小票】并打印</w:t>
      </w:r>
    </w:p>
    <w:p w:rsidR="00A36DD8" w:rsidRDefault="00A36DD8" w:rsidP="00A36DD8">
      <w:pPr>
        <w:pStyle w:val="2"/>
        <w:rPr>
          <w:lang w:eastAsia="zh-CN"/>
        </w:rPr>
      </w:pPr>
      <w:bookmarkStart w:id="2" w:name="_Toc17549051"/>
      <w:bookmarkStart w:id="3" w:name="_Toc17703705"/>
      <w:r>
        <w:rPr>
          <w:rFonts w:hint="eastAsia"/>
          <w:lang w:eastAsia="zh-CN"/>
        </w:rPr>
        <w:t>登录方式</w:t>
      </w:r>
      <w:bookmarkEnd w:id="2"/>
      <w:bookmarkEnd w:id="3"/>
    </w:p>
    <w:p w:rsidR="00A36DD8" w:rsidRPr="00A36DD8" w:rsidRDefault="00A36DD8" w:rsidP="00A36DD8">
      <w:pPr>
        <w:rPr>
          <w:lang w:eastAsia="zh-CN"/>
        </w:rPr>
      </w:pPr>
      <w:r>
        <w:rPr>
          <w:rFonts w:hint="eastAsia"/>
          <w:lang w:eastAsia="zh-CN"/>
        </w:rPr>
        <w:t>进入【退货】界面，在列表删除列前加一列【</w:t>
      </w:r>
      <w:r>
        <w:rPr>
          <w:lang w:eastAsia="zh-CN"/>
        </w:rPr>
        <w:t>Créer bon d’avoir</w:t>
      </w:r>
      <w:r>
        <w:rPr>
          <w:rFonts w:hint="eastAsia"/>
          <w:lang w:eastAsia="zh-CN"/>
        </w:rPr>
        <w:t>生成代金小票】</w:t>
      </w:r>
      <w:r w:rsidR="00C424CF">
        <w:rPr>
          <w:rFonts w:hint="eastAsia"/>
          <w:lang w:eastAsia="zh-CN"/>
        </w:rPr>
        <w:t>按钮</w:t>
      </w:r>
    </w:p>
    <w:p w:rsidR="00A36DD8" w:rsidRDefault="00A36DD8" w:rsidP="007820A6">
      <w:pPr>
        <w:rPr>
          <w:lang w:eastAsia="zh-CN"/>
        </w:rPr>
      </w:pPr>
      <w:r>
        <w:rPr>
          <w:noProof/>
          <w:lang w:val="en-US" w:eastAsia="zh-CN"/>
        </w:rPr>
        <w:drawing>
          <wp:inline distT="0" distB="0" distL="0" distR="0">
            <wp:extent cx="5724525" cy="1219200"/>
            <wp:effectExtent l="1905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DD8" w:rsidRPr="00A36DD8" w:rsidRDefault="00A36DD8" w:rsidP="00A36DD8">
      <w:pPr>
        <w:rPr>
          <w:lang w:eastAsia="zh-CN"/>
        </w:rPr>
      </w:pPr>
    </w:p>
    <w:p w:rsidR="00C424CF" w:rsidRDefault="00C424CF" w:rsidP="00493F87">
      <w:pPr>
        <w:pStyle w:val="2"/>
        <w:rPr>
          <w:lang w:eastAsia="zh-CN"/>
        </w:rPr>
      </w:pPr>
      <w:bookmarkStart w:id="4" w:name="_Toc17549053"/>
      <w:bookmarkStart w:id="5" w:name="_Toc17703707"/>
      <w:r>
        <w:rPr>
          <w:lang w:eastAsia="zh-CN"/>
        </w:rPr>
        <w:t>功能</w:t>
      </w:r>
      <w:bookmarkEnd w:id="4"/>
      <w:bookmarkEnd w:id="5"/>
    </w:p>
    <w:p w:rsidR="00394F59" w:rsidRPr="00394F59" w:rsidRDefault="00394F59" w:rsidP="00394F59">
      <w:pPr>
        <w:rPr>
          <w:lang w:eastAsia="zh-CN"/>
        </w:rPr>
      </w:pPr>
    </w:p>
    <w:p w:rsidR="007820A6" w:rsidRDefault="00394F59" w:rsidP="00394F59">
      <w:pPr>
        <w:numPr>
          <w:ilvl w:val="1"/>
          <w:numId w:val="15"/>
        </w:numPr>
        <w:rPr>
          <w:lang w:eastAsia="zh-CN"/>
        </w:rPr>
      </w:pPr>
      <w:r>
        <w:rPr>
          <w:rFonts w:hint="eastAsia"/>
          <w:lang w:eastAsia="zh-CN"/>
        </w:rPr>
        <w:t>【生成代金小票】</w:t>
      </w:r>
    </w:p>
    <w:p w:rsidR="00394F59" w:rsidRDefault="00C424CF" w:rsidP="00394F59">
      <w:pPr>
        <w:numPr>
          <w:ilvl w:val="1"/>
          <w:numId w:val="15"/>
        </w:numPr>
        <w:rPr>
          <w:lang w:eastAsia="zh-CN"/>
        </w:rPr>
      </w:pPr>
      <w:r>
        <w:rPr>
          <w:rFonts w:hint="eastAsia"/>
          <w:lang w:eastAsia="zh-CN"/>
        </w:rPr>
        <w:t>点击【生成代金小票】按钮，</w:t>
      </w:r>
      <w:r w:rsidR="00394F59">
        <w:rPr>
          <w:rFonts w:hint="eastAsia"/>
          <w:lang w:eastAsia="zh-CN"/>
        </w:rPr>
        <w:t>跳出密码弹窗（</w:t>
      </w:r>
      <w:r w:rsidR="00394F59">
        <w:rPr>
          <w:rFonts w:hint="eastAsia"/>
          <w:lang w:eastAsia="zh-CN"/>
        </w:rPr>
        <w:t>RH</w:t>
      </w:r>
      <w:r w:rsidR="00394F59">
        <w:rPr>
          <w:rFonts w:hint="eastAsia"/>
          <w:lang w:eastAsia="zh-CN"/>
        </w:rPr>
        <w:t>的【确认密码】，权限【</w:t>
      </w:r>
      <w:r w:rsidR="00394F59">
        <w:rPr>
          <w:rFonts w:hint="eastAsia"/>
          <w:lang w:eastAsia="zh-CN"/>
        </w:rPr>
        <w:t>Caisse</w:t>
      </w:r>
      <w:r w:rsidR="00394F59">
        <w:rPr>
          <w:rFonts w:hint="eastAsia"/>
          <w:lang w:eastAsia="zh-CN"/>
        </w:rPr>
        <w:t>收银系统】）</w:t>
      </w:r>
    </w:p>
    <w:p w:rsidR="00170CE3" w:rsidRDefault="00394F59" w:rsidP="00394F59">
      <w:pPr>
        <w:numPr>
          <w:ilvl w:val="1"/>
          <w:numId w:val="15"/>
        </w:numPr>
        <w:rPr>
          <w:lang w:eastAsia="zh-CN"/>
        </w:rPr>
      </w:pPr>
      <w:r>
        <w:rPr>
          <w:rFonts w:hint="eastAsia"/>
          <w:lang w:eastAsia="zh-CN"/>
        </w:rPr>
        <w:t>密码确认后</w:t>
      </w:r>
      <w:r w:rsidR="00970695">
        <w:rPr>
          <w:rFonts w:hint="eastAsia"/>
          <w:lang w:eastAsia="zh-CN"/>
        </w:rPr>
        <w:t>，</w:t>
      </w:r>
    </w:p>
    <w:p w:rsidR="00970695" w:rsidRDefault="00970695" w:rsidP="00170CE3">
      <w:pPr>
        <w:numPr>
          <w:ilvl w:val="2"/>
          <w:numId w:val="30"/>
        </w:numPr>
        <w:rPr>
          <w:lang w:eastAsia="zh-CN"/>
        </w:rPr>
      </w:pPr>
      <w:r>
        <w:rPr>
          <w:rFonts w:hint="eastAsia"/>
          <w:lang w:eastAsia="zh-CN"/>
        </w:rPr>
        <w:t>生成新的销售单，在卖场终端，</w:t>
      </w:r>
      <w:r>
        <w:rPr>
          <w:rFonts w:hint="eastAsia"/>
          <w:lang w:eastAsia="zh-CN"/>
        </w:rPr>
        <w:t xml:space="preserve">Ticket de caisse </w:t>
      </w:r>
      <w:r>
        <w:rPr>
          <w:rFonts w:hint="eastAsia"/>
          <w:lang w:eastAsia="zh-CN"/>
        </w:rPr>
        <w:t>购物小票</w:t>
      </w:r>
      <w:r>
        <w:rPr>
          <w:rFonts w:hint="eastAsia"/>
          <w:lang w:eastAsia="zh-CN"/>
        </w:rPr>
        <w:t>+</w:t>
      </w:r>
      <w:r>
        <w:rPr>
          <w:rFonts w:hint="eastAsia"/>
          <w:lang w:eastAsia="zh-CN"/>
        </w:rPr>
        <w:t>打印</w:t>
      </w:r>
    </w:p>
    <w:p w:rsidR="007820A6" w:rsidRDefault="007820A6" w:rsidP="007820A6">
      <w:pPr>
        <w:numPr>
          <w:ilvl w:val="2"/>
          <w:numId w:val="30"/>
        </w:numPr>
        <w:rPr>
          <w:lang w:eastAsia="zh-CN"/>
        </w:rPr>
      </w:pPr>
      <w:r>
        <w:rPr>
          <w:rFonts w:hint="eastAsia"/>
          <w:lang w:eastAsia="zh-CN"/>
        </w:rPr>
        <w:t>生成代金小票</w:t>
      </w:r>
      <w:r>
        <w:rPr>
          <w:rFonts w:hint="eastAsia"/>
          <w:lang w:eastAsia="zh-CN"/>
        </w:rPr>
        <w:t>+</w:t>
      </w:r>
      <w:r>
        <w:rPr>
          <w:rFonts w:hint="eastAsia"/>
          <w:lang w:eastAsia="zh-CN"/>
        </w:rPr>
        <w:t>打印</w:t>
      </w:r>
    </w:p>
    <w:p w:rsidR="00C424CF" w:rsidRPr="00C424CF" w:rsidRDefault="00C424CF" w:rsidP="00394F59">
      <w:pPr>
        <w:numPr>
          <w:ilvl w:val="1"/>
          <w:numId w:val="15"/>
        </w:numPr>
        <w:rPr>
          <w:lang w:eastAsia="zh-CN"/>
        </w:rPr>
      </w:pPr>
      <w:r>
        <w:rPr>
          <w:rFonts w:hint="eastAsia"/>
          <w:lang w:eastAsia="zh-CN"/>
        </w:rPr>
        <w:t>一张【退货小票】只可以生成一次代金小票，一旦生成，再点击【生成代金小票】按钮，只有打印功能了</w:t>
      </w:r>
    </w:p>
    <w:p w:rsidR="00CF49EF" w:rsidRDefault="00243802" w:rsidP="00394F59">
      <w:pPr>
        <w:numPr>
          <w:ilvl w:val="1"/>
          <w:numId w:val="15"/>
        </w:numPr>
        <w:rPr>
          <w:lang w:eastAsia="zh-CN"/>
        </w:rPr>
      </w:pPr>
      <w:r>
        <w:rPr>
          <w:lang w:eastAsia="zh-CN"/>
        </w:rPr>
        <w:t>退货</w:t>
      </w:r>
      <w:r w:rsidR="003D0A6F">
        <w:rPr>
          <w:lang w:eastAsia="zh-CN"/>
        </w:rPr>
        <w:t>列表加一列</w:t>
      </w:r>
      <w:r w:rsidR="003D0A6F">
        <w:rPr>
          <w:rFonts w:hint="eastAsia"/>
          <w:lang w:eastAsia="zh-CN"/>
        </w:rPr>
        <w:t>【</w:t>
      </w:r>
      <w:r w:rsidR="003D0A6F">
        <w:rPr>
          <w:rFonts w:hint="eastAsia"/>
          <w:lang w:eastAsia="zh-CN"/>
        </w:rPr>
        <w:t>N</w:t>
      </w:r>
      <w:r w:rsidR="003D0A6F">
        <w:rPr>
          <w:lang w:eastAsia="zh-CN"/>
        </w:rPr>
        <w:t>° Bon d’avoir</w:t>
      </w:r>
      <w:r w:rsidR="003D0A6F">
        <w:rPr>
          <w:rFonts w:hint="eastAsia"/>
          <w:lang w:eastAsia="zh-CN"/>
        </w:rPr>
        <w:t>代金小票号码】</w:t>
      </w:r>
      <w:r w:rsidR="00C424CF">
        <w:rPr>
          <w:rFonts w:hint="eastAsia"/>
          <w:lang w:eastAsia="zh-CN"/>
        </w:rPr>
        <w:t>按钮</w:t>
      </w:r>
    </w:p>
    <w:p w:rsidR="003F4138" w:rsidRDefault="003F4138" w:rsidP="00394F59">
      <w:pPr>
        <w:numPr>
          <w:ilvl w:val="1"/>
          <w:numId w:val="15"/>
        </w:numPr>
        <w:rPr>
          <w:lang w:eastAsia="zh-CN"/>
        </w:rPr>
      </w:pPr>
      <w:r>
        <w:rPr>
          <w:rFonts w:hint="eastAsia"/>
          <w:lang w:eastAsia="zh-CN"/>
        </w:rPr>
        <w:t>代金小票号码生成规律：</w:t>
      </w:r>
      <w:r>
        <w:rPr>
          <w:lang w:eastAsia="zh-CN"/>
        </w:rPr>
        <w:t>AV</w:t>
      </w:r>
      <w:r>
        <w:rPr>
          <w:rFonts w:hint="eastAsia"/>
          <w:lang w:eastAsia="zh-CN"/>
        </w:rPr>
        <w:t>+</w:t>
      </w:r>
      <w:r>
        <w:rPr>
          <w:rFonts w:hint="eastAsia"/>
          <w:lang w:eastAsia="zh-CN"/>
        </w:rPr>
        <w:t>“</w:t>
      </w:r>
      <w:r>
        <w:rPr>
          <w:lang w:eastAsia="zh-CN"/>
        </w:rPr>
        <w:t>-</w:t>
      </w:r>
      <w:r>
        <w:rPr>
          <w:rFonts w:hint="eastAsia"/>
          <w:lang w:eastAsia="zh-CN"/>
        </w:rPr>
        <w:t>”</w:t>
      </w:r>
      <w:r>
        <w:rPr>
          <w:rFonts w:hint="eastAsia"/>
          <w:lang w:eastAsia="zh-CN"/>
        </w:rPr>
        <w:t>+</w:t>
      </w:r>
      <w:r>
        <w:rPr>
          <w:rFonts w:hint="eastAsia"/>
          <w:lang w:eastAsia="zh-CN"/>
        </w:rPr>
        <w:t>退货小票号码</w:t>
      </w:r>
    </w:p>
    <w:p w:rsidR="00911A7E" w:rsidRPr="00BE2A6E" w:rsidRDefault="00911A7E" w:rsidP="00911A7E">
      <w:pPr>
        <w:ind w:left="420"/>
        <w:rPr>
          <w:color w:val="FF0000"/>
          <w:sz w:val="48"/>
          <w:szCs w:val="48"/>
          <w:lang w:eastAsia="zh-CN"/>
        </w:rPr>
      </w:pPr>
      <w:r w:rsidRPr="00FC23CB">
        <w:rPr>
          <w:rFonts w:hint="eastAsia"/>
          <w:color w:val="FF0000"/>
          <w:sz w:val="48"/>
          <w:szCs w:val="48"/>
          <w:lang w:eastAsia="zh-CN"/>
        </w:rPr>
        <w:t>注意：</w:t>
      </w:r>
      <w:r w:rsidRPr="00FC23CB">
        <w:rPr>
          <w:rFonts w:hint="eastAsia"/>
          <w:color w:val="FF0000"/>
          <w:sz w:val="48"/>
          <w:szCs w:val="48"/>
          <w:lang w:eastAsia="zh-CN"/>
        </w:rPr>
        <w:t xml:space="preserve"> </w:t>
      </w:r>
      <w:r w:rsidRPr="00FC23CB">
        <w:rPr>
          <w:rFonts w:hint="eastAsia"/>
          <w:color w:val="FF0000"/>
          <w:sz w:val="48"/>
          <w:szCs w:val="48"/>
          <w:lang w:eastAsia="zh-CN"/>
        </w:rPr>
        <w:t>这里和收银系统</w:t>
      </w:r>
      <w:r w:rsidR="00FC23CB" w:rsidRPr="00FC23CB">
        <w:rPr>
          <w:rFonts w:hint="eastAsia"/>
          <w:color w:val="FF0000"/>
          <w:sz w:val="48"/>
          <w:szCs w:val="48"/>
          <w:lang w:eastAsia="zh-CN"/>
        </w:rPr>
        <w:t>用</w:t>
      </w:r>
      <w:r w:rsidRPr="00FC23CB">
        <w:rPr>
          <w:rFonts w:hint="eastAsia"/>
          <w:color w:val="FF0000"/>
          <w:sz w:val="48"/>
          <w:szCs w:val="48"/>
          <w:lang w:eastAsia="zh-CN"/>
        </w:rPr>
        <w:t>同一个接口</w:t>
      </w:r>
      <w:r w:rsidR="00FC23CB" w:rsidRPr="00FC23CB">
        <w:rPr>
          <w:rFonts w:hint="eastAsia"/>
          <w:color w:val="FF0000"/>
          <w:sz w:val="48"/>
          <w:szCs w:val="48"/>
          <w:lang w:eastAsia="zh-CN"/>
        </w:rPr>
        <w:t>，接口</w:t>
      </w:r>
      <w:r w:rsidR="00FC23CB" w:rsidRPr="00FC23CB">
        <w:rPr>
          <w:rFonts w:hint="eastAsia"/>
          <w:color w:val="FF0000"/>
          <w:sz w:val="48"/>
          <w:szCs w:val="48"/>
          <w:lang w:eastAsia="zh-CN"/>
        </w:rPr>
        <w:t>13</w:t>
      </w:r>
      <w:r w:rsidR="00FC23CB" w:rsidRPr="00FC23CB">
        <w:rPr>
          <w:color w:val="FF0000"/>
          <w:sz w:val="48"/>
          <w:szCs w:val="48"/>
          <w:lang w:eastAsia="zh-CN"/>
        </w:rPr>
        <w:t xml:space="preserve"> </w:t>
      </w:r>
      <w:r w:rsidR="00FC23CB" w:rsidRPr="00FC23CB">
        <w:rPr>
          <w:rFonts w:hint="eastAsia"/>
          <w:color w:val="FF0000"/>
          <w:sz w:val="48"/>
          <w:szCs w:val="48"/>
          <w:lang w:eastAsia="zh-CN"/>
        </w:rPr>
        <w:t>M</w:t>
      </w:r>
      <w:r w:rsidR="00FC23CB" w:rsidRPr="00FC23CB">
        <w:rPr>
          <w:color w:val="FF0000"/>
          <w:sz w:val="48"/>
          <w:szCs w:val="48"/>
          <w:lang w:eastAsia="zh-CN"/>
        </w:rPr>
        <w:t>o</w:t>
      </w:r>
      <w:r w:rsidR="00FC23CB" w:rsidRPr="00BE2A6E">
        <w:rPr>
          <w:color w:val="FF0000"/>
          <w:sz w:val="48"/>
          <w:szCs w:val="48"/>
          <w:lang w:eastAsia="zh-CN"/>
        </w:rPr>
        <w:t>de= Avoir</w:t>
      </w:r>
    </w:p>
    <w:p w:rsidR="00394F59" w:rsidRDefault="00394F59" w:rsidP="00394F59">
      <w:pPr>
        <w:ind w:left="420"/>
        <w:rPr>
          <w:lang w:eastAsia="zh-CN"/>
        </w:rPr>
      </w:pPr>
    </w:p>
    <w:p w:rsidR="00493F87" w:rsidRPr="00394F59" w:rsidRDefault="00493F87" w:rsidP="00493F87">
      <w:pPr>
        <w:ind w:left="420"/>
        <w:rPr>
          <w:lang w:eastAsia="zh-CN"/>
        </w:rPr>
      </w:pPr>
    </w:p>
    <w:p w:rsidR="00970695" w:rsidRDefault="00970695" w:rsidP="00493F87">
      <w:pPr>
        <w:pStyle w:val="2"/>
        <w:rPr>
          <w:lang w:eastAsia="zh-CN"/>
        </w:rPr>
      </w:pPr>
      <w:bookmarkStart w:id="6" w:name="_Toc17549054"/>
      <w:bookmarkStart w:id="7" w:name="_Toc17703708"/>
      <w:r>
        <w:rPr>
          <w:rFonts w:hint="eastAsia"/>
          <w:lang w:eastAsia="zh-CN"/>
        </w:rPr>
        <w:lastRenderedPageBreak/>
        <w:t>Ticket de caisse</w:t>
      </w:r>
      <w:r>
        <w:rPr>
          <w:rFonts w:hint="eastAsia"/>
          <w:lang w:eastAsia="zh-CN"/>
        </w:rPr>
        <w:t>购物小票</w:t>
      </w:r>
      <w:bookmarkEnd w:id="6"/>
      <w:bookmarkEnd w:id="7"/>
    </w:p>
    <w:p w:rsidR="00376A8F" w:rsidRPr="00376A8F" w:rsidRDefault="00376A8F" w:rsidP="00376A8F">
      <w:pPr>
        <w:rPr>
          <w:lang w:eastAsia="zh-CN"/>
        </w:rPr>
      </w:pPr>
      <w:r>
        <w:rPr>
          <w:rFonts w:hint="eastAsia"/>
          <w:lang w:eastAsia="zh-CN"/>
        </w:rPr>
        <w:t>界面跟卖场终端界面一致</w:t>
      </w:r>
    </w:p>
    <w:p w:rsidR="00970695" w:rsidRDefault="00970695" w:rsidP="00970695">
      <w:pPr>
        <w:rPr>
          <w:lang w:eastAsia="zh-CN"/>
        </w:rPr>
      </w:pPr>
      <w:r>
        <w:rPr>
          <w:rFonts w:hint="eastAsia"/>
          <w:noProof/>
          <w:lang w:val="en-US" w:eastAsia="zh-CN"/>
        </w:rPr>
        <w:drawing>
          <wp:inline distT="0" distB="0" distL="0" distR="0">
            <wp:extent cx="5731510" cy="2630788"/>
            <wp:effectExtent l="1905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30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695" w:rsidRDefault="00970695" w:rsidP="00970695">
      <w:pPr>
        <w:ind w:firstLineChars="50" w:firstLine="110"/>
        <w:rPr>
          <w:lang w:val="en-US" w:eastAsia="zh-CN"/>
        </w:rPr>
      </w:pPr>
    </w:p>
    <w:p w:rsidR="00376A8F" w:rsidRPr="006E534C" w:rsidRDefault="00376A8F" w:rsidP="00376A8F">
      <w:pPr>
        <w:rPr>
          <w:lang w:eastAsia="zh-CN"/>
        </w:rPr>
      </w:pPr>
      <w:r w:rsidRPr="006E534C">
        <w:rPr>
          <w:lang w:val="en-US" w:eastAsia="zh-CN"/>
        </w:rPr>
        <w:t>Information</w:t>
      </w:r>
      <w:r w:rsidRPr="006E534C">
        <w:t xml:space="preserve"> Commande </w:t>
      </w:r>
      <w:r w:rsidRPr="006E534C">
        <w:rPr>
          <w:rFonts w:hint="eastAsia"/>
          <w:lang w:eastAsia="zh-CN"/>
        </w:rPr>
        <w:t>销售单信息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0"/>
        <w:gridCol w:w="6640"/>
        <w:gridCol w:w="1212"/>
      </w:tblGrid>
      <w:tr w:rsidR="00376A8F" w:rsidTr="008951CF">
        <w:trPr>
          <w:jc w:val="center"/>
        </w:trPr>
        <w:tc>
          <w:tcPr>
            <w:tcW w:w="0" w:type="auto"/>
            <w:shd w:val="clear" w:color="auto" w:fill="BFBFBF"/>
          </w:tcPr>
          <w:p w:rsidR="00376A8F" w:rsidRDefault="00376A8F" w:rsidP="008951CF">
            <w:pPr>
              <w:spacing w:after="0" w:line="24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名称</w:t>
            </w:r>
          </w:p>
        </w:tc>
        <w:tc>
          <w:tcPr>
            <w:tcW w:w="0" w:type="auto"/>
            <w:shd w:val="clear" w:color="auto" w:fill="BFBFBF"/>
          </w:tcPr>
          <w:p w:rsidR="00376A8F" w:rsidRDefault="00376A8F" w:rsidP="008951CF">
            <w:pPr>
              <w:spacing w:after="0" w:line="24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说明</w:t>
            </w:r>
          </w:p>
        </w:tc>
        <w:tc>
          <w:tcPr>
            <w:tcW w:w="0" w:type="auto"/>
            <w:shd w:val="clear" w:color="auto" w:fill="BFBFBF"/>
          </w:tcPr>
          <w:p w:rsidR="00376A8F" w:rsidRDefault="00376A8F" w:rsidP="008951CF">
            <w:pPr>
              <w:spacing w:after="0" w:line="24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数据来源</w:t>
            </w:r>
          </w:p>
        </w:tc>
      </w:tr>
      <w:tr w:rsidR="00376A8F" w:rsidTr="008951CF">
        <w:trPr>
          <w:jc w:val="center"/>
        </w:trPr>
        <w:tc>
          <w:tcPr>
            <w:tcW w:w="0" w:type="auto"/>
          </w:tcPr>
          <w:p w:rsidR="00376A8F" w:rsidRDefault="00376A8F" w:rsidP="008951CF">
            <w:pPr>
              <w:spacing w:after="0" w:line="240" w:lineRule="auto"/>
              <w:jc w:val="center"/>
              <w:rPr>
                <w:lang w:val="en-US" w:eastAsia="zh-CN"/>
              </w:rPr>
            </w:pPr>
            <w:proofErr w:type="spellStart"/>
            <w:r w:rsidRPr="00FE0300">
              <w:rPr>
                <w:lang w:val="en-US" w:eastAsia="zh-CN"/>
              </w:rPr>
              <w:t>Numéro</w:t>
            </w:r>
            <w:proofErr w:type="spellEnd"/>
            <w:r w:rsidRPr="00FE0300">
              <w:rPr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销售单</w:t>
            </w:r>
            <w:r w:rsidRPr="00FE0300">
              <w:rPr>
                <w:rFonts w:hint="eastAsia"/>
                <w:lang w:val="en-US" w:eastAsia="zh-CN"/>
              </w:rPr>
              <w:t>号</w:t>
            </w:r>
            <w:r w:rsidRPr="00FE0300"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0" w:type="auto"/>
          </w:tcPr>
          <w:p w:rsidR="00376A8F" w:rsidRPr="009C25B4" w:rsidRDefault="00376A8F" w:rsidP="00376A8F">
            <w:pPr>
              <w:spacing w:after="0" w:line="240" w:lineRule="auto"/>
              <w:rPr>
                <w:lang w:val="fr-CH" w:eastAsia="zh-CN"/>
              </w:rPr>
            </w:pPr>
            <w:r w:rsidRPr="009C25B4">
              <w:rPr>
                <w:b/>
                <w:lang w:eastAsia="zh-CN"/>
              </w:rPr>
              <w:t>Ticket caisse</w:t>
            </w:r>
            <w:r w:rsidRPr="009C25B4">
              <w:rPr>
                <w:rFonts w:hint="eastAsia"/>
                <w:b/>
                <w:lang w:val="en-US" w:eastAsia="zh-CN"/>
              </w:rPr>
              <w:t>购物小票</w:t>
            </w:r>
            <w:r w:rsidRPr="00D767E0">
              <w:rPr>
                <w:lang w:val="fr-CH" w:eastAsia="zh-CN"/>
              </w:rPr>
              <w:t xml:space="preserve">: </w:t>
            </w:r>
            <w:r w:rsidRPr="00D767E0">
              <w:rPr>
                <w:rFonts w:hint="eastAsia"/>
                <w:b/>
                <w:color w:val="FF0000"/>
                <w:lang w:val="fr-CH" w:eastAsia="zh-CN"/>
              </w:rPr>
              <w:t xml:space="preserve">Ip </w:t>
            </w:r>
            <w:r w:rsidRPr="00D767E0">
              <w:rPr>
                <w:rFonts w:hint="eastAsia"/>
                <w:b/>
                <w:color w:val="FF0000"/>
                <w:lang w:val="fr-CH" w:eastAsia="zh-CN"/>
              </w:rPr>
              <w:t>地址的最后网段编码</w:t>
            </w:r>
            <w:r>
              <w:rPr>
                <w:rFonts w:hint="eastAsia"/>
                <w:b/>
                <w:color w:val="FF0000"/>
                <w:lang w:val="fr-CH" w:eastAsia="zh-CN"/>
              </w:rPr>
              <w:t xml:space="preserve"> </w:t>
            </w:r>
            <w:r w:rsidRPr="00D767E0">
              <w:rPr>
                <w:rFonts w:hint="eastAsia"/>
                <w:b/>
                <w:color w:val="FF0000"/>
                <w:lang w:val="fr-CH" w:eastAsia="zh-CN"/>
              </w:rPr>
              <w:t>+'_'+</w:t>
            </w:r>
            <w:r>
              <w:rPr>
                <w:rFonts w:hint="eastAsia"/>
                <w:b/>
                <w:color w:val="FF0000"/>
                <w:lang w:val="fr-CH" w:eastAsia="zh-CN"/>
              </w:rPr>
              <w:t xml:space="preserve"> </w:t>
            </w:r>
            <w:r w:rsidRPr="009C25B4">
              <w:rPr>
                <w:rFonts w:hint="eastAsia"/>
                <w:lang w:val="fr-CH" w:eastAsia="zh-CN"/>
              </w:rPr>
              <w:t>自动更新尾数</w:t>
            </w:r>
            <w:r w:rsidRPr="009C25B4">
              <w:rPr>
                <w:rFonts w:hint="eastAsia"/>
                <w:lang w:val="fr-CH" w:eastAsia="zh-CN"/>
              </w:rPr>
              <w:t>8</w:t>
            </w:r>
            <w:r w:rsidRPr="009C25B4">
              <w:rPr>
                <w:rFonts w:hint="eastAsia"/>
                <w:lang w:val="fr-CH" w:eastAsia="zh-CN"/>
              </w:rPr>
              <w:t>位，前缀</w:t>
            </w:r>
            <w:r w:rsidRPr="009C25B4">
              <w:rPr>
                <w:rFonts w:hint="eastAsia"/>
                <w:lang w:val="fr-CH" w:eastAsia="zh-CN"/>
              </w:rPr>
              <w:t>TC</w:t>
            </w:r>
          </w:p>
          <w:p w:rsidR="00376A8F" w:rsidRPr="009C25B4" w:rsidRDefault="00376A8F" w:rsidP="00376A8F">
            <w:pPr>
              <w:numPr>
                <w:ilvl w:val="0"/>
                <w:numId w:val="5"/>
              </w:numPr>
              <w:spacing w:after="0" w:line="240" w:lineRule="auto"/>
              <w:ind w:left="720"/>
              <w:rPr>
                <w:lang w:val="en-US" w:eastAsia="zh-CN"/>
              </w:rPr>
            </w:pP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>CIP</w:t>
            </w:r>
            <w:r>
              <w:rPr>
                <w:lang w:eastAsia="zh-CN"/>
              </w:rPr>
              <w:t>_</w:t>
            </w:r>
            <w:r w:rsidRPr="009C25B4">
              <w:rPr>
                <w:lang w:eastAsia="zh-CN"/>
              </w:rPr>
              <w:t>YYMMxxxxxxxx</w:t>
            </w:r>
            <w:r w:rsidRPr="009C25B4">
              <w:rPr>
                <w:rFonts w:hint="eastAsia"/>
                <w:lang w:val="en-US" w:eastAsia="zh-CN"/>
              </w:rPr>
              <w:t>，每月第一天</w:t>
            </w:r>
            <w:r w:rsidRPr="009C25B4">
              <w:rPr>
                <w:rFonts w:hint="eastAsia"/>
                <w:lang w:val="fr-CH" w:eastAsia="zh-CN"/>
              </w:rPr>
              <w:t>新单（含状态变换）</w:t>
            </w:r>
            <w:r w:rsidRPr="009C25B4">
              <w:rPr>
                <w:rFonts w:hint="eastAsia"/>
                <w:lang w:val="en-US" w:eastAsia="zh-CN"/>
              </w:rPr>
              <w:t>自动更新年</w:t>
            </w:r>
            <w:r w:rsidRPr="009C25B4">
              <w:rPr>
                <w:lang w:val="en-US" w:eastAsia="zh-CN"/>
              </w:rPr>
              <w:t>YY</w:t>
            </w:r>
            <w:r w:rsidRPr="009C25B4">
              <w:rPr>
                <w:rFonts w:hint="eastAsia"/>
                <w:lang w:val="en-US" w:eastAsia="zh-CN"/>
              </w:rPr>
              <w:t>和月</w:t>
            </w:r>
            <w:r w:rsidRPr="009C25B4">
              <w:rPr>
                <w:rFonts w:hint="eastAsia"/>
                <w:lang w:val="en-US" w:eastAsia="zh-CN"/>
              </w:rPr>
              <w:t>MM</w:t>
            </w:r>
            <w:r w:rsidRPr="009C25B4">
              <w:rPr>
                <w:rFonts w:hint="eastAsia"/>
                <w:lang w:val="en-US" w:eastAsia="zh-CN"/>
              </w:rPr>
              <w:t>，自动回到</w:t>
            </w:r>
            <w:r w:rsidRPr="009C25B4">
              <w:rPr>
                <w:rFonts w:hint="eastAsia"/>
                <w:lang w:val="en-US" w:eastAsia="zh-CN"/>
              </w:rPr>
              <w:t>00000001.</w:t>
            </w:r>
          </w:p>
          <w:p w:rsidR="00376A8F" w:rsidRPr="00376A8F" w:rsidRDefault="00376A8F" w:rsidP="00376A8F">
            <w:pPr>
              <w:numPr>
                <w:ilvl w:val="0"/>
                <w:numId w:val="5"/>
              </w:numPr>
              <w:spacing w:after="0" w:line="240" w:lineRule="auto"/>
              <w:ind w:left="720"/>
              <w:rPr>
                <w:lang w:val="en-US" w:eastAsia="zh-CN"/>
              </w:rPr>
            </w:pPr>
            <w:r w:rsidRPr="009C25B4">
              <w:rPr>
                <w:rFonts w:hint="eastAsia"/>
                <w:lang w:val="fr-CH" w:eastAsia="zh-CN"/>
              </w:rPr>
              <w:t>如果在一个月中达到</w:t>
            </w: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>CIP</w:t>
            </w:r>
            <w:r>
              <w:rPr>
                <w:lang w:eastAsia="zh-CN"/>
              </w:rPr>
              <w:t>_</w:t>
            </w:r>
            <w:r w:rsidRPr="009C25B4">
              <w:rPr>
                <w:lang w:val="en-US" w:eastAsia="zh-CN"/>
              </w:rPr>
              <w:t>YYMM999</w:t>
            </w:r>
            <w:r w:rsidRPr="009C25B4">
              <w:rPr>
                <w:rFonts w:hint="eastAsia"/>
                <w:lang w:val="en-US" w:eastAsia="zh-CN"/>
              </w:rPr>
              <w:t>99999</w:t>
            </w:r>
            <w:r w:rsidRPr="009C25B4">
              <w:rPr>
                <w:lang w:val="en-US" w:eastAsia="zh-CN"/>
              </w:rPr>
              <w:t>，</w:t>
            </w:r>
            <w:r w:rsidRPr="009C25B4">
              <w:rPr>
                <w:rFonts w:hint="eastAsia"/>
                <w:lang w:val="en-US" w:eastAsia="zh-CN"/>
              </w:rPr>
              <w:t>则下一单为</w:t>
            </w: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>CIP</w:t>
            </w:r>
            <w:r>
              <w:rPr>
                <w:lang w:eastAsia="zh-CN"/>
              </w:rPr>
              <w:t>_</w:t>
            </w:r>
            <w:r w:rsidRPr="009C25B4">
              <w:rPr>
                <w:rFonts w:hint="eastAsia"/>
                <w:lang w:val="en-US" w:eastAsia="zh-CN"/>
              </w:rPr>
              <w:t xml:space="preserve"> YYMM100000000</w:t>
            </w:r>
            <w:r w:rsidRPr="009C25B4">
              <w:rPr>
                <w:rFonts w:hint="eastAsia"/>
                <w:lang w:val="en-US" w:eastAsia="zh-CN"/>
              </w:rPr>
              <w:t>，</w:t>
            </w: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>CIP</w:t>
            </w:r>
            <w:r>
              <w:rPr>
                <w:lang w:eastAsia="zh-CN"/>
              </w:rPr>
              <w:t>_</w:t>
            </w:r>
            <w:r w:rsidRPr="009C25B4">
              <w:rPr>
                <w:lang w:val="en-US" w:eastAsia="zh-CN"/>
              </w:rPr>
              <w:t>YYMM100</w:t>
            </w:r>
            <w:r w:rsidRPr="009C25B4">
              <w:rPr>
                <w:rFonts w:hint="eastAsia"/>
                <w:lang w:val="en-US" w:eastAsia="zh-CN"/>
              </w:rPr>
              <w:t>00000</w:t>
            </w:r>
            <w:r w:rsidRPr="009C25B4">
              <w:rPr>
                <w:lang w:val="en-US" w:eastAsia="zh-CN"/>
              </w:rPr>
              <w:t>1, …</w:t>
            </w:r>
          </w:p>
        </w:tc>
        <w:tc>
          <w:tcPr>
            <w:tcW w:w="0" w:type="auto"/>
          </w:tcPr>
          <w:p w:rsidR="00376A8F" w:rsidRDefault="00376A8F" w:rsidP="008951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/>
              </w:rPr>
              <w:t>【</w:t>
            </w:r>
            <w:proofErr w:type="spellStart"/>
            <w:r>
              <w:rPr>
                <w:rFonts w:hint="eastAsia"/>
                <w:lang w:val="en-US"/>
              </w:rPr>
              <w:t>销售单</w:t>
            </w:r>
            <w:proofErr w:type="spellEnd"/>
            <w:r>
              <w:rPr>
                <w:rFonts w:hint="eastAsia"/>
                <w:lang w:val="en-US"/>
              </w:rPr>
              <w:t>】</w:t>
            </w:r>
          </w:p>
        </w:tc>
      </w:tr>
      <w:tr w:rsidR="00376A8F" w:rsidTr="008951CF">
        <w:trPr>
          <w:jc w:val="center"/>
        </w:trPr>
        <w:tc>
          <w:tcPr>
            <w:tcW w:w="0" w:type="auto"/>
          </w:tcPr>
          <w:p w:rsidR="00376A8F" w:rsidRPr="00A315D7" w:rsidRDefault="00376A8F" w:rsidP="008951C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  <w:lang w:val="en-US" w:eastAsia="zh-CN"/>
              </w:rPr>
            </w:pPr>
            <w:r w:rsidRPr="00A315D7">
              <w:rPr>
                <w:lang w:val="en-US"/>
              </w:rPr>
              <w:t xml:space="preserve">Date </w:t>
            </w:r>
            <w:proofErr w:type="spellStart"/>
            <w:r w:rsidRPr="00A315D7">
              <w:rPr>
                <w:lang w:val="en-US"/>
              </w:rPr>
              <w:t>création</w:t>
            </w:r>
            <w:proofErr w:type="spellEnd"/>
            <w:r w:rsidRPr="00A315D7">
              <w:rPr>
                <w:lang w:val="en-US"/>
              </w:rPr>
              <w:t xml:space="preserve"> </w:t>
            </w:r>
            <w:proofErr w:type="spellStart"/>
            <w:r w:rsidRPr="00A315D7">
              <w:rPr>
                <w:rFonts w:hint="eastAsia"/>
                <w:lang w:val="en-US"/>
              </w:rPr>
              <w:t>建单日</w:t>
            </w:r>
            <w:proofErr w:type="spellEnd"/>
          </w:p>
        </w:tc>
        <w:tc>
          <w:tcPr>
            <w:tcW w:w="0" w:type="auto"/>
          </w:tcPr>
          <w:p w:rsidR="00376A8F" w:rsidRDefault="00376A8F" w:rsidP="008951CF">
            <w:pPr>
              <w:spacing w:after="0" w:line="240" w:lineRule="auto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新建时为当日</w:t>
            </w:r>
          </w:p>
        </w:tc>
        <w:tc>
          <w:tcPr>
            <w:tcW w:w="0" w:type="auto"/>
          </w:tcPr>
          <w:p w:rsidR="00376A8F" w:rsidRDefault="00376A8F" w:rsidP="008951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【销售单】</w:t>
            </w:r>
          </w:p>
        </w:tc>
      </w:tr>
      <w:tr w:rsidR="00376A8F" w:rsidTr="008951CF">
        <w:trPr>
          <w:jc w:val="center"/>
        </w:trPr>
        <w:tc>
          <w:tcPr>
            <w:tcW w:w="0" w:type="auto"/>
          </w:tcPr>
          <w:p w:rsidR="00376A8F" w:rsidRDefault="00376A8F" w:rsidP="008951CF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18"/>
                <w:szCs w:val="18"/>
                <w:lang w:val="en-US" w:eastAsia="zh-CN"/>
              </w:rPr>
              <w:t>Etat</w:t>
            </w:r>
            <w:proofErr w:type="spellEnd"/>
            <w:r>
              <w:rPr>
                <w:rFonts w:ascii="Segoe UI" w:hAnsi="Segoe UI" w:cs="Segoe UI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lang w:val="zh-CN" w:eastAsia="zh-CN"/>
              </w:rPr>
              <w:t>状态</w:t>
            </w:r>
          </w:p>
        </w:tc>
        <w:tc>
          <w:tcPr>
            <w:tcW w:w="0" w:type="auto"/>
          </w:tcPr>
          <w:p w:rsidR="00376A8F" w:rsidRPr="00B71ED9" w:rsidRDefault="00376A8F" w:rsidP="00376A8F">
            <w:pPr>
              <w:spacing w:after="0" w:line="24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可修改，跟从收银系统进来的单一致</w:t>
            </w:r>
          </w:p>
        </w:tc>
        <w:tc>
          <w:tcPr>
            <w:tcW w:w="0" w:type="auto"/>
          </w:tcPr>
          <w:p w:rsidR="00376A8F" w:rsidRDefault="00376A8F" w:rsidP="008951CF">
            <w:pPr>
              <w:spacing w:after="0" w:line="240" w:lineRule="auto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【销售单】</w:t>
            </w:r>
          </w:p>
          <w:p w:rsidR="00376A8F" w:rsidRPr="003D1B8F" w:rsidRDefault="00376A8F" w:rsidP="008951CF">
            <w:pPr>
              <w:pStyle w:val="af"/>
              <w:ind w:left="0"/>
              <w:rPr>
                <w:lang w:val="fr-CH" w:eastAsia="zh-CN"/>
              </w:rPr>
            </w:pPr>
          </w:p>
        </w:tc>
      </w:tr>
      <w:tr w:rsidR="00376A8F" w:rsidTr="008951CF">
        <w:trPr>
          <w:jc w:val="center"/>
        </w:trPr>
        <w:tc>
          <w:tcPr>
            <w:tcW w:w="0" w:type="auto"/>
          </w:tcPr>
          <w:p w:rsidR="00376A8F" w:rsidRPr="00F568B8" w:rsidRDefault="00376A8F" w:rsidP="008951CF">
            <w:pPr>
              <w:jc w:val="center"/>
            </w:pPr>
            <w:r w:rsidRPr="00F568B8">
              <w:t xml:space="preserve">Commentaire </w:t>
            </w:r>
            <w:proofErr w:type="spellStart"/>
            <w:r w:rsidRPr="00F568B8">
              <w:t>注释</w:t>
            </w:r>
            <w:proofErr w:type="spellEnd"/>
          </w:p>
        </w:tc>
        <w:tc>
          <w:tcPr>
            <w:tcW w:w="0" w:type="auto"/>
          </w:tcPr>
          <w:p w:rsidR="00376A8F" w:rsidRPr="009E212D" w:rsidRDefault="00376A8F" w:rsidP="008951CF">
            <w:pPr>
              <w:spacing w:after="0" w:line="24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String &lt; 200</w:t>
            </w:r>
          </w:p>
        </w:tc>
        <w:tc>
          <w:tcPr>
            <w:tcW w:w="0" w:type="auto"/>
          </w:tcPr>
          <w:p w:rsidR="00376A8F" w:rsidRDefault="00376A8F" w:rsidP="008951CF">
            <w:pPr>
              <w:spacing w:after="0" w:line="240" w:lineRule="auto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【销售单】</w:t>
            </w:r>
          </w:p>
        </w:tc>
      </w:tr>
      <w:tr w:rsidR="00376A8F" w:rsidTr="008951CF">
        <w:trPr>
          <w:jc w:val="center"/>
        </w:trPr>
        <w:tc>
          <w:tcPr>
            <w:tcW w:w="0" w:type="auto"/>
          </w:tcPr>
          <w:p w:rsidR="00376A8F" w:rsidRPr="00F568B8" w:rsidRDefault="00376A8F" w:rsidP="008951CF">
            <w:pPr>
              <w:jc w:val="center"/>
            </w:pPr>
            <w:r w:rsidRPr="00F568B8">
              <w:t xml:space="preserve">Vendeur </w:t>
            </w:r>
            <w:proofErr w:type="spellStart"/>
            <w:r w:rsidRPr="00F568B8">
              <w:rPr>
                <w:rFonts w:hint="eastAsia"/>
              </w:rPr>
              <w:t>售货员</w:t>
            </w:r>
            <w:proofErr w:type="spellEnd"/>
          </w:p>
        </w:tc>
        <w:tc>
          <w:tcPr>
            <w:tcW w:w="0" w:type="auto"/>
          </w:tcPr>
          <w:p w:rsidR="00376A8F" w:rsidRDefault="00376A8F" w:rsidP="008951CF">
            <w:pPr>
              <w:spacing w:after="0" w:line="24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只读，新建单子的用户，新建时创建，不可修改</w:t>
            </w:r>
          </w:p>
        </w:tc>
        <w:tc>
          <w:tcPr>
            <w:tcW w:w="0" w:type="auto"/>
          </w:tcPr>
          <w:p w:rsidR="00376A8F" w:rsidRDefault="00376A8F" w:rsidP="008951CF">
            <w:pPr>
              <w:spacing w:after="0" w:line="240" w:lineRule="auto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【销售单】</w:t>
            </w:r>
          </w:p>
        </w:tc>
      </w:tr>
      <w:tr w:rsidR="00376A8F" w:rsidTr="008951CF">
        <w:trPr>
          <w:jc w:val="center"/>
        </w:trPr>
        <w:tc>
          <w:tcPr>
            <w:tcW w:w="0" w:type="auto"/>
          </w:tcPr>
          <w:p w:rsidR="00376A8F" w:rsidRPr="00F568B8" w:rsidRDefault="00376A8F" w:rsidP="008951CF">
            <w:pPr>
              <w:jc w:val="center"/>
            </w:pPr>
            <w:r w:rsidRPr="00F568B8">
              <w:rPr>
                <w:rFonts w:hint="eastAsia"/>
              </w:rPr>
              <w:t xml:space="preserve">Réceptionniste </w:t>
            </w:r>
            <w:proofErr w:type="spellStart"/>
            <w:r w:rsidRPr="00F568B8">
              <w:rPr>
                <w:rFonts w:hint="eastAsia"/>
              </w:rPr>
              <w:t>接单人</w:t>
            </w:r>
            <w:proofErr w:type="spellEnd"/>
          </w:p>
        </w:tc>
        <w:tc>
          <w:tcPr>
            <w:tcW w:w="0" w:type="auto"/>
          </w:tcPr>
          <w:p w:rsidR="00376A8F" w:rsidRPr="00EC07E6" w:rsidRDefault="00376A8F" w:rsidP="008951CF">
            <w:pPr>
              <w:spacing w:after="0" w:line="240" w:lineRule="auto"/>
              <w:rPr>
                <w:lang w:val="fr-CH" w:eastAsia="zh-CN"/>
              </w:rPr>
            </w:pPr>
            <w:r>
              <w:rPr>
                <w:rFonts w:hint="eastAsia"/>
                <w:lang w:val="en-US" w:eastAsia="zh-CN"/>
              </w:rPr>
              <w:t>默认为空，单选，候选人为</w:t>
            </w:r>
            <w:r>
              <w:rPr>
                <w:lang w:val="de-CH" w:eastAsia="zh-CN"/>
              </w:rPr>
              <w:t>Commercial</w:t>
            </w:r>
            <w:r>
              <w:rPr>
                <w:rFonts w:hint="eastAsia"/>
                <w:lang w:val="de-CH" w:eastAsia="zh-CN"/>
              </w:rPr>
              <w:t>销售</w:t>
            </w:r>
            <w:r>
              <w:rPr>
                <w:rFonts w:hint="eastAsia"/>
                <w:lang w:val="de-CH" w:eastAsia="zh-CN"/>
              </w:rPr>
              <w:t xml:space="preserve"> </w:t>
            </w:r>
            <w:r>
              <w:rPr>
                <w:rFonts w:hint="eastAsia"/>
                <w:lang w:val="fr-CH" w:eastAsia="zh-CN"/>
              </w:rPr>
              <w:t>部门的人</w:t>
            </w:r>
          </w:p>
        </w:tc>
        <w:tc>
          <w:tcPr>
            <w:tcW w:w="0" w:type="auto"/>
          </w:tcPr>
          <w:p w:rsidR="00376A8F" w:rsidRDefault="00376A8F" w:rsidP="008951CF">
            <w:pPr>
              <w:spacing w:after="0" w:line="240" w:lineRule="auto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【销售单】</w:t>
            </w:r>
          </w:p>
        </w:tc>
      </w:tr>
      <w:tr w:rsidR="00376A8F" w:rsidTr="008951CF">
        <w:trPr>
          <w:jc w:val="center"/>
        </w:trPr>
        <w:tc>
          <w:tcPr>
            <w:tcW w:w="0" w:type="auto"/>
          </w:tcPr>
          <w:p w:rsidR="00376A8F" w:rsidRPr="00F568B8" w:rsidRDefault="00376A8F" w:rsidP="008951CF">
            <w:pPr>
              <w:jc w:val="center"/>
            </w:pPr>
            <w:r w:rsidRPr="00F568B8">
              <w:t>Fichiers</w:t>
            </w:r>
            <w:proofErr w:type="spellStart"/>
            <w:r w:rsidRPr="00F568B8">
              <w:rPr>
                <w:rFonts w:hint="eastAsia"/>
              </w:rPr>
              <w:t>文件</w:t>
            </w:r>
            <w:proofErr w:type="spellEnd"/>
          </w:p>
        </w:tc>
        <w:tc>
          <w:tcPr>
            <w:tcW w:w="0" w:type="auto"/>
          </w:tcPr>
          <w:p w:rsidR="00376A8F" w:rsidRDefault="00376A8F" w:rsidP="008951CF">
            <w:pPr>
              <w:spacing w:after="0" w:line="24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可以添加多个文件，可以删除。</w:t>
            </w:r>
            <w:r w:rsidRPr="0042691D">
              <w:rPr>
                <w:rFonts w:hint="eastAsia"/>
                <w:color w:val="FF0000"/>
                <w:lang w:val="en-US" w:eastAsia="zh-CN"/>
              </w:rPr>
              <w:t>扫描功能一期不做</w:t>
            </w:r>
          </w:p>
        </w:tc>
        <w:tc>
          <w:tcPr>
            <w:tcW w:w="0" w:type="auto"/>
          </w:tcPr>
          <w:p w:rsidR="00376A8F" w:rsidRDefault="00376A8F" w:rsidP="008951CF">
            <w:pPr>
              <w:spacing w:after="0" w:line="240" w:lineRule="auto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【销售单】</w:t>
            </w:r>
          </w:p>
        </w:tc>
      </w:tr>
    </w:tbl>
    <w:p w:rsidR="00376A8F" w:rsidRDefault="00376A8F" w:rsidP="00376A8F">
      <w:pPr>
        <w:pStyle w:val="af"/>
        <w:ind w:left="0"/>
      </w:pPr>
    </w:p>
    <w:p w:rsidR="00970695" w:rsidRPr="006E534C" w:rsidRDefault="00970695" w:rsidP="00970695">
      <w:pPr>
        <w:ind w:firstLineChars="50" w:firstLine="110"/>
        <w:rPr>
          <w:lang w:val="fr-CH" w:eastAsia="zh-CN"/>
        </w:rPr>
      </w:pPr>
      <w:r>
        <w:rPr>
          <w:lang w:val="en-US" w:eastAsia="zh-CN"/>
        </w:rPr>
        <w:t>Information</w:t>
      </w:r>
      <w:r>
        <w:rPr>
          <w:lang w:val="en-US"/>
        </w:rPr>
        <w:t xml:space="preserve"> Client </w:t>
      </w:r>
      <w:r>
        <w:rPr>
          <w:rFonts w:hint="eastAsia"/>
          <w:lang w:val="fr-CH" w:eastAsia="zh-CN"/>
        </w:rPr>
        <w:t>客户信息</w:t>
      </w:r>
      <w:r>
        <w:rPr>
          <w:rFonts w:hint="eastAsia"/>
          <w:lang w:val="fr-CH" w:eastAsia="zh-CN"/>
        </w:rPr>
        <w:t xml:space="preserve"> </w:t>
      </w:r>
      <w:r>
        <w:rPr>
          <w:rFonts w:hint="eastAsia"/>
          <w:lang w:val="fr-CH" w:eastAsia="zh-CN"/>
        </w:rPr>
        <w:t>：可以为空，如果退货的销售单没有信息</w:t>
      </w:r>
    </w:p>
    <w:p w:rsidR="00970695" w:rsidRPr="00535D82" w:rsidRDefault="00970695" w:rsidP="00970695">
      <w:pPr>
        <w:pStyle w:val="af"/>
        <w:numPr>
          <w:ilvl w:val="1"/>
          <w:numId w:val="16"/>
        </w:numPr>
        <w:spacing w:after="160" w:line="259" w:lineRule="auto"/>
        <w:rPr>
          <w:lang w:val="en-US" w:eastAsia="zh-CN"/>
        </w:rPr>
      </w:pPr>
      <w:r>
        <w:rPr>
          <w:rFonts w:hint="eastAsia"/>
          <w:lang w:val="fr-CH" w:eastAsia="zh-CN"/>
        </w:rPr>
        <w:t>除客户号外均为只读信息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5"/>
        <w:gridCol w:w="2901"/>
        <w:gridCol w:w="2192"/>
        <w:gridCol w:w="1644"/>
      </w:tblGrid>
      <w:tr w:rsidR="00376A8F" w:rsidTr="00376A8F">
        <w:trPr>
          <w:jc w:val="center"/>
        </w:trPr>
        <w:tc>
          <w:tcPr>
            <w:tcW w:w="1619" w:type="pct"/>
            <w:shd w:val="clear" w:color="auto" w:fill="BFBFBF"/>
          </w:tcPr>
          <w:p w:rsidR="00376A8F" w:rsidRDefault="00376A8F" w:rsidP="008951CF">
            <w:pPr>
              <w:spacing w:after="0" w:line="24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lastRenderedPageBreak/>
              <w:t>名称</w:t>
            </w:r>
          </w:p>
        </w:tc>
        <w:tc>
          <w:tcPr>
            <w:tcW w:w="1456" w:type="pct"/>
            <w:shd w:val="clear" w:color="auto" w:fill="BFBFBF"/>
          </w:tcPr>
          <w:p w:rsidR="00376A8F" w:rsidRDefault="00376A8F" w:rsidP="008951CF">
            <w:pPr>
              <w:spacing w:after="0" w:line="24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说明</w:t>
            </w:r>
          </w:p>
        </w:tc>
        <w:tc>
          <w:tcPr>
            <w:tcW w:w="1100" w:type="pct"/>
            <w:shd w:val="clear" w:color="auto" w:fill="BFBFBF"/>
          </w:tcPr>
          <w:p w:rsidR="00376A8F" w:rsidRDefault="00376A8F" w:rsidP="008951CF">
            <w:pPr>
              <w:spacing w:after="0" w:line="24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数据来源</w:t>
            </w:r>
          </w:p>
        </w:tc>
        <w:tc>
          <w:tcPr>
            <w:tcW w:w="825" w:type="pct"/>
            <w:shd w:val="clear" w:color="auto" w:fill="BFBFBF"/>
          </w:tcPr>
          <w:p w:rsidR="00376A8F" w:rsidRDefault="00376A8F" w:rsidP="008951CF">
            <w:pPr>
              <w:spacing w:after="0" w:line="24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数据保存</w:t>
            </w:r>
          </w:p>
        </w:tc>
      </w:tr>
      <w:tr w:rsidR="00376A8F" w:rsidTr="00376A8F">
        <w:trPr>
          <w:jc w:val="center"/>
        </w:trPr>
        <w:tc>
          <w:tcPr>
            <w:tcW w:w="1619" w:type="pct"/>
          </w:tcPr>
          <w:p w:rsidR="00376A8F" w:rsidRDefault="00376A8F" w:rsidP="008951CF">
            <w:pPr>
              <w:spacing w:after="0" w:line="240" w:lineRule="auto"/>
              <w:jc w:val="center"/>
              <w:rPr>
                <w:lang w:val="en-US" w:eastAsia="zh-CN"/>
              </w:rPr>
            </w:pPr>
            <w:r>
              <w:rPr>
                <w:lang w:val="en-US"/>
              </w:rPr>
              <w:t xml:space="preserve">Code </w:t>
            </w:r>
            <w:r>
              <w:rPr>
                <w:rFonts w:hint="eastAsia"/>
                <w:lang w:val="en-US" w:eastAsia="zh-CN"/>
              </w:rPr>
              <w:t>客户号</w:t>
            </w:r>
          </w:p>
        </w:tc>
        <w:tc>
          <w:tcPr>
            <w:tcW w:w="1456" w:type="pct"/>
          </w:tcPr>
          <w:p w:rsidR="00376A8F" w:rsidRPr="004D4500" w:rsidRDefault="00376A8F" w:rsidP="00970695">
            <w:pPr>
              <w:spacing w:after="0" w:line="24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只读</w:t>
            </w:r>
          </w:p>
        </w:tc>
        <w:tc>
          <w:tcPr>
            <w:tcW w:w="1100" w:type="pct"/>
          </w:tcPr>
          <w:p w:rsidR="00376A8F" w:rsidRDefault="00376A8F" w:rsidP="008951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【</w:t>
            </w:r>
            <w:r>
              <w:rPr>
                <w:rFonts w:hint="eastAsia"/>
                <w:lang w:val="en-US" w:eastAsia="zh-CN"/>
              </w:rPr>
              <w:t>销售单</w:t>
            </w:r>
            <w:r>
              <w:rPr>
                <w:rFonts w:hint="eastAsia"/>
                <w:lang w:val="en-US"/>
              </w:rPr>
              <w:t>】</w:t>
            </w:r>
          </w:p>
        </w:tc>
        <w:tc>
          <w:tcPr>
            <w:tcW w:w="825" w:type="pct"/>
          </w:tcPr>
          <w:p w:rsidR="00376A8F" w:rsidRDefault="00376A8F" w:rsidP="008951CF">
            <w:pPr>
              <w:spacing w:after="0" w:line="240" w:lineRule="auto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【销售单】</w:t>
            </w:r>
          </w:p>
        </w:tc>
      </w:tr>
      <w:tr w:rsidR="00376A8F" w:rsidTr="00376A8F">
        <w:trPr>
          <w:jc w:val="center"/>
        </w:trPr>
        <w:tc>
          <w:tcPr>
            <w:tcW w:w="1619" w:type="pct"/>
          </w:tcPr>
          <w:p w:rsidR="00376A8F" w:rsidRPr="00535D82" w:rsidRDefault="00376A8F" w:rsidP="008951CF">
            <w:pPr>
              <w:spacing w:after="0" w:line="240" w:lineRule="auto"/>
              <w:jc w:val="center"/>
              <w:rPr>
                <w:lang w:val="fr-CH" w:eastAsia="zh-CN"/>
              </w:rPr>
            </w:pPr>
            <w:r w:rsidRPr="00990EDE">
              <w:t>Soci</w:t>
            </w:r>
            <w:r>
              <w:rPr>
                <w:lang w:val="fr-CH"/>
              </w:rPr>
              <w:t xml:space="preserve">été </w:t>
            </w:r>
            <w:r>
              <w:rPr>
                <w:rFonts w:hint="eastAsia"/>
                <w:lang w:val="fr-CH" w:eastAsia="zh-CN"/>
              </w:rPr>
              <w:t>公司名</w:t>
            </w:r>
          </w:p>
        </w:tc>
        <w:tc>
          <w:tcPr>
            <w:tcW w:w="1456" w:type="pct"/>
          </w:tcPr>
          <w:p w:rsidR="00376A8F" w:rsidRPr="00535D82" w:rsidRDefault="00376A8F" w:rsidP="008951CF">
            <w:pPr>
              <w:spacing w:after="0" w:line="240" w:lineRule="auto"/>
              <w:rPr>
                <w:lang w:val="fr-CH" w:eastAsia="zh-CN"/>
              </w:rPr>
            </w:pPr>
            <w:r>
              <w:rPr>
                <w:rFonts w:hint="eastAsia"/>
                <w:lang w:val="fr-CH" w:eastAsia="zh-CN"/>
              </w:rPr>
              <w:t>只读</w:t>
            </w:r>
          </w:p>
        </w:tc>
        <w:tc>
          <w:tcPr>
            <w:tcW w:w="1100" w:type="pct"/>
          </w:tcPr>
          <w:p w:rsidR="00376A8F" w:rsidRDefault="00376A8F" w:rsidP="008951CF">
            <w:pPr>
              <w:spacing w:after="0" w:line="240" w:lineRule="auto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/>
              </w:rPr>
              <w:t>【</w:t>
            </w:r>
            <w:r>
              <w:rPr>
                <w:rFonts w:hint="eastAsia"/>
                <w:lang w:val="en-US" w:eastAsia="zh-CN"/>
              </w:rPr>
              <w:t>客户</w:t>
            </w:r>
            <w:r>
              <w:rPr>
                <w:rFonts w:hint="eastAsia"/>
                <w:lang w:val="en-US"/>
              </w:rPr>
              <w:t>】</w:t>
            </w:r>
          </w:p>
        </w:tc>
        <w:tc>
          <w:tcPr>
            <w:tcW w:w="825" w:type="pct"/>
          </w:tcPr>
          <w:p w:rsidR="00376A8F" w:rsidRDefault="00376A8F">
            <w:r w:rsidRPr="00C55A1D">
              <w:rPr>
                <w:rFonts w:hint="eastAsia"/>
                <w:lang w:val="en-US" w:eastAsia="zh-CN"/>
              </w:rPr>
              <w:t>【销售单】</w:t>
            </w:r>
          </w:p>
        </w:tc>
      </w:tr>
      <w:tr w:rsidR="00376A8F" w:rsidTr="00376A8F">
        <w:trPr>
          <w:jc w:val="center"/>
        </w:trPr>
        <w:tc>
          <w:tcPr>
            <w:tcW w:w="1619" w:type="pct"/>
          </w:tcPr>
          <w:p w:rsidR="00376A8F" w:rsidRDefault="00376A8F" w:rsidP="008951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  <w:r>
              <w:t xml:space="preserve">étier </w:t>
            </w:r>
            <w:r>
              <w:rPr>
                <w:rFonts w:hint="eastAsia"/>
                <w:lang w:eastAsia="zh-CN"/>
              </w:rPr>
              <w:t>行业</w:t>
            </w:r>
          </w:p>
        </w:tc>
        <w:tc>
          <w:tcPr>
            <w:tcW w:w="1456" w:type="pct"/>
          </w:tcPr>
          <w:p w:rsidR="00376A8F" w:rsidRPr="00535D82" w:rsidRDefault="00376A8F" w:rsidP="008951CF">
            <w:pPr>
              <w:spacing w:after="0" w:line="240" w:lineRule="auto"/>
              <w:rPr>
                <w:lang w:val="fr-CH" w:eastAsia="zh-CN"/>
              </w:rPr>
            </w:pPr>
            <w:r>
              <w:rPr>
                <w:rFonts w:hint="eastAsia"/>
                <w:lang w:val="fr-CH" w:eastAsia="zh-CN"/>
              </w:rPr>
              <w:t>只读</w:t>
            </w:r>
          </w:p>
        </w:tc>
        <w:tc>
          <w:tcPr>
            <w:tcW w:w="1100" w:type="pct"/>
          </w:tcPr>
          <w:p w:rsidR="00376A8F" w:rsidRDefault="00376A8F" w:rsidP="008951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【</w:t>
            </w:r>
            <w:r>
              <w:rPr>
                <w:rFonts w:hint="eastAsia"/>
                <w:lang w:val="en-US" w:eastAsia="zh-CN"/>
              </w:rPr>
              <w:t>客户</w:t>
            </w:r>
            <w:r>
              <w:rPr>
                <w:rFonts w:hint="eastAsia"/>
                <w:lang w:val="en-US"/>
              </w:rPr>
              <w:t>】</w:t>
            </w:r>
          </w:p>
        </w:tc>
        <w:tc>
          <w:tcPr>
            <w:tcW w:w="825" w:type="pct"/>
          </w:tcPr>
          <w:p w:rsidR="00376A8F" w:rsidRDefault="00376A8F">
            <w:r w:rsidRPr="00C55A1D">
              <w:rPr>
                <w:rFonts w:hint="eastAsia"/>
                <w:lang w:val="en-US" w:eastAsia="zh-CN"/>
              </w:rPr>
              <w:t>【销售单】</w:t>
            </w:r>
          </w:p>
        </w:tc>
      </w:tr>
      <w:tr w:rsidR="00376A8F" w:rsidTr="00376A8F">
        <w:trPr>
          <w:jc w:val="center"/>
        </w:trPr>
        <w:tc>
          <w:tcPr>
            <w:tcW w:w="1619" w:type="pct"/>
          </w:tcPr>
          <w:p w:rsidR="00376A8F" w:rsidRDefault="00376A8F" w:rsidP="008951CF">
            <w:pPr>
              <w:spacing w:after="0" w:line="240" w:lineRule="auto"/>
              <w:jc w:val="center"/>
              <w:rPr>
                <w:lang w:val="en-US"/>
              </w:rPr>
            </w:pPr>
            <w:r>
              <w:t>Représentant</w:t>
            </w:r>
            <w:r>
              <w:rPr>
                <w:rFonts w:hint="eastAsia"/>
                <w:lang w:eastAsia="zh-CN"/>
              </w:rPr>
              <w:t>销售负责人</w:t>
            </w:r>
          </w:p>
        </w:tc>
        <w:tc>
          <w:tcPr>
            <w:tcW w:w="1456" w:type="pct"/>
          </w:tcPr>
          <w:p w:rsidR="00376A8F" w:rsidRDefault="00376A8F" w:rsidP="008951CF">
            <w:pPr>
              <w:spacing w:after="0" w:line="240" w:lineRule="auto"/>
              <w:rPr>
                <w:lang w:val="fr-CH" w:eastAsia="zh-CN"/>
              </w:rPr>
            </w:pPr>
            <w:r>
              <w:rPr>
                <w:rFonts w:hint="eastAsia"/>
                <w:lang w:val="fr-CH" w:eastAsia="zh-CN"/>
              </w:rPr>
              <w:t>只读</w:t>
            </w:r>
          </w:p>
        </w:tc>
        <w:tc>
          <w:tcPr>
            <w:tcW w:w="1100" w:type="pct"/>
          </w:tcPr>
          <w:p w:rsidR="00376A8F" w:rsidRDefault="00376A8F" w:rsidP="008951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【</w:t>
            </w:r>
            <w:r>
              <w:rPr>
                <w:rFonts w:hint="eastAsia"/>
                <w:lang w:val="en-US" w:eastAsia="zh-CN"/>
              </w:rPr>
              <w:t>客户</w:t>
            </w:r>
            <w:r>
              <w:rPr>
                <w:rFonts w:hint="eastAsia"/>
                <w:lang w:val="en-US"/>
              </w:rPr>
              <w:t>】</w:t>
            </w:r>
          </w:p>
        </w:tc>
        <w:tc>
          <w:tcPr>
            <w:tcW w:w="825" w:type="pct"/>
          </w:tcPr>
          <w:p w:rsidR="00376A8F" w:rsidRDefault="00376A8F">
            <w:r w:rsidRPr="00C55A1D">
              <w:rPr>
                <w:rFonts w:hint="eastAsia"/>
                <w:lang w:val="en-US" w:eastAsia="zh-CN"/>
              </w:rPr>
              <w:t>【销售单】</w:t>
            </w:r>
          </w:p>
        </w:tc>
      </w:tr>
      <w:tr w:rsidR="00376A8F" w:rsidTr="00376A8F">
        <w:trPr>
          <w:jc w:val="center"/>
        </w:trPr>
        <w:tc>
          <w:tcPr>
            <w:tcW w:w="1619" w:type="pct"/>
          </w:tcPr>
          <w:p w:rsidR="00376A8F" w:rsidRPr="00F81FEE" w:rsidRDefault="00376A8F" w:rsidP="008951CF">
            <w:pPr>
              <w:spacing w:after="0" w:line="240" w:lineRule="auto"/>
              <w:jc w:val="center"/>
              <w:rPr>
                <w:lang w:eastAsia="zh-CN"/>
              </w:rPr>
            </w:pPr>
            <w:r w:rsidRPr="00F81FEE">
              <w:rPr>
                <w:lang w:eastAsia="zh-CN"/>
              </w:rPr>
              <w:t xml:space="preserve">Info attentive </w:t>
            </w:r>
            <w:r w:rsidRPr="00F81FEE">
              <w:rPr>
                <w:rFonts w:hint="eastAsia"/>
                <w:lang w:eastAsia="zh-CN"/>
              </w:rPr>
              <w:t>注意信息</w:t>
            </w:r>
          </w:p>
        </w:tc>
        <w:tc>
          <w:tcPr>
            <w:tcW w:w="1456" w:type="pct"/>
          </w:tcPr>
          <w:p w:rsidR="00376A8F" w:rsidRDefault="00376A8F" w:rsidP="008951CF">
            <w:pPr>
              <w:spacing w:after="0" w:line="240" w:lineRule="auto"/>
              <w:rPr>
                <w:lang w:val="fr-CH" w:eastAsia="zh-CN"/>
              </w:rPr>
            </w:pPr>
            <w:r>
              <w:rPr>
                <w:rFonts w:hint="eastAsia"/>
                <w:lang w:val="fr-CH" w:eastAsia="zh-CN"/>
              </w:rPr>
              <w:t>只读</w:t>
            </w:r>
          </w:p>
        </w:tc>
        <w:tc>
          <w:tcPr>
            <w:tcW w:w="1100" w:type="pct"/>
          </w:tcPr>
          <w:p w:rsidR="00376A8F" w:rsidRDefault="00376A8F" w:rsidP="008951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【</w:t>
            </w:r>
            <w:r>
              <w:rPr>
                <w:rFonts w:hint="eastAsia"/>
                <w:lang w:val="en-US" w:eastAsia="zh-CN"/>
              </w:rPr>
              <w:t>客户</w:t>
            </w:r>
            <w:r>
              <w:rPr>
                <w:rFonts w:hint="eastAsia"/>
                <w:lang w:val="en-US"/>
              </w:rPr>
              <w:t>】</w:t>
            </w:r>
          </w:p>
        </w:tc>
        <w:tc>
          <w:tcPr>
            <w:tcW w:w="825" w:type="pct"/>
          </w:tcPr>
          <w:p w:rsidR="00376A8F" w:rsidRDefault="00376A8F">
            <w:r w:rsidRPr="00C55A1D">
              <w:rPr>
                <w:rFonts w:hint="eastAsia"/>
                <w:lang w:val="en-US" w:eastAsia="zh-CN"/>
              </w:rPr>
              <w:t>【销售单】</w:t>
            </w:r>
          </w:p>
        </w:tc>
      </w:tr>
      <w:tr w:rsidR="00376A8F" w:rsidTr="00376A8F">
        <w:trPr>
          <w:jc w:val="center"/>
        </w:trPr>
        <w:tc>
          <w:tcPr>
            <w:tcW w:w="1619" w:type="pct"/>
          </w:tcPr>
          <w:p w:rsidR="00376A8F" w:rsidRPr="00F81FEE" w:rsidRDefault="00376A8F" w:rsidP="008951CF">
            <w:pPr>
              <w:spacing w:after="0" w:line="240" w:lineRule="auto"/>
              <w:jc w:val="center"/>
              <w:rPr>
                <w:lang w:eastAsia="zh-CN"/>
              </w:rPr>
            </w:pPr>
            <w:r w:rsidRPr="00F81FEE">
              <w:rPr>
                <w:rFonts w:hint="eastAsia"/>
                <w:lang w:eastAsia="zh-CN"/>
              </w:rPr>
              <w:t xml:space="preserve">Balise </w:t>
            </w:r>
            <w:r w:rsidRPr="00F81FEE">
              <w:rPr>
                <w:rFonts w:hint="eastAsia"/>
                <w:lang w:eastAsia="zh-CN"/>
              </w:rPr>
              <w:t>标签</w:t>
            </w:r>
          </w:p>
        </w:tc>
        <w:tc>
          <w:tcPr>
            <w:tcW w:w="1456" w:type="pct"/>
          </w:tcPr>
          <w:p w:rsidR="00376A8F" w:rsidRDefault="00376A8F" w:rsidP="008951CF">
            <w:pPr>
              <w:spacing w:after="0" w:line="240" w:lineRule="auto"/>
              <w:rPr>
                <w:lang w:val="fr-CH" w:eastAsia="zh-CN"/>
              </w:rPr>
            </w:pPr>
            <w:r>
              <w:rPr>
                <w:rFonts w:hint="eastAsia"/>
                <w:lang w:val="fr-CH" w:eastAsia="zh-CN"/>
              </w:rPr>
              <w:t>只读</w:t>
            </w:r>
          </w:p>
        </w:tc>
        <w:tc>
          <w:tcPr>
            <w:tcW w:w="1100" w:type="pct"/>
          </w:tcPr>
          <w:p w:rsidR="00376A8F" w:rsidRDefault="00376A8F" w:rsidP="008951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【</w:t>
            </w:r>
            <w:r>
              <w:rPr>
                <w:rFonts w:hint="eastAsia"/>
                <w:lang w:val="en-US" w:eastAsia="zh-CN"/>
              </w:rPr>
              <w:t>客户</w:t>
            </w:r>
            <w:r>
              <w:rPr>
                <w:rFonts w:hint="eastAsia"/>
                <w:lang w:val="en-US"/>
              </w:rPr>
              <w:t>】</w:t>
            </w:r>
          </w:p>
        </w:tc>
        <w:tc>
          <w:tcPr>
            <w:tcW w:w="825" w:type="pct"/>
          </w:tcPr>
          <w:p w:rsidR="00376A8F" w:rsidRDefault="00376A8F">
            <w:r w:rsidRPr="00C55A1D">
              <w:rPr>
                <w:rFonts w:hint="eastAsia"/>
                <w:lang w:val="en-US" w:eastAsia="zh-CN"/>
              </w:rPr>
              <w:t>【销售单】</w:t>
            </w:r>
          </w:p>
        </w:tc>
      </w:tr>
      <w:tr w:rsidR="00376A8F" w:rsidTr="00376A8F">
        <w:trPr>
          <w:jc w:val="center"/>
        </w:trPr>
        <w:tc>
          <w:tcPr>
            <w:tcW w:w="1619" w:type="pct"/>
          </w:tcPr>
          <w:p w:rsidR="00376A8F" w:rsidRPr="00F81FEE" w:rsidRDefault="00376A8F" w:rsidP="008951CF">
            <w:pPr>
              <w:spacing w:after="0" w:line="240" w:lineRule="auto"/>
              <w:jc w:val="center"/>
              <w:rPr>
                <w:lang w:eastAsia="zh-CN"/>
              </w:rPr>
            </w:pPr>
            <w:r w:rsidRPr="00F81FEE">
              <w:rPr>
                <w:rFonts w:hint="eastAsia"/>
                <w:lang w:eastAsia="zh-CN"/>
              </w:rPr>
              <w:t xml:space="preserve">Magasin </w:t>
            </w:r>
            <w:r w:rsidRPr="00F81FEE">
              <w:rPr>
                <w:rFonts w:hint="eastAsia"/>
                <w:lang w:eastAsia="zh-CN"/>
              </w:rPr>
              <w:t>店铺</w:t>
            </w:r>
          </w:p>
        </w:tc>
        <w:tc>
          <w:tcPr>
            <w:tcW w:w="1456" w:type="pct"/>
          </w:tcPr>
          <w:p w:rsidR="00376A8F" w:rsidRPr="00F81FEE" w:rsidRDefault="00376A8F" w:rsidP="00970695">
            <w:pPr>
              <w:spacing w:after="0" w:line="240" w:lineRule="auto"/>
              <w:rPr>
                <w:lang w:val="fr-CH" w:eastAsia="zh-CN"/>
              </w:rPr>
            </w:pPr>
            <w:r>
              <w:rPr>
                <w:rFonts w:hint="eastAsia"/>
                <w:lang w:val="fr-CH" w:eastAsia="zh-CN"/>
              </w:rPr>
              <w:t>只读</w:t>
            </w:r>
          </w:p>
        </w:tc>
        <w:tc>
          <w:tcPr>
            <w:tcW w:w="1100" w:type="pct"/>
          </w:tcPr>
          <w:p w:rsidR="00376A8F" w:rsidRDefault="00376A8F" w:rsidP="008951CF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rFonts w:hint="eastAsia"/>
                <w:lang w:val="en-US"/>
              </w:rPr>
              <w:t>退货</w:t>
            </w:r>
            <w:proofErr w:type="spellEnd"/>
            <w:r>
              <w:rPr>
                <w:rFonts w:hint="eastAsia"/>
                <w:lang w:val="en-US"/>
              </w:rPr>
              <w:t>【</w:t>
            </w:r>
            <w:r>
              <w:rPr>
                <w:rFonts w:hint="eastAsia"/>
                <w:lang w:val="en-US" w:eastAsia="zh-CN"/>
              </w:rPr>
              <w:t>销售单</w:t>
            </w:r>
            <w:r>
              <w:rPr>
                <w:rFonts w:hint="eastAsia"/>
                <w:lang w:val="en-US"/>
              </w:rPr>
              <w:t>】</w:t>
            </w:r>
          </w:p>
        </w:tc>
        <w:tc>
          <w:tcPr>
            <w:tcW w:w="825" w:type="pct"/>
          </w:tcPr>
          <w:p w:rsidR="00376A8F" w:rsidRDefault="00376A8F">
            <w:r w:rsidRPr="00C55A1D">
              <w:rPr>
                <w:rFonts w:hint="eastAsia"/>
                <w:lang w:val="en-US" w:eastAsia="zh-CN"/>
              </w:rPr>
              <w:t>【销售单】</w:t>
            </w:r>
          </w:p>
        </w:tc>
      </w:tr>
      <w:tr w:rsidR="00376A8F" w:rsidTr="00376A8F">
        <w:trPr>
          <w:jc w:val="center"/>
        </w:trPr>
        <w:tc>
          <w:tcPr>
            <w:tcW w:w="1619" w:type="pct"/>
          </w:tcPr>
          <w:p w:rsidR="00376A8F" w:rsidRPr="00F81FEE" w:rsidRDefault="00376A8F" w:rsidP="008951CF">
            <w:pPr>
              <w:spacing w:after="0" w:line="240" w:lineRule="auto"/>
              <w:jc w:val="center"/>
              <w:rPr>
                <w:lang w:eastAsia="zh-CN"/>
              </w:rPr>
            </w:pPr>
            <w:r w:rsidRPr="00F81FEE">
              <w:rPr>
                <w:lang w:eastAsia="zh-CN"/>
              </w:rPr>
              <w:t>Détail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详细</w:t>
            </w:r>
          </w:p>
        </w:tc>
        <w:tc>
          <w:tcPr>
            <w:tcW w:w="1456" w:type="pct"/>
          </w:tcPr>
          <w:p w:rsidR="00376A8F" w:rsidRDefault="00376A8F" w:rsidP="008951CF">
            <w:pPr>
              <w:spacing w:after="0" w:line="240" w:lineRule="auto"/>
              <w:rPr>
                <w:lang w:val="fr-CH" w:eastAsia="zh-CN"/>
              </w:rPr>
            </w:pPr>
            <w:r>
              <w:rPr>
                <w:rFonts w:hint="eastAsia"/>
                <w:lang w:val="fr-CH" w:eastAsia="zh-CN"/>
              </w:rPr>
              <w:t>点击后进入【</w:t>
            </w:r>
            <w:r>
              <w:rPr>
                <w:lang w:val="en-US" w:eastAsia="zh-CN"/>
              </w:rPr>
              <w:t>V_2_1</w:t>
            </w:r>
            <w:r>
              <w:rPr>
                <w:rFonts w:hint="eastAsia"/>
                <w:lang w:val="fr-CH" w:eastAsia="zh-CN"/>
              </w:rPr>
              <w:t>】</w:t>
            </w:r>
          </w:p>
        </w:tc>
        <w:tc>
          <w:tcPr>
            <w:tcW w:w="1100" w:type="pct"/>
          </w:tcPr>
          <w:p w:rsidR="00376A8F" w:rsidRDefault="00376A8F" w:rsidP="008951CF">
            <w:pPr>
              <w:spacing w:after="0" w:line="240" w:lineRule="auto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/>
              </w:rPr>
              <w:t>【</w:t>
            </w:r>
            <w:r>
              <w:rPr>
                <w:rFonts w:hint="eastAsia"/>
                <w:lang w:val="en-US" w:eastAsia="zh-CN"/>
              </w:rPr>
              <w:t>客户</w:t>
            </w:r>
            <w:r>
              <w:rPr>
                <w:rFonts w:hint="eastAsia"/>
                <w:lang w:val="en-US"/>
              </w:rPr>
              <w:t>】</w:t>
            </w:r>
          </w:p>
        </w:tc>
        <w:tc>
          <w:tcPr>
            <w:tcW w:w="825" w:type="pct"/>
          </w:tcPr>
          <w:p w:rsidR="00376A8F" w:rsidRDefault="00376A8F">
            <w:r w:rsidRPr="00C55A1D">
              <w:rPr>
                <w:rFonts w:hint="eastAsia"/>
                <w:lang w:val="en-US" w:eastAsia="zh-CN"/>
              </w:rPr>
              <w:t>【销售单】</w:t>
            </w:r>
          </w:p>
        </w:tc>
      </w:tr>
      <w:tr w:rsidR="009850EE" w:rsidTr="00376A8F">
        <w:trPr>
          <w:jc w:val="center"/>
        </w:trPr>
        <w:tc>
          <w:tcPr>
            <w:tcW w:w="1619" w:type="pct"/>
          </w:tcPr>
          <w:p w:rsidR="009850EE" w:rsidRPr="00EA5C30" w:rsidRDefault="009850EE" w:rsidP="008951CF">
            <w:pPr>
              <w:spacing w:after="0" w:line="240" w:lineRule="auto"/>
              <w:jc w:val="center"/>
              <w:rPr>
                <w:lang w:val="en-US" w:eastAsia="zh-CN"/>
              </w:rPr>
            </w:pPr>
            <w:r w:rsidRPr="00EA5C30">
              <w:rPr>
                <w:rFonts w:hint="eastAsia"/>
                <w:lang w:val="en-US" w:eastAsia="zh-CN"/>
              </w:rPr>
              <w:t>立即付款</w:t>
            </w:r>
          </w:p>
        </w:tc>
        <w:tc>
          <w:tcPr>
            <w:tcW w:w="1456" w:type="pct"/>
          </w:tcPr>
          <w:p w:rsidR="009850EE" w:rsidRDefault="009850EE" w:rsidP="008951CF">
            <w:pPr>
              <w:spacing w:after="0" w:line="240" w:lineRule="auto"/>
              <w:jc w:val="center"/>
              <w:rPr>
                <w:lang w:val="fr-CH" w:eastAsia="zh-CN"/>
              </w:rPr>
            </w:pPr>
            <w:r>
              <w:rPr>
                <w:rFonts w:hint="eastAsia"/>
                <w:lang w:val="fr-CH" w:eastAsia="zh-CN"/>
              </w:rPr>
              <w:t>只读</w:t>
            </w:r>
          </w:p>
          <w:p w:rsidR="009850EE" w:rsidRDefault="009850EE" w:rsidP="008951CF">
            <w:pPr>
              <w:spacing w:after="0" w:line="240" w:lineRule="auto"/>
              <w:jc w:val="center"/>
              <w:rPr>
                <w:lang w:val="fr-CH" w:eastAsia="zh-CN"/>
              </w:rPr>
            </w:pPr>
          </w:p>
        </w:tc>
        <w:tc>
          <w:tcPr>
            <w:tcW w:w="1100" w:type="pct"/>
          </w:tcPr>
          <w:p w:rsidR="009850EE" w:rsidRPr="00EA5C30" w:rsidRDefault="009850EE" w:rsidP="008951CF">
            <w:pPr>
              <w:spacing w:after="0" w:line="240" w:lineRule="auto"/>
              <w:jc w:val="center"/>
              <w:rPr>
                <w:lang w:val="fr-CH" w:eastAsia="zh-CN"/>
              </w:rPr>
            </w:pPr>
            <w:r>
              <w:rPr>
                <w:rFonts w:hint="eastAsia"/>
                <w:lang w:val="fr-CH" w:eastAsia="zh-CN"/>
              </w:rPr>
              <w:t>【客户】</w:t>
            </w:r>
          </w:p>
        </w:tc>
        <w:tc>
          <w:tcPr>
            <w:tcW w:w="825" w:type="pct"/>
          </w:tcPr>
          <w:p w:rsidR="009850EE" w:rsidRPr="00EA5C30" w:rsidRDefault="009850EE" w:rsidP="008951CF">
            <w:pPr>
              <w:spacing w:after="0" w:line="240" w:lineRule="auto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不保存</w:t>
            </w:r>
          </w:p>
        </w:tc>
      </w:tr>
      <w:tr w:rsidR="009850EE" w:rsidTr="00376A8F">
        <w:trPr>
          <w:jc w:val="center"/>
        </w:trPr>
        <w:tc>
          <w:tcPr>
            <w:tcW w:w="1619" w:type="pct"/>
          </w:tcPr>
          <w:p w:rsidR="009850EE" w:rsidRPr="00EA5C30" w:rsidRDefault="009850EE" w:rsidP="008951CF">
            <w:pPr>
              <w:spacing w:after="0" w:line="240" w:lineRule="auto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AXA</w:t>
            </w:r>
          </w:p>
        </w:tc>
        <w:tc>
          <w:tcPr>
            <w:tcW w:w="1456" w:type="pct"/>
          </w:tcPr>
          <w:p w:rsidR="009850EE" w:rsidRDefault="009850EE" w:rsidP="008951CF">
            <w:pPr>
              <w:spacing w:after="0" w:line="240" w:lineRule="auto"/>
              <w:jc w:val="center"/>
              <w:rPr>
                <w:lang w:val="fr-CH" w:eastAsia="zh-CN"/>
              </w:rPr>
            </w:pPr>
            <w:r>
              <w:rPr>
                <w:rFonts w:hint="eastAsia"/>
                <w:lang w:val="fr-CH" w:eastAsia="zh-CN"/>
              </w:rPr>
              <w:t>只读</w:t>
            </w:r>
          </w:p>
          <w:p w:rsidR="009850EE" w:rsidRDefault="009850EE" w:rsidP="008951CF">
            <w:pPr>
              <w:spacing w:after="0" w:line="240" w:lineRule="auto"/>
              <w:jc w:val="center"/>
              <w:rPr>
                <w:color w:val="FF0000"/>
                <w:lang w:val="fr-CH" w:eastAsia="zh-CN"/>
              </w:rPr>
            </w:pPr>
            <w:r>
              <w:rPr>
                <w:rFonts w:hint="eastAsia"/>
                <w:lang w:val="fr-CH" w:eastAsia="zh-CN"/>
              </w:rPr>
              <w:t>保险信息，</w:t>
            </w:r>
            <w:r w:rsidRPr="00EA5C30">
              <w:rPr>
                <w:rFonts w:hint="eastAsia"/>
                <w:color w:val="FF0000"/>
                <w:lang w:val="fr-CH" w:eastAsia="zh-CN"/>
              </w:rPr>
              <w:t>一期不做，就一直显示</w:t>
            </w:r>
            <w:r w:rsidRPr="00EA5C30">
              <w:rPr>
                <w:color w:val="FF0000"/>
                <w:lang w:val="en-US" w:eastAsia="zh-CN"/>
              </w:rPr>
              <w:t xml:space="preserve">AXA </w:t>
            </w:r>
            <w:r w:rsidRPr="00EA5C30">
              <w:rPr>
                <w:rFonts w:hint="eastAsia"/>
                <w:color w:val="FF0000"/>
                <w:lang w:val="fr-CH" w:eastAsia="zh-CN"/>
              </w:rPr>
              <w:t>就可以</w:t>
            </w:r>
          </w:p>
          <w:p w:rsidR="009850EE" w:rsidRDefault="009850EE" w:rsidP="008951CF">
            <w:pPr>
              <w:spacing w:after="0" w:line="240" w:lineRule="auto"/>
              <w:jc w:val="center"/>
              <w:rPr>
                <w:color w:val="FF0000"/>
                <w:lang w:val="fr-CH" w:eastAsia="zh-CN"/>
              </w:rPr>
            </w:pPr>
          </w:p>
          <w:p w:rsidR="009850EE" w:rsidRPr="00EA5C30" w:rsidRDefault="009850EE" w:rsidP="008951CF">
            <w:pPr>
              <w:spacing w:after="0" w:line="240" w:lineRule="auto"/>
              <w:jc w:val="center"/>
              <w:rPr>
                <w:lang w:val="fr-CH" w:eastAsia="zh-CN"/>
              </w:rPr>
            </w:pPr>
          </w:p>
        </w:tc>
        <w:tc>
          <w:tcPr>
            <w:tcW w:w="1100" w:type="pct"/>
          </w:tcPr>
          <w:p w:rsidR="009850EE" w:rsidRDefault="009850EE" w:rsidP="008951CF">
            <w:pPr>
              <w:spacing w:after="0" w:line="240" w:lineRule="auto"/>
              <w:jc w:val="center"/>
              <w:rPr>
                <w:lang w:val="fr-CH" w:eastAsia="zh-CN"/>
              </w:rPr>
            </w:pPr>
            <w:r>
              <w:rPr>
                <w:rFonts w:hint="eastAsia"/>
                <w:lang w:val="fr-CH" w:eastAsia="zh-CN"/>
              </w:rPr>
              <w:t>【客户】</w:t>
            </w:r>
          </w:p>
        </w:tc>
        <w:tc>
          <w:tcPr>
            <w:tcW w:w="825" w:type="pct"/>
          </w:tcPr>
          <w:p w:rsidR="009850EE" w:rsidRDefault="009850EE" w:rsidP="008951CF">
            <w:pPr>
              <w:spacing w:after="0" w:line="240" w:lineRule="auto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不保存</w:t>
            </w:r>
          </w:p>
        </w:tc>
      </w:tr>
    </w:tbl>
    <w:p w:rsidR="00970695" w:rsidRDefault="00970695" w:rsidP="00970695">
      <w:pPr>
        <w:pStyle w:val="af"/>
        <w:spacing w:after="160" w:line="259" w:lineRule="auto"/>
        <w:ind w:left="0"/>
        <w:rPr>
          <w:lang w:val="en-US" w:eastAsia="zh-CN"/>
        </w:rPr>
      </w:pPr>
    </w:p>
    <w:p w:rsidR="00BD14BF" w:rsidRDefault="00BD14BF" w:rsidP="00970695">
      <w:pPr>
        <w:pStyle w:val="af"/>
        <w:spacing w:after="160" w:line="259" w:lineRule="auto"/>
        <w:ind w:left="0"/>
        <w:rPr>
          <w:lang w:val="en-US" w:eastAsia="zh-CN"/>
        </w:rPr>
      </w:pPr>
    </w:p>
    <w:p w:rsidR="00BD14BF" w:rsidRDefault="00BD14BF" w:rsidP="00970695">
      <w:pPr>
        <w:pStyle w:val="af"/>
        <w:spacing w:after="160" w:line="259" w:lineRule="auto"/>
        <w:ind w:left="0"/>
        <w:rPr>
          <w:lang w:val="en-US" w:eastAsia="zh-CN"/>
        </w:rPr>
      </w:pPr>
      <w:r>
        <w:rPr>
          <w:rFonts w:hint="eastAsia"/>
          <w:lang w:val="en-US" w:eastAsia="zh-CN"/>
        </w:rPr>
        <w:t>购买型号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0"/>
        <w:gridCol w:w="3698"/>
        <w:gridCol w:w="2112"/>
        <w:gridCol w:w="1632"/>
      </w:tblGrid>
      <w:tr w:rsidR="0032473F" w:rsidRPr="00BD14BF" w:rsidTr="00764ADA">
        <w:trPr>
          <w:trHeight w:val="805"/>
          <w:jc w:val="center"/>
        </w:trPr>
        <w:tc>
          <w:tcPr>
            <w:tcW w:w="1265" w:type="pct"/>
            <w:shd w:val="clear" w:color="auto" w:fill="BFBFBF"/>
          </w:tcPr>
          <w:p w:rsidR="00376A8F" w:rsidRPr="00BD14BF" w:rsidRDefault="00376A8F" w:rsidP="00BD14BF">
            <w:pPr>
              <w:rPr>
                <w:b/>
              </w:rPr>
            </w:pPr>
            <w:proofErr w:type="spellStart"/>
            <w:r w:rsidRPr="00BD14BF">
              <w:rPr>
                <w:rFonts w:hint="eastAsia"/>
                <w:b/>
              </w:rPr>
              <w:t>名称</w:t>
            </w:r>
            <w:proofErr w:type="spellEnd"/>
          </w:p>
        </w:tc>
        <w:tc>
          <w:tcPr>
            <w:tcW w:w="1856" w:type="pct"/>
            <w:shd w:val="clear" w:color="auto" w:fill="BFBFBF"/>
          </w:tcPr>
          <w:p w:rsidR="00376A8F" w:rsidRPr="00BD14BF" w:rsidRDefault="00376A8F" w:rsidP="00BD14BF">
            <w:pPr>
              <w:rPr>
                <w:b/>
              </w:rPr>
            </w:pPr>
            <w:proofErr w:type="spellStart"/>
            <w:r w:rsidRPr="00BD14BF">
              <w:rPr>
                <w:rFonts w:hint="eastAsia"/>
                <w:b/>
              </w:rPr>
              <w:t>说明</w:t>
            </w:r>
            <w:proofErr w:type="spellEnd"/>
          </w:p>
        </w:tc>
        <w:tc>
          <w:tcPr>
            <w:tcW w:w="1060" w:type="pct"/>
            <w:shd w:val="clear" w:color="auto" w:fill="BFBFBF"/>
          </w:tcPr>
          <w:p w:rsidR="00376A8F" w:rsidRPr="00BD14BF" w:rsidRDefault="00376A8F" w:rsidP="00BD14BF">
            <w:pPr>
              <w:rPr>
                <w:b/>
              </w:rPr>
            </w:pPr>
            <w:proofErr w:type="spellStart"/>
            <w:r w:rsidRPr="00BD14BF">
              <w:rPr>
                <w:rFonts w:hint="eastAsia"/>
                <w:b/>
              </w:rPr>
              <w:t>数据来源</w:t>
            </w:r>
            <w:proofErr w:type="spellEnd"/>
          </w:p>
        </w:tc>
        <w:tc>
          <w:tcPr>
            <w:tcW w:w="819" w:type="pct"/>
            <w:shd w:val="clear" w:color="auto" w:fill="BFBFBF"/>
          </w:tcPr>
          <w:p w:rsidR="00376A8F" w:rsidRPr="00BD14BF" w:rsidRDefault="00376A8F" w:rsidP="00BD14BF">
            <w:pPr>
              <w:rPr>
                <w:b/>
              </w:rPr>
            </w:pPr>
            <w:proofErr w:type="spellStart"/>
            <w:r w:rsidRPr="00BD14BF">
              <w:rPr>
                <w:rFonts w:hint="eastAsia"/>
                <w:b/>
              </w:rPr>
              <w:t>数据保存</w:t>
            </w:r>
            <w:proofErr w:type="spellEnd"/>
          </w:p>
        </w:tc>
      </w:tr>
      <w:tr w:rsidR="00BD14BF" w:rsidRPr="00BD14BF" w:rsidTr="00764ADA">
        <w:trPr>
          <w:jc w:val="center"/>
        </w:trPr>
        <w:tc>
          <w:tcPr>
            <w:tcW w:w="1265" w:type="pct"/>
          </w:tcPr>
          <w:p w:rsidR="00BD14BF" w:rsidRPr="00BD14BF" w:rsidRDefault="00BD14BF" w:rsidP="00BD14BF">
            <w:r w:rsidRPr="00BD14BF">
              <w:t xml:space="preserve">Référence </w:t>
            </w:r>
            <w:proofErr w:type="spellStart"/>
            <w:r w:rsidRPr="00BD14BF">
              <w:rPr>
                <w:rFonts w:hint="eastAsia"/>
              </w:rPr>
              <w:t>编号</w:t>
            </w:r>
            <w:proofErr w:type="spellEnd"/>
          </w:p>
        </w:tc>
        <w:tc>
          <w:tcPr>
            <w:tcW w:w="1856" w:type="pct"/>
          </w:tcPr>
          <w:p w:rsidR="00BD14BF" w:rsidRPr="00BD14BF" w:rsidRDefault="00BD14BF" w:rsidP="00BD14BF">
            <w:proofErr w:type="spellStart"/>
            <w:r w:rsidRPr="00BD14BF">
              <w:rPr>
                <w:rFonts w:hint="eastAsia"/>
              </w:rPr>
              <w:t>只读</w:t>
            </w:r>
            <w:proofErr w:type="spellEnd"/>
          </w:p>
        </w:tc>
        <w:tc>
          <w:tcPr>
            <w:tcW w:w="1060" w:type="pct"/>
          </w:tcPr>
          <w:p w:rsidR="00BD14BF" w:rsidRPr="00BD14BF" w:rsidRDefault="00764ADA" w:rsidP="00764ADA">
            <w:r>
              <w:rPr>
                <w:rFonts w:hint="eastAsia"/>
                <w:lang w:eastAsia="zh-CN"/>
              </w:rPr>
              <w:t>【</w:t>
            </w:r>
            <w:proofErr w:type="spellStart"/>
            <w:r w:rsidRPr="00BD14BF">
              <w:rPr>
                <w:rFonts w:hint="eastAsia"/>
              </w:rPr>
              <w:t>退货单</w:t>
            </w:r>
            <w:proofErr w:type="spellEnd"/>
            <w:r>
              <w:rPr>
                <w:rFonts w:hint="eastAsia"/>
                <w:lang w:eastAsia="zh-CN"/>
              </w:rPr>
              <w:t>】</w:t>
            </w:r>
          </w:p>
        </w:tc>
        <w:tc>
          <w:tcPr>
            <w:tcW w:w="819" w:type="pct"/>
          </w:tcPr>
          <w:p w:rsidR="00BD14BF" w:rsidRPr="00BD14BF" w:rsidRDefault="00BD14BF" w:rsidP="00BD14BF">
            <w:r w:rsidRPr="00BD14BF">
              <w:rPr>
                <w:rFonts w:hint="eastAsia"/>
              </w:rPr>
              <w:t>【</w:t>
            </w:r>
            <w:proofErr w:type="spellStart"/>
            <w:r w:rsidRPr="00BD14BF">
              <w:rPr>
                <w:rFonts w:hint="eastAsia"/>
              </w:rPr>
              <w:t>销售单</w:t>
            </w:r>
            <w:proofErr w:type="spellEnd"/>
            <w:r w:rsidRPr="00BD14BF">
              <w:rPr>
                <w:rFonts w:hint="eastAsia"/>
              </w:rPr>
              <w:t>】</w:t>
            </w:r>
          </w:p>
        </w:tc>
      </w:tr>
      <w:tr w:rsidR="00BD14BF" w:rsidRPr="00BD14BF" w:rsidTr="00764ADA">
        <w:trPr>
          <w:jc w:val="center"/>
        </w:trPr>
        <w:tc>
          <w:tcPr>
            <w:tcW w:w="1265" w:type="pct"/>
          </w:tcPr>
          <w:p w:rsidR="00BD14BF" w:rsidRPr="00BD14BF" w:rsidRDefault="00BD14BF" w:rsidP="00BD14BF">
            <w:r w:rsidRPr="00BD14BF">
              <w:rPr>
                <w:rFonts w:hint="eastAsia"/>
              </w:rPr>
              <w:t xml:space="preserve">Designation </w:t>
            </w:r>
            <w:proofErr w:type="spellStart"/>
            <w:r w:rsidRPr="00BD14BF">
              <w:rPr>
                <w:rFonts w:hint="eastAsia"/>
              </w:rPr>
              <w:t>称谓</w:t>
            </w:r>
            <w:proofErr w:type="spellEnd"/>
          </w:p>
        </w:tc>
        <w:tc>
          <w:tcPr>
            <w:tcW w:w="1856" w:type="pct"/>
          </w:tcPr>
          <w:p w:rsidR="00BD14BF" w:rsidRPr="00BD14BF" w:rsidRDefault="00BD14BF" w:rsidP="00BD14BF">
            <w:proofErr w:type="spellStart"/>
            <w:r w:rsidRPr="00BD14BF">
              <w:t>只读</w:t>
            </w:r>
            <w:proofErr w:type="spellEnd"/>
          </w:p>
        </w:tc>
        <w:tc>
          <w:tcPr>
            <w:tcW w:w="1060" w:type="pct"/>
          </w:tcPr>
          <w:p w:rsidR="00BD14BF" w:rsidRPr="00BD14BF" w:rsidRDefault="00764ADA" w:rsidP="00BD14BF">
            <w:r>
              <w:rPr>
                <w:rFonts w:hint="eastAsia"/>
                <w:lang w:eastAsia="zh-CN"/>
              </w:rPr>
              <w:t>【</w:t>
            </w:r>
            <w:proofErr w:type="spellStart"/>
            <w:r w:rsidRPr="00BD14BF">
              <w:rPr>
                <w:rFonts w:hint="eastAsia"/>
              </w:rPr>
              <w:t>退货单</w:t>
            </w:r>
            <w:proofErr w:type="spellEnd"/>
            <w:r>
              <w:rPr>
                <w:rFonts w:hint="eastAsia"/>
                <w:lang w:eastAsia="zh-CN"/>
              </w:rPr>
              <w:t>】</w:t>
            </w:r>
          </w:p>
        </w:tc>
        <w:tc>
          <w:tcPr>
            <w:tcW w:w="819" w:type="pct"/>
          </w:tcPr>
          <w:p w:rsidR="00BD14BF" w:rsidRPr="00BD14BF" w:rsidRDefault="00BD14BF" w:rsidP="00BD14BF">
            <w:r w:rsidRPr="00BD14BF">
              <w:rPr>
                <w:rFonts w:hint="eastAsia"/>
              </w:rPr>
              <w:t>【</w:t>
            </w:r>
            <w:proofErr w:type="spellStart"/>
            <w:r w:rsidRPr="00BD14BF">
              <w:rPr>
                <w:rFonts w:hint="eastAsia"/>
              </w:rPr>
              <w:t>销售单</w:t>
            </w:r>
            <w:proofErr w:type="spellEnd"/>
            <w:r w:rsidRPr="00BD14BF">
              <w:rPr>
                <w:rFonts w:hint="eastAsia"/>
              </w:rPr>
              <w:t>】</w:t>
            </w:r>
          </w:p>
        </w:tc>
      </w:tr>
      <w:tr w:rsidR="00BD14BF" w:rsidRPr="00BD14BF" w:rsidTr="00764ADA">
        <w:trPr>
          <w:jc w:val="center"/>
        </w:trPr>
        <w:tc>
          <w:tcPr>
            <w:tcW w:w="1265" w:type="pct"/>
          </w:tcPr>
          <w:p w:rsidR="00BD14BF" w:rsidRPr="00BD14BF" w:rsidRDefault="00BD14BF" w:rsidP="00BD14BF">
            <w:r w:rsidRPr="00BD14BF">
              <w:rPr>
                <w:rFonts w:hint="eastAsia"/>
              </w:rPr>
              <w:t xml:space="preserve">Surnom </w:t>
            </w:r>
            <w:proofErr w:type="spellStart"/>
            <w:r w:rsidRPr="00BD14BF">
              <w:rPr>
                <w:rFonts w:hint="eastAsia"/>
              </w:rPr>
              <w:t>别名</w:t>
            </w:r>
            <w:proofErr w:type="spellEnd"/>
          </w:p>
        </w:tc>
        <w:tc>
          <w:tcPr>
            <w:tcW w:w="1856" w:type="pct"/>
          </w:tcPr>
          <w:p w:rsidR="00BD14BF" w:rsidRPr="00BD14BF" w:rsidRDefault="00BD14BF" w:rsidP="00BD14BF">
            <w:proofErr w:type="spellStart"/>
            <w:r w:rsidRPr="00BD14BF">
              <w:t>只读</w:t>
            </w:r>
            <w:proofErr w:type="spellEnd"/>
          </w:p>
        </w:tc>
        <w:tc>
          <w:tcPr>
            <w:tcW w:w="1060" w:type="pct"/>
          </w:tcPr>
          <w:p w:rsidR="00BD14BF" w:rsidRPr="00BD14BF" w:rsidRDefault="00BD14BF" w:rsidP="00BD14BF">
            <w:proofErr w:type="spellStart"/>
            <w:r w:rsidRPr="00BD14BF">
              <w:rPr>
                <w:rFonts w:hint="eastAsia"/>
              </w:rPr>
              <w:t>型号</w:t>
            </w:r>
            <w:proofErr w:type="spellEnd"/>
          </w:p>
        </w:tc>
        <w:tc>
          <w:tcPr>
            <w:tcW w:w="819" w:type="pct"/>
          </w:tcPr>
          <w:p w:rsidR="00BD14BF" w:rsidRPr="00BD14BF" w:rsidRDefault="00BD14BF" w:rsidP="00BD14BF">
            <w:r w:rsidRPr="00BD14BF">
              <w:rPr>
                <w:rFonts w:hint="eastAsia"/>
              </w:rPr>
              <w:t>【</w:t>
            </w:r>
            <w:proofErr w:type="spellStart"/>
            <w:r w:rsidRPr="00BD14BF">
              <w:rPr>
                <w:rFonts w:hint="eastAsia"/>
              </w:rPr>
              <w:t>销售单</w:t>
            </w:r>
            <w:proofErr w:type="spellEnd"/>
            <w:r w:rsidRPr="00BD14BF">
              <w:rPr>
                <w:rFonts w:hint="eastAsia"/>
              </w:rPr>
              <w:t>】</w:t>
            </w:r>
          </w:p>
        </w:tc>
      </w:tr>
      <w:tr w:rsidR="00376A8F" w:rsidRPr="00BD14BF" w:rsidTr="00764ADA">
        <w:trPr>
          <w:jc w:val="center"/>
        </w:trPr>
        <w:tc>
          <w:tcPr>
            <w:tcW w:w="1265" w:type="pct"/>
          </w:tcPr>
          <w:p w:rsidR="00376A8F" w:rsidRPr="00BD14BF" w:rsidRDefault="00376A8F" w:rsidP="00BD14BF">
            <w:r w:rsidRPr="00BD14BF">
              <w:rPr>
                <w:rFonts w:hint="eastAsia"/>
              </w:rPr>
              <w:t xml:space="preserve">Quantité </w:t>
            </w:r>
            <w:proofErr w:type="spellStart"/>
            <w:r w:rsidRPr="00BD14BF">
              <w:rPr>
                <w:rFonts w:hint="eastAsia"/>
              </w:rPr>
              <w:t>数量</w:t>
            </w:r>
            <w:proofErr w:type="spellEnd"/>
          </w:p>
        </w:tc>
        <w:tc>
          <w:tcPr>
            <w:tcW w:w="1856" w:type="pct"/>
          </w:tcPr>
          <w:p w:rsidR="00376A8F" w:rsidRDefault="00BD14BF" w:rsidP="00BD14BF">
            <w:pPr>
              <w:rPr>
                <w:lang w:eastAsia="zh-CN"/>
              </w:rPr>
            </w:pPr>
            <w:r w:rsidRPr="00BD14BF">
              <w:rPr>
                <w:lang w:eastAsia="zh-CN"/>
              </w:rPr>
              <w:t>只读</w:t>
            </w:r>
          </w:p>
          <w:p w:rsidR="009850EE" w:rsidRDefault="009850EE" w:rsidP="00BD14BF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注意：退货单保存为正</w:t>
            </w:r>
            <w:r w:rsidR="0032473F">
              <w:rPr>
                <w:rFonts w:hint="eastAsia"/>
                <w:lang w:eastAsia="zh-CN"/>
              </w:rPr>
              <w:t>数，这里是负数</w:t>
            </w:r>
          </w:p>
          <w:p w:rsidR="0032473F" w:rsidRPr="00BD14BF" w:rsidRDefault="0032473F" w:rsidP="00BD14BF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退货单保存负数，这里是正数</w:t>
            </w:r>
          </w:p>
        </w:tc>
        <w:tc>
          <w:tcPr>
            <w:tcW w:w="1060" w:type="pct"/>
          </w:tcPr>
          <w:p w:rsidR="009850EE" w:rsidRPr="00BD14BF" w:rsidRDefault="00764ADA" w:rsidP="00BD14BF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【</w:t>
            </w:r>
            <w:proofErr w:type="spellStart"/>
            <w:r w:rsidRPr="00BD14BF">
              <w:rPr>
                <w:rFonts w:hint="eastAsia"/>
              </w:rPr>
              <w:t>退货单</w:t>
            </w:r>
            <w:proofErr w:type="spellEnd"/>
            <w:r>
              <w:rPr>
                <w:rFonts w:hint="eastAsia"/>
                <w:lang w:eastAsia="zh-CN"/>
              </w:rPr>
              <w:t>】</w:t>
            </w:r>
          </w:p>
        </w:tc>
        <w:tc>
          <w:tcPr>
            <w:tcW w:w="819" w:type="pct"/>
          </w:tcPr>
          <w:p w:rsidR="00376A8F" w:rsidRPr="00BD14BF" w:rsidRDefault="00376A8F" w:rsidP="00BD14BF">
            <w:r w:rsidRPr="00BD14BF">
              <w:rPr>
                <w:rFonts w:hint="eastAsia"/>
              </w:rPr>
              <w:t>【</w:t>
            </w:r>
            <w:proofErr w:type="spellStart"/>
            <w:r w:rsidRPr="00BD14BF">
              <w:rPr>
                <w:rFonts w:hint="eastAsia"/>
              </w:rPr>
              <w:t>销售单</w:t>
            </w:r>
            <w:proofErr w:type="spellEnd"/>
            <w:r w:rsidRPr="00BD14BF">
              <w:rPr>
                <w:rFonts w:hint="eastAsia"/>
              </w:rPr>
              <w:t>】</w:t>
            </w:r>
          </w:p>
        </w:tc>
      </w:tr>
      <w:tr w:rsidR="00376A8F" w:rsidRPr="00BD14BF" w:rsidTr="00764ADA">
        <w:trPr>
          <w:jc w:val="center"/>
        </w:trPr>
        <w:tc>
          <w:tcPr>
            <w:tcW w:w="1265" w:type="pct"/>
          </w:tcPr>
          <w:p w:rsidR="00376A8F" w:rsidRPr="00BD14BF" w:rsidRDefault="00376A8F" w:rsidP="00BD14BF">
            <w:r w:rsidRPr="00BD14BF">
              <w:rPr>
                <w:rFonts w:hint="eastAsia"/>
              </w:rPr>
              <w:t xml:space="preserve">Quantité / Unité </w:t>
            </w:r>
            <w:proofErr w:type="spellStart"/>
            <w:r w:rsidRPr="00BD14BF">
              <w:rPr>
                <w:rFonts w:hint="eastAsia"/>
              </w:rPr>
              <w:t>数量</w:t>
            </w:r>
            <w:proofErr w:type="spellEnd"/>
            <w:r w:rsidRPr="00BD14BF">
              <w:rPr>
                <w:rFonts w:hint="eastAsia"/>
              </w:rPr>
              <w:t>/</w:t>
            </w:r>
            <w:proofErr w:type="spellStart"/>
            <w:r w:rsidRPr="00BD14BF">
              <w:rPr>
                <w:rFonts w:hint="eastAsia"/>
              </w:rPr>
              <w:t>单位</w:t>
            </w:r>
            <w:proofErr w:type="spellEnd"/>
          </w:p>
        </w:tc>
        <w:tc>
          <w:tcPr>
            <w:tcW w:w="1856" w:type="pct"/>
          </w:tcPr>
          <w:p w:rsidR="00376A8F" w:rsidRPr="00BD14BF" w:rsidRDefault="00376A8F" w:rsidP="00BD14BF">
            <w:proofErr w:type="spellStart"/>
            <w:r w:rsidRPr="00BD14BF">
              <w:rPr>
                <w:rFonts w:hint="eastAsia"/>
              </w:rPr>
              <w:t>只读</w:t>
            </w:r>
            <w:proofErr w:type="spellEnd"/>
          </w:p>
        </w:tc>
        <w:tc>
          <w:tcPr>
            <w:tcW w:w="1060" w:type="pct"/>
          </w:tcPr>
          <w:p w:rsidR="00376A8F" w:rsidRPr="00BD14BF" w:rsidRDefault="00BD14BF" w:rsidP="00BD14BF">
            <w:r w:rsidRPr="00BD14BF">
              <w:rPr>
                <w:rFonts w:hint="eastAsia"/>
              </w:rPr>
              <w:t>【</w:t>
            </w:r>
            <w:proofErr w:type="spellStart"/>
            <w:r w:rsidRPr="00BD14BF">
              <w:rPr>
                <w:rFonts w:hint="eastAsia"/>
              </w:rPr>
              <w:t>型号</w:t>
            </w:r>
            <w:proofErr w:type="spellEnd"/>
            <w:r w:rsidRPr="00BD14BF">
              <w:rPr>
                <w:rFonts w:hint="eastAsia"/>
              </w:rPr>
              <w:t>】</w:t>
            </w:r>
          </w:p>
        </w:tc>
        <w:tc>
          <w:tcPr>
            <w:tcW w:w="819" w:type="pct"/>
          </w:tcPr>
          <w:p w:rsidR="00376A8F" w:rsidRPr="00BD14BF" w:rsidRDefault="00376A8F" w:rsidP="00BD14BF">
            <w:r w:rsidRPr="00BD14BF">
              <w:rPr>
                <w:rFonts w:hint="eastAsia"/>
              </w:rPr>
              <w:t>【</w:t>
            </w:r>
            <w:proofErr w:type="spellStart"/>
            <w:r w:rsidRPr="00BD14BF">
              <w:rPr>
                <w:rFonts w:hint="eastAsia"/>
              </w:rPr>
              <w:t>销售单</w:t>
            </w:r>
            <w:proofErr w:type="spellEnd"/>
            <w:r w:rsidRPr="00BD14BF">
              <w:rPr>
                <w:rFonts w:hint="eastAsia"/>
              </w:rPr>
              <w:t>】</w:t>
            </w:r>
          </w:p>
        </w:tc>
      </w:tr>
      <w:tr w:rsidR="00376A8F" w:rsidRPr="00BD14BF" w:rsidTr="00764ADA">
        <w:trPr>
          <w:jc w:val="center"/>
        </w:trPr>
        <w:tc>
          <w:tcPr>
            <w:tcW w:w="1265" w:type="pct"/>
          </w:tcPr>
          <w:p w:rsidR="00376A8F" w:rsidRPr="00BD14BF" w:rsidRDefault="00376A8F" w:rsidP="00BD14BF">
            <w:r w:rsidRPr="00BD14BF">
              <w:rPr>
                <w:rFonts w:hint="eastAsia"/>
              </w:rPr>
              <w:t xml:space="preserve">Poids(kg) </w:t>
            </w:r>
            <w:proofErr w:type="spellStart"/>
            <w:r w:rsidRPr="00BD14BF">
              <w:rPr>
                <w:rFonts w:hint="eastAsia"/>
              </w:rPr>
              <w:t>重量</w:t>
            </w:r>
            <w:proofErr w:type="spellEnd"/>
          </w:p>
        </w:tc>
        <w:tc>
          <w:tcPr>
            <w:tcW w:w="1856" w:type="pct"/>
          </w:tcPr>
          <w:p w:rsidR="00376A8F" w:rsidRPr="00BD14BF" w:rsidRDefault="00376A8F" w:rsidP="00BD14BF">
            <w:proofErr w:type="spellStart"/>
            <w:r w:rsidRPr="00BD14BF">
              <w:rPr>
                <w:rFonts w:hint="eastAsia"/>
              </w:rPr>
              <w:t>只读</w:t>
            </w:r>
            <w:proofErr w:type="spellEnd"/>
          </w:p>
          <w:p w:rsidR="00376A8F" w:rsidRPr="00BD14BF" w:rsidRDefault="00376A8F" w:rsidP="00BD14BF">
            <w:r w:rsidRPr="00BD14BF">
              <w:t>Xx,xx</w:t>
            </w:r>
          </w:p>
        </w:tc>
        <w:tc>
          <w:tcPr>
            <w:tcW w:w="1060" w:type="pct"/>
          </w:tcPr>
          <w:p w:rsidR="00376A8F" w:rsidRPr="00BD14BF" w:rsidRDefault="00376A8F" w:rsidP="00BD14BF">
            <w:r w:rsidRPr="00BD14BF">
              <w:rPr>
                <w:rFonts w:hint="eastAsia"/>
              </w:rPr>
              <w:t xml:space="preserve"> </w:t>
            </w:r>
            <w:r w:rsidRPr="00BD14BF">
              <w:rPr>
                <w:rFonts w:hint="eastAsia"/>
              </w:rPr>
              <w:t>【</w:t>
            </w:r>
            <w:proofErr w:type="spellStart"/>
            <w:r w:rsidRPr="00BD14BF">
              <w:rPr>
                <w:rFonts w:hint="eastAsia"/>
              </w:rPr>
              <w:t>型号</w:t>
            </w:r>
            <w:proofErr w:type="spellEnd"/>
            <w:r w:rsidRPr="00BD14BF">
              <w:rPr>
                <w:rFonts w:hint="eastAsia"/>
              </w:rPr>
              <w:t>】</w:t>
            </w:r>
          </w:p>
        </w:tc>
        <w:tc>
          <w:tcPr>
            <w:tcW w:w="819" w:type="pct"/>
          </w:tcPr>
          <w:p w:rsidR="00376A8F" w:rsidRPr="00BD14BF" w:rsidRDefault="00376A8F" w:rsidP="00BD14BF">
            <w:r w:rsidRPr="00BD14BF">
              <w:rPr>
                <w:rFonts w:hint="eastAsia"/>
              </w:rPr>
              <w:t>【</w:t>
            </w:r>
            <w:proofErr w:type="spellStart"/>
            <w:r w:rsidRPr="00BD14BF">
              <w:rPr>
                <w:rFonts w:hint="eastAsia"/>
              </w:rPr>
              <w:t>销售单</w:t>
            </w:r>
            <w:proofErr w:type="spellEnd"/>
            <w:r w:rsidRPr="00BD14BF">
              <w:rPr>
                <w:rFonts w:hint="eastAsia"/>
              </w:rPr>
              <w:t>】</w:t>
            </w:r>
          </w:p>
        </w:tc>
      </w:tr>
      <w:tr w:rsidR="00376A8F" w:rsidRPr="00BD14BF" w:rsidTr="00764ADA">
        <w:trPr>
          <w:jc w:val="center"/>
        </w:trPr>
        <w:tc>
          <w:tcPr>
            <w:tcW w:w="1265" w:type="pct"/>
          </w:tcPr>
          <w:p w:rsidR="00376A8F" w:rsidRPr="00BD14BF" w:rsidRDefault="00376A8F" w:rsidP="00BD14BF">
            <w:r w:rsidRPr="00BD14BF">
              <w:rPr>
                <w:rFonts w:hint="eastAsia"/>
              </w:rPr>
              <w:t xml:space="preserve">Volume </w:t>
            </w:r>
            <w:proofErr w:type="spellStart"/>
            <w:r w:rsidRPr="00BD14BF">
              <w:rPr>
                <w:rFonts w:hint="eastAsia"/>
              </w:rPr>
              <w:t>体积</w:t>
            </w:r>
            <w:proofErr w:type="spellEnd"/>
          </w:p>
        </w:tc>
        <w:tc>
          <w:tcPr>
            <w:tcW w:w="1856" w:type="pct"/>
          </w:tcPr>
          <w:p w:rsidR="00376A8F" w:rsidRPr="00BD14BF" w:rsidRDefault="00376A8F" w:rsidP="00BD14BF">
            <w:proofErr w:type="spellStart"/>
            <w:r w:rsidRPr="00BD14BF">
              <w:rPr>
                <w:rFonts w:hint="eastAsia"/>
              </w:rPr>
              <w:t>只读</w:t>
            </w:r>
            <w:proofErr w:type="spellEnd"/>
          </w:p>
          <w:p w:rsidR="00376A8F" w:rsidRPr="00BD14BF" w:rsidRDefault="00376A8F" w:rsidP="00BD14BF">
            <w:r w:rsidRPr="00BD14BF">
              <w:t>Xx,xxxx</w:t>
            </w:r>
          </w:p>
        </w:tc>
        <w:tc>
          <w:tcPr>
            <w:tcW w:w="1060" w:type="pct"/>
          </w:tcPr>
          <w:p w:rsidR="00376A8F" w:rsidRPr="00BD14BF" w:rsidRDefault="00376A8F" w:rsidP="00BD14BF">
            <w:r w:rsidRPr="00BD14BF">
              <w:rPr>
                <w:rFonts w:hint="eastAsia"/>
              </w:rPr>
              <w:t xml:space="preserve"> </w:t>
            </w:r>
            <w:r w:rsidRPr="00BD14BF">
              <w:rPr>
                <w:rFonts w:hint="eastAsia"/>
              </w:rPr>
              <w:t>【</w:t>
            </w:r>
            <w:proofErr w:type="spellStart"/>
            <w:r w:rsidRPr="00BD14BF">
              <w:rPr>
                <w:rFonts w:hint="eastAsia"/>
              </w:rPr>
              <w:t>型号</w:t>
            </w:r>
            <w:proofErr w:type="spellEnd"/>
            <w:r w:rsidRPr="00BD14BF">
              <w:rPr>
                <w:rFonts w:hint="eastAsia"/>
              </w:rPr>
              <w:t>】</w:t>
            </w:r>
          </w:p>
        </w:tc>
        <w:tc>
          <w:tcPr>
            <w:tcW w:w="819" w:type="pct"/>
          </w:tcPr>
          <w:p w:rsidR="00376A8F" w:rsidRPr="00BD14BF" w:rsidRDefault="00376A8F" w:rsidP="00BD14BF">
            <w:r w:rsidRPr="00BD14BF">
              <w:rPr>
                <w:rFonts w:hint="eastAsia"/>
              </w:rPr>
              <w:t>【</w:t>
            </w:r>
            <w:proofErr w:type="spellStart"/>
            <w:r w:rsidRPr="00BD14BF">
              <w:rPr>
                <w:rFonts w:hint="eastAsia"/>
              </w:rPr>
              <w:t>销售单</w:t>
            </w:r>
            <w:proofErr w:type="spellEnd"/>
            <w:r w:rsidRPr="00BD14BF">
              <w:rPr>
                <w:rFonts w:hint="eastAsia"/>
              </w:rPr>
              <w:t>】</w:t>
            </w:r>
          </w:p>
        </w:tc>
      </w:tr>
      <w:tr w:rsidR="00376A8F" w:rsidRPr="00BD14BF" w:rsidTr="00764ADA">
        <w:trPr>
          <w:jc w:val="center"/>
        </w:trPr>
        <w:tc>
          <w:tcPr>
            <w:tcW w:w="1265" w:type="pct"/>
          </w:tcPr>
          <w:p w:rsidR="00376A8F" w:rsidRPr="00BD14BF" w:rsidRDefault="00376A8F" w:rsidP="00BD14BF">
            <w:r w:rsidRPr="00BD14BF">
              <w:rPr>
                <w:rFonts w:hint="eastAsia"/>
              </w:rPr>
              <w:t xml:space="preserve">Prix HT </w:t>
            </w:r>
            <w:proofErr w:type="spellStart"/>
            <w:r w:rsidRPr="00BD14BF">
              <w:rPr>
                <w:rFonts w:hint="eastAsia"/>
              </w:rPr>
              <w:t>税前价格</w:t>
            </w:r>
            <w:proofErr w:type="spellEnd"/>
          </w:p>
        </w:tc>
        <w:tc>
          <w:tcPr>
            <w:tcW w:w="1856" w:type="pct"/>
          </w:tcPr>
          <w:p w:rsidR="00376A8F" w:rsidRPr="00BD14BF" w:rsidRDefault="00BD14BF" w:rsidP="00BD14BF">
            <w:proofErr w:type="spellStart"/>
            <w:r w:rsidRPr="00BD14BF">
              <w:t>只读</w:t>
            </w:r>
            <w:proofErr w:type="spellEnd"/>
          </w:p>
        </w:tc>
        <w:tc>
          <w:tcPr>
            <w:tcW w:w="1060" w:type="pct"/>
          </w:tcPr>
          <w:p w:rsidR="00376A8F" w:rsidRPr="00BD14BF" w:rsidRDefault="00BD14BF" w:rsidP="00BD14BF">
            <w:r w:rsidRPr="00BD14BF">
              <w:rPr>
                <w:rFonts w:hint="eastAsia"/>
              </w:rPr>
              <w:t>【</w:t>
            </w:r>
            <w:proofErr w:type="spellStart"/>
            <w:r w:rsidRPr="00BD14BF">
              <w:t>退货单</w:t>
            </w:r>
            <w:proofErr w:type="spellEnd"/>
            <w:r w:rsidRPr="00BD14BF">
              <w:rPr>
                <w:rFonts w:hint="eastAsia"/>
              </w:rPr>
              <w:t>】</w:t>
            </w:r>
          </w:p>
        </w:tc>
        <w:tc>
          <w:tcPr>
            <w:tcW w:w="819" w:type="pct"/>
          </w:tcPr>
          <w:p w:rsidR="00376A8F" w:rsidRPr="00BD14BF" w:rsidRDefault="00376A8F" w:rsidP="00BD14BF">
            <w:r w:rsidRPr="00BD14BF">
              <w:rPr>
                <w:rFonts w:hint="eastAsia"/>
              </w:rPr>
              <w:t>【</w:t>
            </w:r>
            <w:proofErr w:type="spellStart"/>
            <w:r w:rsidRPr="00BD14BF">
              <w:rPr>
                <w:rFonts w:hint="eastAsia"/>
              </w:rPr>
              <w:t>销售单</w:t>
            </w:r>
            <w:proofErr w:type="spellEnd"/>
            <w:r w:rsidRPr="00BD14BF">
              <w:rPr>
                <w:rFonts w:hint="eastAsia"/>
              </w:rPr>
              <w:t>】</w:t>
            </w:r>
          </w:p>
        </w:tc>
      </w:tr>
      <w:tr w:rsidR="00376A8F" w:rsidRPr="00BD14BF" w:rsidTr="00764ADA">
        <w:trPr>
          <w:jc w:val="center"/>
        </w:trPr>
        <w:tc>
          <w:tcPr>
            <w:tcW w:w="1265" w:type="pct"/>
          </w:tcPr>
          <w:p w:rsidR="00376A8F" w:rsidRPr="00BD14BF" w:rsidRDefault="00376A8F" w:rsidP="00BD14BF">
            <w:r w:rsidRPr="00BD14BF">
              <w:rPr>
                <w:rFonts w:hint="eastAsia"/>
              </w:rPr>
              <w:t xml:space="preserve">Remise </w:t>
            </w:r>
            <w:proofErr w:type="spellStart"/>
            <w:r w:rsidRPr="00BD14BF">
              <w:rPr>
                <w:rFonts w:hint="eastAsia"/>
              </w:rPr>
              <w:t>折扣</w:t>
            </w:r>
            <w:proofErr w:type="spellEnd"/>
          </w:p>
        </w:tc>
        <w:tc>
          <w:tcPr>
            <w:tcW w:w="1856" w:type="pct"/>
          </w:tcPr>
          <w:p w:rsidR="00376A8F" w:rsidRPr="00BD14BF" w:rsidRDefault="00BD14BF" w:rsidP="00BD14BF">
            <w:proofErr w:type="spellStart"/>
            <w:r w:rsidRPr="00BD14BF">
              <w:t>只读</w:t>
            </w:r>
            <w:proofErr w:type="spellEnd"/>
          </w:p>
        </w:tc>
        <w:tc>
          <w:tcPr>
            <w:tcW w:w="1060" w:type="pct"/>
          </w:tcPr>
          <w:p w:rsidR="00376A8F" w:rsidRPr="00BD14BF" w:rsidRDefault="00BD14BF" w:rsidP="00BD14BF">
            <w:r w:rsidRPr="00BD14BF">
              <w:rPr>
                <w:rFonts w:hint="eastAsia"/>
              </w:rPr>
              <w:t>【</w:t>
            </w:r>
            <w:proofErr w:type="spellStart"/>
            <w:r w:rsidRPr="00BD14BF">
              <w:t>退货单</w:t>
            </w:r>
            <w:proofErr w:type="spellEnd"/>
            <w:r w:rsidRPr="00BD14BF">
              <w:rPr>
                <w:rFonts w:hint="eastAsia"/>
              </w:rPr>
              <w:t>】</w:t>
            </w:r>
          </w:p>
        </w:tc>
        <w:tc>
          <w:tcPr>
            <w:tcW w:w="819" w:type="pct"/>
          </w:tcPr>
          <w:p w:rsidR="00376A8F" w:rsidRPr="00BD14BF" w:rsidRDefault="00376A8F" w:rsidP="00BD14BF">
            <w:r w:rsidRPr="00BD14BF">
              <w:rPr>
                <w:rFonts w:hint="eastAsia"/>
              </w:rPr>
              <w:t>【</w:t>
            </w:r>
            <w:proofErr w:type="spellStart"/>
            <w:r w:rsidRPr="00BD14BF">
              <w:rPr>
                <w:rFonts w:hint="eastAsia"/>
              </w:rPr>
              <w:t>销售单</w:t>
            </w:r>
            <w:proofErr w:type="spellEnd"/>
            <w:r w:rsidRPr="00BD14BF">
              <w:rPr>
                <w:rFonts w:hint="eastAsia"/>
              </w:rPr>
              <w:t>】</w:t>
            </w:r>
          </w:p>
        </w:tc>
      </w:tr>
      <w:tr w:rsidR="00376A8F" w:rsidRPr="00BD14BF" w:rsidTr="00764ADA">
        <w:trPr>
          <w:jc w:val="center"/>
        </w:trPr>
        <w:tc>
          <w:tcPr>
            <w:tcW w:w="1265" w:type="pct"/>
          </w:tcPr>
          <w:p w:rsidR="00376A8F" w:rsidRPr="00BD14BF" w:rsidRDefault="00376A8F" w:rsidP="00BD14BF">
            <w:r w:rsidRPr="00BD14BF">
              <w:rPr>
                <w:rFonts w:hint="eastAsia"/>
              </w:rPr>
              <w:t xml:space="preserve">Montant HT </w:t>
            </w:r>
            <w:proofErr w:type="spellStart"/>
            <w:r w:rsidRPr="00BD14BF">
              <w:rPr>
                <w:rFonts w:hint="eastAsia"/>
              </w:rPr>
              <w:t>税后总价</w:t>
            </w:r>
            <w:proofErr w:type="spellEnd"/>
          </w:p>
        </w:tc>
        <w:tc>
          <w:tcPr>
            <w:tcW w:w="1856" w:type="pct"/>
          </w:tcPr>
          <w:p w:rsidR="00376A8F" w:rsidRPr="00BD14BF" w:rsidRDefault="00376A8F" w:rsidP="00BD14BF">
            <w:proofErr w:type="spellStart"/>
            <w:r w:rsidRPr="00BD14BF">
              <w:rPr>
                <w:rFonts w:hint="eastAsia"/>
              </w:rPr>
              <w:t>只读</w:t>
            </w:r>
            <w:proofErr w:type="spellEnd"/>
          </w:p>
        </w:tc>
        <w:tc>
          <w:tcPr>
            <w:tcW w:w="1060" w:type="pct"/>
          </w:tcPr>
          <w:p w:rsidR="00376A8F" w:rsidRPr="00BD14BF" w:rsidRDefault="00764ADA" w:rsidP="00BD14BF">
            <w:r w:rsidRPr="00BD14BF">
              <w:rPr>
                <w:rFonts w:hint="eastAsia"/>
              </w:rPr>
              <w:t>【</w:t>
            </w:r>
            <w:proofErr w:type="spellStart"/>
            <w:r w:rsidRPr="00BD14BF">
              <w:t>退货单</w:t>
            </w:r>
            <w:proofErr w:type="spellEnd"/>
            <w:r w:rsidRPr="00BD14BF">
              <w:rPr>
                <w:rFonts w:hint="eastAsia"/>
              </w:rPr>
              <w:t>】</w:t>
            </w:r>
          </w:p>
        </w:tc>
        <w:tc>
          <w:tcPr>
            <w:tcW w:w="819" w:type="pct"/>
          </w:tcPr>
          <w:p w:rsidR="00376A8F" w:rsidRPr="00BD14BF" w:rsidRDefault="00764ADA" w:rsidP="00BD14BF">
            <w:r w:rsidRPr="00BD14BF">
              <w:rPr>
                <w:rFonts w:hint="eastAsia"/>
              </w:rPr>
              <w:t>【</w:t>
            </w:r>
            <w:proofErr w:type="spellStart"/>
            <w:r w:rsidRPr="00BD14BF">
              <w:rPr>
                <w:rFonts w:hint="eastAsia"/>
              </w:rPr>
              <w:t>销售单</w:t>
            </w:r>
            <w:proofErr w:type="spellEnd"/>
            <w:r w:rsidRPr="00BD14BF">
              <w:rPr>
                <w:rFonts w:hint="eastAsia"/>
              </w:rPr>
              <w:t>】</w:t>
            </w:r>
          </w:p>
        </w:tc>
      </w:tr>
      <w:tr w:rsidR="00376A8F" w:rsidRPr="00BD14BF" w:rsidTr="00764ADA">
        <w:trPr>
          <w:jc w:val="center"/>
        </w:trPr>
        <w:tc>
          <w:tcPr>
            <w:tcW w:w="1265" w:type="pct"/>
          </w:tcPr>
          <w:p w:rsidR="00376A8F" w:rsidRPr="00BD14BF" w:rsidRDefault="00376A8F" w:rsidP="00BD14BF">
            <w:r w:rsidRPr="00BD14BF">
              <w:rPr>
                <w:rFonts w:hint="eastAsia"/>
              </w:rPr>
              <w:lastRenderedPageBreak/>
              <w:t xml:space="preserve">TVA </w:t>
            </w:r>
            <w:proofErr w:type="spellStart"/>
            <w:r w:rsidRPr="00BD14BF">
              <w:rPr>
                <w:rFonts w:hint="eastAsia"/>
              </w:rPr>
              <w:t>增值税</w:t>
            </w:r>
            <w:proofErr w:type="spellEnd"/>
          </w:p>
        </w:tc>
        <w:tc>
          <w:tcPr>
            <w:tcW w:w="1856" w:type="pct"/>
          </w:tcPr>
          <w:p w:rsidR="00376A8F" w:rsidRPr="00BD14BF" w:rsidRDefault="00BD14BF" w:rsidP="00BD14BF">
            <w:proofErr w:type="spellStart"/>
            <w:r w:rsidRPr="00BD14BF">
              <w:rPr>
                <w:rFonts w:hint="eastAsia"/>
              </w:rPr>
              <w:t>只读</w:t>
            </w:r>
            <w:proofErr w:type="spellEnd"/>
          </w:p>
        </w:tc>
        <w:tc>
          <w:tcPr>
            <w:tcW w:w="1060" w:type="pct"/>
          </w:tcPr>
          <w:p w:rsidR="00376A8F" w:rsidRPr="00BD14BF" w:rsidRDefault="00376A8F" w:rsidP="00BD14BF">
            <w:r w:rsidRPr="00BD14BF">
              <w:t>【</w:t>
            </w:r>
            <w:proofErr w:type="spellStart"/>
            <w:r w:rsidRPr="00BD14BF">
              <w:rPr>
                <w:rFonts w:hint="eastAsia"/>
              </w:rPr>
              <w:t>型号</w:t>
            </w:r>
            <w:proofErr w:type="spellEnd"/>
            <w:r w:rsidRPr="00BD14BF">
              <w:t>】</w:t>
            </w:r>
            <w:r w:rsidRPr="00BD14BF">
              <w:t>.</w:t>
            </w:r>
            <w:r w:rsidRPr="00BD14BF">
              <w:rPr>
                <w:rFonts w:hint="eastAsia"/>
              </w:rPr>
              <w:t>【</w:t>
            </w:r>
            <w:r w:rsidRPr="00BD14BF">
              <w:t>TVA</w:t>
            </w:r>
            <w:r w:rsidRPr="00BD14BF">
              <w:rPr>
                <w:rFonts w:hint="eastAsia"/>
              </w:rPr>
              <w:t>】</w:t>
            </w:r>
          </w:p>
        </w:tc>
        <w:tc>
          <w:tcPr>
            <w:tcW w:w="819" w:type="pct"/>
          </w:tcPr>
          <w:p w:rsidR="00376A8F" w:rsidRPr="00BD14BF" w:rsidRDefault="00376A8F" w:rsidP="00BD14BF">
            <w:r w:rsidRPr="00BD14BF">
              <w:rPr>
                <w:rFonts w:hint="eastAsia"/>
              </w:rPr>
              <w:t>【</w:t>
            </w:r>
            <w:proofErr w:type="spellStart"/>
            <w:r w:rsidRPr="00BD14BF">
              <w:rPr>
                <w:rFonts w:hint="eastAsia"/>
              </w:rPr>
              <w:t>销售单</w:t>
            </w:r>
            <w:proofErr w:type="spellEnd"/>
            <w:r w:rsidRPr="00BD14BF">
              <w:rPr>
                <w:rFonts w:hint="eastAsia"/>
              </w:rPr>
              <w:t>】</w:t>
            </w:r>
          </w:p>
        </w:tc>
      </w:tr>
      <w:tr w:rsidR="00376A8F" w:rsidRPr="00BD14BF" w:rsidTr="00764ADA">
        <w:trPr>
          <w:jc w:val="center"/>
        </w:trPr>
        <w:tc>
          <w:tcPr>
            <w:tcW w:w="1265" w:type="pct"/>
          </w:tcPr>
          <w:p w:rsidR="00376A8F" w:rsidRPr="00BD14BF" w:rsidRDefault="00376A8F" w:rsidP="00BD14BF">
            <w:r w:rsidRPr="00BD14BF">
              <w:rPr>
                <w:rFonts w:hint="eastAsia"/>
              </w:rPr>
              <w:t xml:space="preserve">Montant TTC </w:t>
            </w:r>
            <w:proofErr w:type="spellStart"/>
            <w:r w:rsidRPr="00BD14BF">
              <w:rPr>
                <w:rFonts w:hint="eastAsia"/>
              </w:rPr>
              <w:t>总价</w:t>
            </w:r>
            <w:proofErr w:type="spellEnd"/>
          </w:p>
        </w:tc>
        <w:tc>
          <w:tcPr>
            <w:tcW w:w="1856" w:type="pct"/>
          </w:tcPr>
          <w:p w:rsidR="00376A8F" w:rsidRPr="00BD14BF" w:rsidRDefault="00376A8F" w:rsidP="00BD14BF">
            <w:proofErr w:type="spellStart"/>
            <w:r w:rsidRPr="00BD14BF">
              <w:rPr>
                <w:rFonts w:hint="eastAsia"/>
              </w:rPr>
              <w:t>只读</w:t>
            </w:r>
            <w:proofErr w:type="spellEnd"/>
          </w:p>
        </w:tc>
        <w:tc>
          <w:tcPr>
            <w:tcW w:w="1060" w:type="pct"/>
          </w:tcPr>
          <w:p w:rsidR="00376A8F" w:rsidRPr="00BD14BF" w:rsidRDefault="00376A8F" w:rsidP="00BD14BF">
            <w:proofErr w:type="spellStart"/>
            <w:r w:rsidRPr="00BD14BF">
              <w:rPr>
                <w:rFonts w:hint="eastAsia"/>
              </w:rPr>
              <w:t>自动算</w:t>
            </w:r>
            <w:proofErr w:type="spellEnd"/>
          </w:p>
        </w:tc>
        <w:tc>
          <w:tcPr>
            <w:tcW w:w="819" w:type="pct"/>
          </w:tcPr>
          <w:p w:rsidR="00376A8F" w:rsidRPr="00BD14BF" w:rsidRDefault="00376A8F" w:rsidP="00BD14BF"/>
        </w:tc>
      </w:tr>
      <w:tr w:rsidR="00376A8F" w:rsidRPr="00BD14BF" w:rsidTr="00764ADA">
        <w:trPr>
          <w:jc w:val="center"/>
        </w:trPr>
        <w:tc>
          <w:tcPr>
            <w:tcW w:w="1265" w:type="pct"/>
          </w:tcPr>
          <w:p w:rsidR="00376A8F" w:rsidRPr="00BD14BF" w:rsidRDefault="00376A8F" w:rsidP="00BD14BF">
            <w:r w:rsidRPr="00BD14BF">
              <w:rPr>
                <w:rFonts w:hint="eastAsia"/>
              </w:rPr>
              <w:t xml:space="preserve">Cumulable </w:t>
            </w:r>
            <w:proofErr w:type="spellStart"/>
            <w:r w:rsidRPr="00BD14BF">
              <w:rPr>
                <w:rFonts w:hint="eastAsia"/>
              </w:rPr>
              <w:t>可累加</w:t>
            </w:r>
            <w:proofErr w:type="spellEnd"/>
          </w:p>
        </w:tc>
        <w:tc>
          <w:tcPr>
            <w:tcW w:w="1856" w:type="pct"/>
          </w:tcPr>
          <w:p w:rsidR="00376A8F" w:rsidRPr="00BD14BF" w:rsidRDefault="00BD14BF" w:rsidP="00BD14BF">
            <w:proofErr w:type="spellStart"/>
            <w:r w:rsidRPr="00BD14BF">
              <w:rPr>
                <w:rFonts w:hint="eastAsia"/>
              </w:rPr>
              <w:t>只读</w:t>
            </w:r>
            <w:proofErr w:type="spellEnd"/>
          </w:p>
        </w:tc>
        <w:tc>
          <w:tcPr>
            <w:tcW w:w="1060" w:type="pct"/>
          </w:tcPr>
          <w:p w:rsidR="00376A8F" w:rsidRPr="00BD14BF" w:rsidRDefault="00376A8F" w:rsidP="00BD14BF">
            <w:pPr>
              <w:rPr>
                <w:lang w:eastAsia="zh-CN"/>
              </w:rPr>
            </w:pPr>
            <w:r w:rsidRPr="00BD14BF">
              <w:rPr>
                <w:lang w:eastAsia="zh-CN"/>
              </w:rPr>
              <w:t>【</w:t>
            </w:r>
            <w:r w:rsidRPr="00BD14BF">
              <w:rPr>
                <w:rFonts w:hint="eastAsia"/>
                <w:lang w:eastAsia="zh-CN"/>
              </w:rPr>
              <w:t>型号</w:t>
            </w:r>
            <w:r w:rsidRPr="00BD14BF">
              <w:rPr>
                <w:lang w:eastAsia="zh-CN"/>
              </w:rPr>
              <w:t>】</w:t>
            </w:r>
            <w:r w:rsidRPr="00BD14BF">
              <w:rPr>
                <w:lang w:eastAsia="zh-CN"/>
              </w:rPr>
              <w:t>.</w:t>
            </w:r>
            <w:r w:rsidRPr="00BD14BF">
              <w:rPr>
                <w:rFonts w:hint="eastAsia"/>
                <w:lang w:eastAsia="zh-CN"/>
              </w:rPr>
              <w:t>【折扣可累加】</w:t>
            </w:r>
          </w:p>
        </w:tc>
        <w:tc>
          <w:tcPr>
            <w:tcW w:w="819" w:type="pct"/>
          </w:tcPr>
          <w:p w:rsidR="00376A8F" w:rsidRPr="00BD14BF" w:rsidRDefault="00376A8F" w:rsidP="00BD14BF">
            <w:r w:rsidRPr="00BD14BF">
              <w:rPr>
                <w:rFonts w:hint="eastAsia"/>
              </w:rPr>
              <w:t>【</w:t>
            </w:r>
            <w:proofErr w:type="spellStart"/>
            <w:r w:rsidRPr="00BD14BF">
              <w:rPr>
                <w:rFonts w:hint="eastAsia"/>
              </w:rPr>
              <w:t>销售单</w:t>
            </w:r>
            <w:proofErr w:type="spellEnd"/>
            <w:r w:rsidRPr="00BD14BF">
              <w:rPr>
                <w:rFonts w:hint="eastAsia"/>
              </w:rPr>
              <w:t>】</w:t>
            </w:r>
          </w:p>
        </w:tc>
      </w:tr>
    </w:tbl>
    <w:p w:rsidR="00970695" w:rsidRDefault="00970695" w:rsidP="00970695">
      <w:pPr>
        <w:rPr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6"/>
        <w:gridCol w:w="5306"/>
        <w:gridCol w:w="1594"/>
        <w:gridCol w:w="1436"/>
      </w:tblGrid>
      <w:tr w:rsidR="00BD14BF" w:rsidTr="00764ADA">
        <w:trPr>
          <w:trHeight w:val="297"/>
          <w:jc w:val="center"/>
        </w:trPr>
        <w:tc>
          <w:tcPr>
            <w:tcW w:w="0" w:type="auto"/>
            <w:shd w:val="clear" w:color="auto" w:fill="BFBFBF"/>
          </w:tcPr>
          <w:p w:rsidR="00BD14BF" w:rsidRDefault="00BD14BF" w:rsidP="008951CF">
            <w:pPr>
              <w:spacing w:after="0" w:line="24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名称</w:t>
            </w:r>
          </w:p>
        </w:tc>
        <w:tc>
          <w:tcPr>
            <w:tcW w:w="5306" w:type="dxa"/>
            <w:shd w:val="clear" w:color="auto" w:fill="BFBFBF"/>
          </w:tcPr>
          <w:p w:rsidR="00BD14BF" w:rsidRDefault="00BD14BF" w:rsidP="008951CF">
            <w:pPr>
              <w:spacing w:after="0" w:line="24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说明</w:t>
            </w:r>
          </w:p>
        </w:tc>
        <w:tc>
          <w:tcPr>
            <w:tcW w:w="1594" w:type="dxa"/>
            <w:shd w:val="clear" w:color="auto" w:fill="BFBFBF"/>
          </w:tcPr>
          <w:p w:rsidR="00BD14BF" w:rsidRDefault="00BD14BF" w:rsidP="008951CF">
            <w:pPr>
              <w:spacing w:after="0" w:line="24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数据来源</w:t>
            </w:r>
          </w:p>
        </w:tc>
        <w:tc>
          <w:tcPr>
            <w:tcW w:w="0" w:type="auto"/>
            <w:shd w:val="clear" w:color="auto" w:fill="BFBFBF"/>
          </w:tcPr>
          <w:p w:rsidR="00BD14BF" w:rsidRDefault="00BD14BF" w:rsidP="008951CF">
            <w:pPr>
              <w:spacing w:after="0" w:line="240" w:lineRule="auto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数据保存</w:t>
            </w:r>
          </w:p>
        </w:tc>
      </w:tr>
      <w:tr w:rsidR="00BD14BF" w:rsidRPr="00E24C5D" w:rsidTr="00764ADA">
        <w:trPr>
          <w:trHeight w:val="297"/>
          <w:jc w:val="center"/>
        </w:trPr>
        <w:tc>
          <w:tcPr>
            <w:tcW w:w="0" w:type="auto"/>
          </w:tcPr>
          <w:p w:rsidR="00BD14BF" w:rsidRDefault="00BD14BF" w:rsidP="008951CF">
            <w:pPr>
              <w:spacing w:after="0" w:line="240" w:lineRule="auto"/>
              <w:jc w:val="center"/>
              <w:rPr>
                <w:lang w:val="en-US" w:eastAsia="zh-CN"/>
              </w:rPr>
            </w:pPr>
            <w:proofErr w:type="spellStart"/>
            <w:r>
              <w:rPr>
                <w:lang w:val="en-US" w:eastAsia="zh-CN"/>
              </w:rPr>
              <w:t>Poid</w:t>
            </w:r>
            <w:proofErr w:type="spellEnd"/>
            <w:r>
              <w:rPr>
                <w:lang w:val="en-US" w:eastAsia="zh-CN"/>
              </w:rPr>
              <w:t xml:space="preserve"> total </w:t>
            </w:r>
            <w:r w:rsidRPr="00E24C5D">
              <w:rPr>
                <w:rFonts w:hint="eastAsia"/>
                <w:lang w:val="en-US" w:eastAsia="zh-CN"/>
              </w:rPr>
              <w:t>总重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5306" w:type="dxa"/>
          </w:tcPr>
          <w:p w:rsidR="00BD14BF" w:rsidRPr="00CD6203" w:rsidRDefault="00BD14BF" w:rsidP="008951CF">
            <w:pPr>
              <w:spacing w:after="0" w:line="240" w:lineRule="auto"/>
              <w:rPr>
                <w:lang w:eastAsia="zh-CN"/>
              </w:rPr>
            </w:pPr>
            <w:r>
              <w:rPr>
                <w:lang w:eastAsia="zh-CN"/>
              </w:rPr>
              <w:t>只读</w:t>
            </w:r>
          </w:p>
        </w:tc>
        <w:tc>
          <w:tcPr>
            <w:tcW w:w="1594" w:type="dxa"/>
          </w:tcPr>
          <w:p w:rsidR="00BD14BF" w:rsidRPr="00E24C5D" w:rsidRDefault="00BD14BF" w:rsidP="00BD14BF">
            <w:pPr>
              <w:spacing w:after="0" w:line="24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自动算</w:t>
            </w:r>
          </w:p>
        </w:tc>
        <w:tc>
          <w:tcPr>
            <w:tcW w:w="0" w:type="auto"/>
          </w:tcPr>
          <w:p w:rsidR="00BD14BF" w:rsidRDefault="00BD14BF" w:rsidP="008951CF">
            <w:pPr>
              <w:spacing w:after="0" w:line="240" w:lineRule="auto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/>
              </w:rPr>
              <w:t>【</w:t>
            </w:r>
            <w:proofErr w:type="spellStart"/>
            <w:r>
              <w:rPr>
                <w:rFonts w:hint="eastAsia"/>
                <w:lang w:val="en-US"/>
              </w:rPr>
              <w:t>销售单</w:t>
            </w:r>
            <w:proofErr w:type="spellEnd"/>
            <w:r>
              <w:rPr>
                <w:rFonts w:hint="eastAsia"/>
                <w:lang w:val="en-US"/>
              </w:rPr>
              <w:t>】</w:t>
            </w:r>
          </w:p>
        </w:tc>
      </w:tr>
      <w:tr w:rsidR="00BD14BF" w:rsidRPr="00E24C5D" w:rsidTr="00764ADA">
        <w:trPr>
          <w:trHeight w:val="281"/>
          <w:jc w:val="center"/>
        </w:trPr>
        <w:tc>
          <w:tcPr>
            <w:tcW w:w="0" w:type="auto"/>
          </w:tcPr>
          <w:p w:rsidR="00BD14BF" w:rsidRDefault="00BD14BF" w:rsidP="008951CF">
            <w:pPr>
              <w:spacing w:after="0" w:line="240" w:lineRule="auto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Volume total </w:t>
            </w:r>
            <w:r>
              <w:rPr>
                <w:rFonts w:hint="eastAsia"/>
                <w:lang w:val="en-US" w:eastAsia="zh-CN"/>
              </w:rPr>
              <w:t>总体</w:t>
            </w:r>
            <w:r w:rsidRPr="00E24C5D">
              <w:rPr>
                <w:rFonts w:hint="eastAsia"/>
                <w:lang w:val="en-US" w:eastAsia="zh-CN"/>
              </w:rPr>
              <w:t>积</w:t>
            </w:r>
          </w:p>
        </w:tc>
        <w:tc>
          <w:tcPr>
            <w:tcW w:w="5306" w:type="dxa"/>
          </w:tcPr>
          <w:p w:rsidR="00BD14BF" w:rsidRDefault="00BD14BF" w:rsidP="008951CF">
            <w:pPr>
              <w:spacing w:after="0" w:line="24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只读</w:t>
            </w:r>
          </w:p>
        </w:tc>
        <w:tc>
          <w:tcPr>
            <w:tcW w:w="1594" w:type="dxa"/>
          </w:tcPr>
          <w:p w:rsidR="00BD14BF" w:rsidRDefault="00BD14BF" w:rsidP="00BD14BF">
            <w:pPr>
              <w:spacing w:after="0" w:line="24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自动算</w:t>
            </w:r>
          </w:p>
        </w:tc>
        <w:tc>
          <w:tcPr>
            <w:tcW w:w="0" w:type="auto"/>
          </w:tcPr>
          <w:p w:rsidR="00BD14BF" w:rsidRDefault="00BD14BF" w:rsidP="008951CF">
            <w:pPr>
              <w:spacing w:after="0" w:line="240" w:lineRule="auto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/>
              </w:rPr>
              <w:t>【</w:t>
            </w:r>
            <w:proofErr w:type="spellStart"/>
            <w:r>
              <w:rPr>
                <w:rFonts w:hint="eastAsia"/>
                <w:lang w:val="en-US"/>
              </w:rPr>
              <w:t>销售单</w:t>
            </w:r>
            <w:proofErr w:type="spellEnd"/>
            <w:r>
              <w:rPr>
                <w:rFonts w:hint="eastAsia"/>
                <w:lang w:val="en-US"/>
              </w:rPr>
              <w:t>】</w:t>
            </w:r>
          </w:p>
        </w:tc>
      </w:tr>
      <w:tr w:rsidR="00BD14BF" w:rsidRPr="00E24C5D" w:rsidTr="00764ADA">
        <w:trPr>
          <w:trHeight w:val="595"/>
          <w:jc w:val="center"/>
        </w:trPr>
        <w:tc>
          <w:tcPr>
            <w:tcW w:w="0" w:type="auto"/>
          </w:tcPr>
          <w:p w:rsidR="00BD14BF" w:rsidRDefault="00BD14BF" w:rsidP="008951CF">
            <w:pPr>
              <w:spacing w:after="0" w:line="240" w:lineRule="auto"/>
              <w:jc w:val="center"/>
              <w:rPr>
                <w:lang w:val="en-US" w:eastAsia="zh-CN"/>
              </w:rPr>
            </w:pPr>
            <w:r w:rsidRPr="00E24C5D">
              <w:rPr>
                <w:rFonts w:hint="eastAsia"/>
                <w:lang w:val="en-US" w:eastAsia="zh-CN"/>
              </w:rPr>
              <w:t xml:space="preserve">Distance </w:t>
            </w:r>
            <w:r w:rsidRPr="00E24C5D">
              <w:rPr>
                <w:rFonts w:hint="eastAsia"/>
                <w:lang w:val="en-US" w:eastAsia="zh-CN"/>
              </w:rPr>
              <w:t>距离</w:t>
            </w:r>
          </w:p>
        </w:tc>
        <w:tc>
          <w:tcPr>
            <w:tcW w:w="5306" w:type="dxa"/>
          </w:tcPr>
          <w:p w:rsidR="00BD14BF" w:rsidRPr="00F61805" w:rsidRDefault="009850EE" w:rsidP="008951CF">
            <w:pPr>
              <w:spacing w:after="0" w:line="240" w:lineRule="auto"/>
              <w:rPr>
                <w:lang w:val="fr-CH" w:eastAsia="zh-CN"/>
              </w:rPr>
            </w:pPr>
            <w:r>
              <w:rPr>
                <w:lang w:val="fr-CH" w:eastAsia="zh-CN"/>
              </w:rPr>
              <w:t>只读</w:t>
            </w:r>
          </w:p>
        </w:tc>
        <w:tc>
          <w:tcPr>
            <w:tcW w:w="1594" w:type="dxa"/>
          </w:tcPr>
          <w:p w:rsidR="00BD14BF" w:rsidRDefault="009850EE" w:rsidP="009850EE">
            <w:pPr>
              <w:spacing w:after="0" w:line="24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自动算</w:t>
            </w:r>
          </w:p>
        </w:tc>
        <w:tc>
          <w:tcPr>
            <w:tcW w:w="0" w:type="auto"/>
          </w:tcPr>
          <w:p w:rsidR="00BD14BF" w:rsidRPr="00C06A99" w:rsidRDefault="00BD14BF" w:rsidP="008951CF">
            <w:pPr>
              <w:spacing w:after="0" w:line="240" w:lineRule="auto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/>
              </w:rPr>
              <w:t>【</w:t>
            </w:r>
            <w:r>
              <w:rPr>
                <w:rFonts w:hint="eastAsia"/>
                <w:lang w:val="en-US" w:eastAsia="zh-CN"/>
              </w:rPr>
              <w:t>客户</w:t>
            </w:r>
            <w:r>
              <w:rPr>
                <w:rFonts w:hint="eastAsia"/>
                <w:lang w:val="en-US"/>
              </w:rPr>
              <w:t>】</w:t>
            </w:r>
            <w:r>
              <w:rPr>
                <w:lang w:val="en-US"/>
              </w:rPr>
              <w:t>.</w:t>
            </w:r>
            <w:r>
              <w:rPr>
                <w:rFonts w:hint="eastAsia"/>
                <w:lang w:val="fr-CH" w:eastAsia="zh-CN"/>
              </w:rPr>
              <w:t>【店铺】</w:t>
            </w:r>
          </w:p>
        </w:tc>
      </w:tr>
      <w:tr w:rsidR="00BD14BF" w:rsidRPr="00EA5C30" w:rsidTr="00764ADA">
        <w:trPr>
          <w:trHeight w:val="595"/>
          <w:jc w:val="center"/>
        </w:trPr>
        <w:tc>
          <w:tcPr>
            <w:tcW w:w="0" w:type="auto"/>
          </w:tcPr>
          <w:p w:rsidR="00BD14BF" w:rsidRDefault="00BD14BF" w:rsidP="008951CF">
            <w:pPr>
              <w:spacing w:after="0" w:line="240" w:lineRule="auto"/>
              <w:jc w:val="center"/>
              <w:rPr>
                <w:lang w:val="en-US" w:eastAsia="zh-CN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lang w:val="zh-CN" w:eastAsia="zh-CN"/>
              </w:rPr>
              <w:t>不含税总价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lang w:val="en-US" w:eastAsia="zh-CN"/>
              </w:rPr>
              <w:t xml:space="preserve">   </w:t>
            </w:r>
          </w:p>
        </w:tc>
        <w:tc>
          <w:tcPr>
            <w:tcW w:w="5306" w:type="dxa"/>
          </w:tcPr>
          <w:p w:rsidR="00BD14BF" w:rsidRPr="008C1682" w:rsidRDefault="009850EE" w:rsidP="004C66C3">
            <w:pPr>
              <w:spacing w:after="0" w:line="240" w:lineRule="auto"/>
              <w:rPr>
                <w:lang w:val="fr-CH" w:eastAsia="zh-CN"/>
              </w:rPr>
            </w:pPr>
            <w:r>
              <w:rPr>
                <w:rFonts w:hint="eastAsia"/>
                <w:lang w:val="fr-CH" w:eastAsia="zh-CN"/>
              </w:rPr>
              <w:t>只读</w:t>
            </w:r>
          </w:p>
        </w:tc>
        <w:tc>
          <w:tcPr>
            <w:tcW w:w="1594" w:type="dxa"/>
          </w:tcPr>
          <w:p w:rsidR="00BD14BF" w:rsidRDefault="00BD14BF" w:rsidP="008951CF">
            <w:pPr>
              <w:spacing w:after="0" w:line="240" w:lineRule="auto"/>
              <w:jc w:val="center"/>
              <w:rPr>
                <w:lang w:val="fr-CH" w:eastAsia="zh-CN"/>
              </w:rPr>
            </w:pPr>
          </w:p>
        </w:tc>
        <w:tc>
          <w:tcPr>
            <w:tcW w:w="0" w:type="auto"/>
          </w:tcPr>
          <w:p w:rsidR="00BD14BF" w:rsidRDefault="00BD14BF" w:rsidP="008951CF">
            <w:pPr>
              <w:spacing w:after="0" w:line="240" w:lineRule="auto"/>
              <w:jc w:val="center"/>
              <w:rPr>
                <w:lang w:val="en-US" w:eastAsia="zh-CN"/>
              </w:rPr>
            </w:pPr>
            <w:r w:rsidRPr="00EA5C30">
              <w:rPr>
                <w:rFonts w:hint="eastAsia"/>
                <w:lang w:val="en-US" w:eastAsia="zh-CN"/>
              </w:rPr>
              <w:t>【销售单】</w:t>
            </w:r>
          </w:p>
        </w:tc>
      </w:tr>
      <w:tr w:rsidR="00BD14BF" w:rsidRPr="00EA5C30" w:rsidTr="00764ADA">
        <w:trPr>
          <w:trHeight w:val="595"/>
          <w:jc w:val="center"/>
        </w:trPr>
        <w:tc>
          <w:tcPr>
            <w:tcW w:w="0" w:type="auto"/>
          </w:tcPr>
          <w:p w:rsidR="00BD14BF" w:rsidRPr="00B607EB" w:rsidRDefault="00BD14BF" w:rsidP="008951CF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18"/>
                <w:szCs w:val="18"/>
                <w:lang w:val="zh-CN" w:eastAsia="zh-CN"/>
              </w:rPr>
            </w:pPr>
            <w:r w:rsidRPr="00B607EB">
              <w:rPr>
                <w:rFonts w:ascii="Segoe UI" w:hAnsi="Segoe UI" w:cs="Segoe UI" w:hint="eastAsia"/>
                <w:color w:val="000000"/>
                <w:sz w:val="18"/>
                <w:szCs w:val="18"/>
                <w:lang w:val="zh-CN" w:eastAsia="zh-CN"/>
              </w:rPr>
              <w:t>总折扣</w:t>
            </w:r>
          </w:p>
        </w:tc>
        <w:tc>
          <w:tcPr>
            <w:tcW w:w="5306" w:type="dxa"/>
          </w:tcPr>
          <w:p w:rsidR="00BD14BF" w:rsidRDefault="00764ADA" w:rsidP="008951CF">
            <w:pPr>
              <w:spacing w:after="0" w:line="240" w:lineRule="auto"/>
              <w:rPr>
                <w:lang w:val="fr-CH" w:eastAsia="zh-CN"/>
              </w:rPr>
            </w:pPr>
            <w:r>
              <w:rPr>
                <w:lang w:val="fr-CH" w:eastAsia="zh-CN"/>
              </w:rPr>
              <w:t>只读</w:t>
            </w:r>
          </w:p>
          <w:p w:rsidR="00764ADA" w:rsidRPr="008C1682" w:rsidRDefault="00764ADA" w:rsidP="008951CF">
            <w:pPr>
              <w:spacing w:after="0" w:line="240" w:lineRule="auto"/>
              <w:rPr>
                <w:lang w:val="fr-CH" w:eastAsia="zh-CN"/>
              </w:rPr>
            </w:pPr>
            <w:r>
              <w:rPr>
                <w:rFonts w:hint="eastAsia"/>
                <w:lang w:val="fr-CH" w:eastAsia="zh-CN"/>
              </w:rPr>
              <w:t>自动算</w:t>
            </w:r>
          </w:p>
        </w:tc>
        <w:tc>
          <w:tcPr>
            <w:tcW w:w="1594" w:type="dxa"/>
          </w:tcPr>
          <w:p w:rsidR="00BD14BF" w:rsidRDefault="00BD14BF" w:rsidP="008951CF">
            <w:pPr>
              <w:spacing w:after="0" w:line="240" w:lineRule="auto"/>
              <w:jc w:val="center"/>
              <w:rPr>
                <w:lang w:val="fr-CH" w:eastAsia="zh-CN"/>
              </w:rPr>
            </w:pPr>
          </w:p>
        </w:tc>
        <w:tc>
          <w:tcPr>
            <w:tcW w:w="0" w:type="auto"/>
          </w:tcPr>
          <w:p w:rsidR="00BD14BF" w:rsidRDefault="00BD14BF" w:rsidP="008951CF">
            <w:pPr>
              <w:spacing w:after="0" w:line="240" w:lineRule="auto"/>
              <w:jc w:val="center"/>
              <w:rPr>
                <w:lang w:val="en-US" w:eastAsia="zh-CN"/>
              </w:rPr>
            </w:pPr>
          </w:p>
        </w:tc>
      </w:tr>
      <w:tr w:rsidR="00BD14BF" w:rsidRPr="00EA5C30" w:rsidTr="00764ADA">
        <w:trPr>
          <w:trHeight w:val="595"/>
          <w:jc w:val="center"/>
        </w:trPr>
        <w:tc>
          <w:tcPr>
            <w:tcW w:w="0" w:type="auto"/>
          </w:tcPr>
          <w:p w:rsidR="00BD14BF" w:rsidRPr="00B607EB" w:rsidRDefault="00BD14BF" w:rsidP="008951CF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18"/>
                <w:szCs w:val="18"/>
                <w:lang w:val="zh-CN" w:eastAsia="zh-CN"/>
              </w:rPr>
            </w:pPr>
            <w:r w:rsidRPr="00B607EB">
              <w:rPr>
                <w:rFonts w:ascii="Segoe UI" w:hAnsi="Segoe UI" w:cs="Segoe UI" w:hint="eastAsia"/>
                <w:color w:val="000000"/>
                <w:sz w:val="18"/>
                <w:szCs w:val="18"/>
                <w:lang w:val="zh-CN" w:eastAsia="zh-CN"/>
              </w:rPr>
              <w:t xml:space="preserve">Net HT </w:t>
            </w:r>
            <w:r w:rsidRPr="00B607EB">
              <w:rPr>
                <w:rFonts w:ascii="Segoe UI" w:hAnsi="Segoe UI" w:cs="Segoe UI" w:hint="eastAsia"/>
                <w:color w:val="000000"/>
                <w:sz w:val="18"/>
                <w:szCs w:val="18"/>
                <w:lang w:val="zh-CN" w:eastAsia="zh-CN"/>
              </w:rPr>
              <w:t>总</w:t>
            </w:r>
          </w:p>
          <w:p w:rsidR="00BD14BF" w:rsidRPr="00B607EB" w:rsidRDefault="00BD14BF" w:rsidP="008951CF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18"/>
                <w:szCs w:val="18"/>
                <w:lang w:val="zh-CN" w:eastAsia="zh-CN"/>
              </w:rPr>
            </w:pPr>
            <w:r w:rsidRPr="00B607EB">
              <w:rPr>
                <w:rFonts w:ascii="Segoe UI" w:hAnsi="Segoe UI" w:cs="Segoe UI" w:hint="eastAsia"/>
                <w:color w:val="000000"/>
                <w:sz w:val="18"/>
                <w:szCs w:val="18"/>
                <w:lang w:val="zh-CN" w:eastAsia="zh-CN"/>
              </w:rPr>
              <w:t>净价</w:t>
            </w:r>
          </w:p>
        </w:tc>
        <w:tc>
          <w:tcPr>
            <w:tcW w:w="5306" w:type="dxa"/>
          </w:tcPr>
          <w:p w:rsidR="00BD14BF" w:rsidRDefault="00764ADA" w:rsidP="008951CF">
            <w:pPr>
              <w:spacing w:after="0" w:line="240" w:lineRule="auto"/>
              <w:rPr>
                <w:lang w:val="fr-CH" w:eastAsia="zh-CN"/>
              </w:rPr>
            </w:pPr>
            <w:r>
              <w:rPr>
                <w:lang w:val="fr-CH" w:eastAsia="zh-CN"/>
              </w:rPr>
              <w:t>只读</w:t>
            </w:r>
          </w:p>
          <w:p w:rsidR="00764ADA" w:rsidRPr="00F30D51" w:rsidRDefault="00764ADA" w:rsidP="008951CF">
            <w:pPr>
              <w:spacing w:after="0" w:line="240" w:lineRule="auto"/>
              <w:rPr>
                <w:color w:val="FF0000"/>
                <w:lang w:val="fr-CH" w:eastAsia="zh-CN"/>
              </w:rPr>
            </w:pPr>
            <w:r>
              <w:rPr>
                <w:rFonts w:hint="eastAsia"/>
                <w:lang w:val="fr-CH" w:eastAsia="zh-CN"/>
              </w:rPr>
              <w:t>自动算</w:t>
            </w:r>
          </w:p>
        </w:tc>
        <w:tc>
          <w:tcPr>
            <w:tcW w:w="1594" w:type="dxa"/>
          </w:tcPr>
          <w:p w:rsidR="00BD14BF" w:rsidRDefault="00BD14BF" w:rsidP="008951CF">
            <w:pPr>
              <w:spacing w:after="0" w:line="240" w:lineRule="auto"/>
              <w:jc w:val="center"/>
              <w:rPr>
                <w:lang w:val="fr-CH" w:eastAsia="zh-CN"/>
              </w:rPr>
            </w:pPr>
          </w:p>
        </w:tc>
        <w:tc>
          <w:tcPr>
            <w:tcW w:w="0" w:type="auto"/>
          </w:tcPr>
          <w:p w:rsidR="00BD14BF" w:rsidRDefault="00BD14BF" w:rsidP="008951CF">
            <w:pPr>
              <w:spacing w:after="0" w:line="240" w:lineRule="auto"/>
              <w:jc w:val="center"/>
              <w:rPr>
                <w:lang w:val="en-US" w:eastAsia="zh-CN"/>
              </w:rPr>
            </w:pPr>
          </w:p>
        </w:tc>
      </w:tr>
      <w:tr w:rsidR="00BD14BF" w:rsidRPr="00EA5C30" w:rsidTr="00764ADA">
        <w:trPr>
          <w:trHeight w:val="595"/>
          <w:jc w:val="center"/>
        </w:trPr>
        <w:tc>
          <w:tcPr>
            <w:tcW w:w="0" w:type="auto"/>
          </w:tcPr>
          <w:p w:rsidR="00BD14BF" w:rsidRPr="008C1682" w:rsidRDefault="00BD14BF" w:rsidP="008951CF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18"/>
                <w:szCs w:val="18"/>
                <w:lang w:val="zh-CN" w:eastAsia="zh-CN"/>
              </w:rPr>
            </w:pPr>
            <w:r w:rsidRPr="008C1682">
              <w:rPr>
                <w:rFonts w:ascii="Segoe UI" w:hAnsi="Segoe UI" w:cs="Segoe UI" w:hint="eastAsia"/>
                <w:color w:val="000000"/>
                <w:sz w:val="18"/>
                <w:szCs w:val="18"/>
                <w:lang w:val="zh-CN" w:eastAsia="zh-CN"/>
              </w:rPr>
              <w:t xml:space="preserve">Total TVA </w:t>
            </w:r>
            <w:r w:rsidRPr="008C1682">
              <w:rPr>
                <w:rFonts w:ascii="Segoe UI" w:hAnsi="Segoe UI" w:cs="Segoe UI" w:hint="eastAsia"/>
                <w:color w:val="000000"/>
                <w:sz w:val="18"/>
                <w:szCs w:val="18"/>
                <w:lang w:val="zh-CN" w:eastAsia="zh-CN"/>
              </w:rPr>
              <w:t>总税额</w:t>
            </w:r>
          </w:p>
        </w:tc>
        <w:tc>
          <w:tcPr>
            <w:tcW w:w="5306" w:type="dxa"/>
          </w:tcPr>
          <w:p w:rsidR="00BD14BF" w:rsidRDefault="00764ADA" w:rsidP="008951CF">
            <w:pPr>
              <w:spacing w:after="0" w:line="240" w:lineRule="auto"/>
              <w:rPr>
                <w:lang w:val="fr-CH" w:eastAsia="zh-CN"/>
              </w:rPr>
            </w:pPr>
            <w:r>
              <w:rPr>
                <w:lang w:val="fr-CH" w:eastAsia="zh-CN"/>
              </w:rPr>
              <w:t>只读</w:t>
            </w:r>
          </w:p>
          <w:p w:rsidR="00764ADA" w:rsidRPr="00630CFA" w:rsidRDefault="00764ADA" w:rsidP="008951CF">
            <w:pPr>
              <w:spacing w:after="0" w:line="240" w:lineRule="auto"/>
              <w:rPr>
                <w:lang w:eastAsia="zh-CN"/>
              </w:rPr>
            </w:pPr>
            <w:r>
              <w:rPr>
                <w:rFonts w:hint="eastAsia"/>
                <w:lang w:val="fr-CH" w:eastAsia="zh-CN"/>
              </w:rPr>
              <w:t>自动算</w:t>
            </w:r>
          </w:p>
        </w:tc>
        <w:tc>
          <w:tcPr>
            <w:tcW w:w="1594" w:type="dxa"/>
          </w:tcPr>
          <w:p w:rsidR="00BD14BF" w:rsidRDefault="00BD14BF" w:rsidP="008951CF">
            <w:pPr>
              <w:spacing w:after="0" w:line="240" w:lineRule="auto"/>
              <w:jc w:val="center"/>
              <w:rPr>
                <w:lang w:val="fr-CH" w:eastAsia="zh-CN"/>
              </w:rPr>
            </w:pPr>
          </w:p>
        </w:tc>
        <w:tc>
          <w:tcPr>
            <w:tcW w:w="0" w:type="auto"/>
          </w:tcPr>
          <w:p w:rsidR="00BD14BF" w:rsidRDefault="00BD14BF" w:rsidP="008951CF">
            <w:pPr>
              <w:spacing w:after="0" w:line="240" w:lineRule="auto"/>
              <w:jc w:val="center"/>
              <w:rPr>
                <w:lang w:val="en-US" w:eastAsia="zh-CN"/>
              </w:rPr>
            </w:pPr>
          </w:p>
        </w:tc>
      </w:tr>
      <w:tr w:rsidR="00BD14BF" w:rsidRPr="00EA5C30" w:rsidTr="00764ADA">
        <w:trPr>
          <w:trHeight w:val="595"/>
          <w:jc w:val="center"/>
        </w:trPr>
        <w:tc>
          <w:tcPr>
            <w:tcW w:w="0" w:type="auto"/>
          </w:tcPr>
          <w:p w:rsidR="00BD14BF" w:rsidRPr="009D6AC4" w:rsidRDefault="00BD14BF" w:rsidP="008951CF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Segoe UI" w:hAnsi="Segoe UI" w:cs="Segoe UI" w:hint="eastAsia"/>
                <w:color w:val="000000"/>
                <w:sz w:val="18"/>
                <w:szCs w:val="18"/>
                <w:lang w:val="zh-CN" w:eastAsia="zh-CN"/>
              </w:rPr>
              <w:t>TOT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lang w:eastAsia="zh-CN"/>
              </w:rPr>
              <w:t>AL TTC</w:t>
            </w:r>
            <w:r>
              <w:rPr>
                <w:rFonts w:ascii="Segoe UI" w:hAnsi="Segoe UI" w:cs="Segoe UI" w:hint="eastAsia"/>
                <w:color w:val="000000"/>
                <w:sz w:val="18"/>
                <w:szCs w:val="18"/>
                <w:lang w:eastAsia="zh-CN"/>
              </w:rPr>
              <w:t>税后总价</w:t>
            </w:r>
          </w:p>
          <w:p w:rsidR="00BD14BF" w:rsidRPr="00B607EB" w:rsidRDefault="00BD14BF" w:rsidP="008951CF">
            <w:pPr>
              <w:spacing w:after="0" w:line="240" w:lineRule="auto"/>
              <w:rPr>
                <w:rFonts w:ascii="Segoe UI" w:hAnsi="Segoe UI" w:cs="Segoe UI"/>
                <w:color w:val="FF0000"/>
                <w:sz w:val="18"/>
                <w:szCs w:val="18"/>
                <w:lang w:eastAsia="zh-CN"/>
              </w:rPr>
            </w:pPr>
          </w:p>
        </w:tc>
        <w:tc>
          <w:tcPr>
            <w:tcW w:w="5306" w:type="dxa"/>
          </w:tcPr>
          <w:p w:rsidR="00BD14BF" w:rsidRDefault="00764ADA" w:rsidP="00764ADA">
            <w:pPr>
              <w:spacing w:after="0" w:line="240" w:lineRule="auto"/>
              <w:rPr>
                <w:lang w:val="fr-CH" w:eastAsia="zh-CN"/>
              </w:rPr>
            </w:pPr>
            <w:r>
              <w:rPr>
                <w:rFonts w:hint="eastAsia"/>
                <w:lang w:val="fr-CH" w:eastAsia="zh-CN"/>
              </w:rPr>
              <w:t>只读</w:t>
            </w:r>
            <w:r>
              <w:rPr>
                <w:lang w:val="fr-CH" w:eastAsia="zh-CN"/>
              </w:rPr>
              <w:t xml:space="preserve"> </w:t>
            </w:r>
          </w:p>
          <w:p w:rsidR="00BD14BF" w:rsidRDefault="00764ADA" w:rsidP="00764ADA">
            <w:pPr>
              <w:spacing w:after="0" w:line="240" w:lineRule="auto"/>
              <w:rPr>
                <w:lang w:val="fr-CH" w:eastAsia="zh-CN"/>
              </w:rPr>
            </w:pPr>
            <w:r>
              <w:rPr>
                <w:rFonts w:hint="eastAsia"/>
                <w:lang w:val="fr-CH" w:eastAsia="zh-CN"/>
              </w:rPr>
              <w:t>自动算</w:t>
            </w:r>
            <w:r>
              <w:rPr>
                <w:lang w:val="fr-CH" w:eastAsia="zh-CN"/>
              </w:rPr>
              <w:t xml:space="preserve"> </w:t>
            </w:r>
          </w:p>
        </w:tc>
        <w:tc>
          <w:tcPr>
            <w:tcW w:w="1594" w:type="dxa"/>
          </w:tcPr>
          <w:p w:rsidR="00BD14BF" w:rsidRDefault="00BD14BF" w:rsidP="008951CF">
            <w:pPr>
              <w:spacing w:after="0" w:line="240" w:lineRule="auto"/>
              <w:jc w:val="center"/>
              <w:rPr>
                <w:lang w:val="fr-CH" w:eastAsia="zh-CN"/>
              </w:rPr>
            </w:pPr>
          </w:p>
        </w:tc>
        <w:tc>
          <w:tcPr>
            <w:tcW w:w="0" w:type="auto"/>
          </w:tcPr>
          <w:p w:rsidR="00BD14BF" w:rsidRPr="0068766A" w:rsidRDefault="00BD14BF" w:rsidP="008951CF">
            <w:pPr>
              <w:spacing w:after="0" w:line="240" w:lineRule="auto"/>
              <w:jc w:val="center"/>
              <w:rPr>
                <w:lang w:val="fr-CH" w:eastAsia="zh-CN"/>
              </w:rPr>
            </w:pPr>
            <w:r w:rsidRPr="00EA5C30">
              <w:rPr>
                <w:rFonts w:hint="eastAsia"/>
                <w:lang w:val="en-US" w:eastAsia="zh-CN"/>
              </w:rPr>
              <w:t>【销售单】</w:t>
            </w:r>
          </w:p>
        </w:tc>
      </w:tr>
    </w:tbl>
    <w:p w:rsidR="00BD14BF" w:rsidRDefault="00BD14BF" w:rsidP="00970695">
      <w:pPr>
        <w:rPr>
          <w:lang w:eastAsia="zh-CN"/>
        </w:rPr>
      </w:pPr>
    </w:p>
    <w:p w:rsidR="000C2A48" w:rsidRDefault="000C2A48" w:rsidP="00487D7A">
      <w:pPr>
        <w:rPr>
          <w:lang w:val="en-US" w:eastAsia="zh-CN"/>
        </w:rPr>
      </w:pPr>
      <w:bookmarkStart w:id="8" w:name="_Toc13315967"/>
      <w:r>
        <w:rPr>
          <w:rFonts w:hint="eastAsia"/>
          <w:lang w:val="en-US" w:eastAsia="zh-CN"/>
        </w:rPr>
        <w:t>支付列表</w:t>
      </w:r>
      <w:bookmarkEnd w:id="8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8"/>
        <w:gridCol w:w="5397"/>
        <w:gridCol w:w="1927"/>
      </w:tblGrid>
      <w:tr w:rsidR="00645CE0" w:rsidRPr="00B607EB" w:rsidTr="008951CF">
        <w:trPr>
          <w:jc w:val="center"/>
        </w:trPr>
        <w:tc>
          <w:tcPr>
            <w:tcW w:w="1324" w:type="pct"/>
            <w:shd w:val="clear" w:color="auto" w:fill="BFBFBF"/>
          </w:tcPr>
          <w:p w:rsidR="00645CE0" w:rsidRPr="00B607EB" w:rsidRDefault="00645CE0" w:rsidP="008951CF">
            <w:pPr>
              <w:spacing w:after="0" w:line="240" w:lineRule="auto"/>
              <w:jc w:val="center"/>
              <w:rPr>
                <w:b/>
                <w:lang w:val="en-US" w:eastAsia="zh-CN"/>
              </w:rPr>
            </w:pPr>
            <w:r w:rsidRPr="00B607EB">
              <w:rPr>
                <w:rFonts w:hint="eastAsia"/>
                <w:b/>
                <w:lang w:val="en-US" w:eastAsia="zh-CN"/>
              </w:rPr>
              <w:t>名称</w:t>
            </w:r>
          </w:p>
        </w:tc>
        <w:tc>
          <w:tcPr>
            <w:tcW w:w="2709" w:type="pct"/>
            <w:shd w:val="clear" w:color="auto" w:fill="BFBFBF"/>
          </w:tcPr>
          <w:p w:rsidR="00645CE0" w:rsidRPr="00B607EB" w:rsidRDefault="00645CE0" w:rsidP="008951CF">
            <w:pPr>
              <w:spacing w:after="0" w:line="240" w:lineRule="auto"/>
              <w:jc w:val="center"/>
              <w:rPr>
                <w:b/>
                <w:lang w:val="en-US" w:eastAsia="zh-CN"/>
              </w:rPr>
            </w:pPr>
            <w:r w:rsidRPr="00B607EB">
              <w:rPr>
                <w:rFonts w:hint="eastAsia"/>
                <w:b/>
                <w:lang w:val="en-US" w:eastAsia="zh-CN"/>
              </w:rPr>
              <w:t>说明</w:t>
            </w:r>
          </w:p>
        </w:tc>
        <w:tc>
          <w:tcPr>
            <w:tcW w:w="967" w:type="pct"/>
            <w:shd w:val="clear" w:color="auto" w:fill="BFBFBF"/>
          </w:tcPr>
          <w:p w:rsidR="00645CE0" w:rsidRPr="00B607EB" w:rsidRDefault="00645CE0" w:rsidP="008951CF">
            <w:pPr>
              <w:spacing w:after="0" w:line="240" w:lineRule="auto"/>
              <w:jc w:val="center"/>
              <w:rPr>
                <w:b/>
                <w:lang w:val="en-US" w:eastAsia="zh-CN"/>
              </w:rPr>
            </w:pPr>
            <w:r w:rsidRPr="00B607EB">
              <w:rPr>
                <w:rFonts w:hint="eastAsia"/>
                <w:b/>
                <w:lang w:val="en-US" w:eastAsia="zh-CN"/>
              </w:rPr>
              <w:t>数据保存</w:t>
            </w:r>
          </w:p>
        </w:tc>
      </w:tr>
      <w:tr w:rsidR="00645CE0" w:rsidRPr="00B607EB" w:rsidTr="008951CF">
        <w:trPr>
          <w:jc w:val="center"/>
        </w:trPr>
        <w:tc>
          <w:tcPr>
            <w:tcW w:w="1324" w:type="pct"/>
          </w:tcPr>
          <w:p w:rsidR="00645CE0" w:rsidRPr="00B607EB" w:rsidRDefault="00645CE0" w:rsidP="008951CF">
            <w:pPr>
              <w:spacing w:after="0" w:line="240" w:lineRule="auto"/>
              <w:jc w:val="center"/>
              <w:rPr>
                <w:lang w:val="en-US" w:eastAsia="zh-CN"/>
              </w:rPr>
            </w:pPr>
            <w:r w:rsidRPr="00B607EB">
              <w:rPr>
                <w:rFonts w:hint="eastAsia"/>
                <w:lang w:val="en-US" w:eastAsia="zh-CN"/>
              </w:rPr>
              <w:t xml:space="preserve">Mode </w:t>
            </w:r>
            <w:r w:rsidRPr="00B607EB">
              <w:rPr>
                <w:rFonts w:hint="eastAsia"/>
                <w:lang w:val="en-US" w:eastAsia="zh-CN"/>
              </w:rPr>
              <w:t>方式</w:t>
            </w:r>
          </w:p>
        </w:tc>
        <w:tc>
          <w:tcPr>
            <w:tcW w:w="2709" w:type="pct"/>
          </w:tcPr>
          <w:p w:rsidR="00645CE0" w:rsidRDefault="00645CE0" w:rsidP="008951CF">
            <w:pPr>
              <w:spacing w:after="0" w:line="240" w:lineRule="auto"/>
              <w:rPr>
                <w:lang w:val="en-US" w:eastAsia="zh-CN"/>
              </w:rPr>
            </w:pPr>
            <w:r w:rsidRPr="00B607EB">
              <w:rPr>
                <w:rFonts w:hint="eastAsia"/>
                <w:lang w:val="en-US" w:eastAsia="zh-CN"/>
              </w:rPr>
              <w:t>只读</w:t>
            </w:r>
          </w:p>
          <w:p w:rsidR="00645CE0" w:rsidRDefault="00645CE0" w:rsidP="008951CF">
            <w:pPr>
              <w:spacing w:after="0" w:line="24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如果是生成代金小票，这里的支付方式就是</w:t>
            </w:r>
            <w:proofErr w:type="spellStart"/>
            <w:r>
              <w:rPr>
                <w:rFonts w:hint="eastAsia"/>
                <w:lang w:val="en-US" w:eastAsia="zh-CN"/>
              </w:rPr>
              <w:t>Avoir</w:t>
            </w:r>
            <w:proofErr w:type="spellEnd"/>
          </w:p>
          <w:p w:rsidR="00645CE0" w:rsidRPr="00B607EB" w:rsidRDefault="00645CE0" w:rsidP="008951CF">
            <w:pPr>
              <w:spacing w:after="0" w:line="240" w:lineRule="auto"/>
              <w:rPr>
                <w:lang w:val="en-US" w:eastAsia="zh-CN"/>
              </w:rPr>
            </w:pPr>
          </w:p>
        </w:tc>
        <w:tc>
          <w:tcPr>
            <w:tcW w:w="967" w:type="pct"/>
          </w:tcPr>
          <w:p w:rsidR="00645CE0" w:rsidRPr="00B607EB" w:rsidRDefault="00645CE0" w:rsidP="008951CF">
            <w:pPr>
              <w:spacing w:after="0" w:line="240" w:lineRule="auto"/>
              <w:jc w:val="both"/>
              <w:rPr>
                <w:lang w:eastAsia="zh-CN"/>
              </w:rPr>
            </w:pPr>
            <w:r w:rsidRPr="00B607EB">
              <w:rPr>
                <w:rFonts w:hint="eastAsia"/>
                <w:lang w:eastAsia="zh-CN"/>
              </w:rPr>
              <w:t>【销售单支付】</w:t>
            </w:r>
          </w:p>
        </w:tc>
      </w:tr>
      <w:tr w:rsidR="00645CE0" w:rsidRPr="00B607EB" w:rsidTr="008951CF">
        <w:trPr>
          <w:jc w:val="center"/>
        </w:trPr>
        <w:tc>
          <w:tcPr>
            <w:tcW w:w="1324" w:type="pct"/>
          </w:tcPr>
          <w:p w:rsidR="00645CE0" w:rsidRPr="00B607EB" w:rsidRDefault="00645CE0" w:rsidP="008951CF">
            <w:pPr>
              <w:spacing w:after="0" w:line="240" w:lineRule="auto"/>
              <w:jc w:val="center"/>
              <w:rPr>
                <w:lang w:val="en-US" w:eastAsia="zh-CN"/>
              </w:rPr>
            </w:pPr>
            <w:r w:rsidRPr="00B607EB">
              <w:rPr>
                <w:lang w:eastAsia="zh-CN"/>
              </w:rPr>
              <w:t>Somme</w:t>
            </w:r>
            <w:r w:rsidRPr="00B607EB">
              <w:rPr>
                <w:rFonts w:hint="eastAsia"/>
                <w:lang w:val="en-US" w:eastAsia="zh-CN"/>
              </w:rPr>
              <w:t>金额</w:t>
            </w:r>
          </w:p>
        </w:tc>
        <w:tc>
          <w:tcPr>
            <w:tcW w:w="2709" w:type="pct"/>
          </w:tcPr>
          <w:p w:rsidR="00645CE0" w:rsidRDefault="00645CE0" w:rsidP="008951CF">
            <w:pPr>
              <w:spacing w:after="0" w:line="240" w:lineRule="auto"/>
              <w:rPr>
                <w:lang w:eastAsia="zh-CN"/>
              </w:rPr>
            </w:pPr>
            <w:r w:rsidRPr="00B607EB">
              <w:rPr>
                <w:lang w:eastAsia="zh-CN"/>
              </w:rPr>
              <w:t>只读</w:t>
            </w:r>
          </w:p>
          <w:p w:rsidR="00645CE0" w:rsidRDefault="00645CE0" w:rsidP="00645CE0">
            <w:pPr>
              <w:spacing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【</w:t>
            </w:r>
            <w:r w:rsidRPr="00BD14BF">
              <w:rPr>
                <w:rFonts w:hint="eastAsia"/>
              </w:rPr>
              <w:t xml:space="preserve">Montant TTC </w:t>
            </w:r>
            <w:proofErr w:type="spellStart"/>
            <w:r w:rsidRPr="00BD14BF">
              <w:rPr>
                <w:rFonts w:hint="eastAsia"/>
              </w:rPr>
              <w:t>总价</w:t>
            </w:r>
            <w:proofErr w:type="spellEnd"/>
            <w:r>
              <w:rPr>
                <w:rFonts w:hint="eastAsia"/>
                <w:lang w:eastAsia="zh-CN"/>
              </w:rPr>
              <w:t>】</w:t>
            </w:r>
          </w:p>
          <w:p w:rsidR="00645CE0" w:rsidRPr="00B607EB" w:rsidRDefault="00645CE0" w:rsidP="00645CE0">
            <w:pPr>
              <w:spacing w:after="0" w:line="240" w:lineRule="auto"/>
              <w:rPr>
                <w:lang w:val="fr-CH" w:eastAsia="zh-CN"/>
              </w:rPr>
            </w:pPr>
            <w:r>
              <w:rPr>
                <w:rFonts w:hint="eastAsia"/>
                <w:lang w:eastAsia="zh-CN"/>
              </w:rPr>
              <w:t>负数</w:t>
            </w:r>
          </w:p>
        </w:tc>
        <w:tc>
          <w:tcPr>
            <w:tcW w:w="967" w:type="pct"/>
          </w:tcPr>
          <w:p w:rsidR="00645CE0" w:rsidRPr="00B607EB" w:rsidRDefault="00645CE0" w:rsidP="008951CF">
            <w:pPr>
              <w:rPr>
                <w:lang w:eastAsia="zh-CN"/>
              </w:rPr>
            </w:pPr>
            <w:r w:rsidRPr="00B607EB">
              <w:rPr>
                <w:rFonts w:hint="eastAsia"/>
                <w:lang w:eastAsia="zh-CN"/>
              </w:rPr>
              <w:t>【销售单支付】</w:t>
            </w:r>
          </w:p>
        </w:tc>
      </w:tr>
      <w:tr w:rsidR="00645CE0" w:rsidRPr="00B607EB" w:rsidTr="008951CF">
        <w:trPr>
          <w:jc w:val="center"/>
        </w:trPr>
        <w:tc>
          <w:tcPr>
            <w:tcW w:w="1324" w:type="pct"/>
          </w:tcPr>
          <w:p w:rsidR="00645CE0" w:rsidRPr="00B607EB" w:rsidRDefault="00645CE0" w:rsidP="008951CF">
            <w:pPr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P</w:t>
            </w:r>
            <w:r w:rsidRPr="00B607EB">
              <w:rPr>
                <w:lang w:eastAsia="zh-CN"/>
              </w:rPr>
              <w:t>ayé</w:t>
            </w:r>
            <w:r w:rsidRPr="00B607EB">
              <w:rPr>
                <w:lang w:eastAsia="zh-CN"/>
              </w:rPr>
              <w:t>总</w:t>
            </w:r>
            <w:r w:rsidRPr="00B607EB">
              <w:rPr>
                <w:rFonts w:hint="eastAsia"/>
                <w:lang w:eastAsia="zh-CN"/>
              </w:rPr>
              <w:t>支付</w:t>
            </w:r>
          </w:p>
        </w:tc>
        <w:tc>
          <w:tcPr>
            <w:tcW w:w="2709" w:type="pct"/>
          </w:tcPr>
          <w:p w:rsidR="00645CE0" w:rsidRDefault="00645CE0" w:rsidP="008951CF">
            <w:pPr>
              <w:spacing w:after="0" w:line="240" w:lineRule="auto"/>
              <w:rPr>
                <w:lang w:val="en-US" w:eastAsia="zh-CN"/>
              </w:rPr>
            </w:pPr>
            <w:r w:rsidRPr="00B607EB">
              <w:rPr>
                <w:lang w:val="en-US" w:eastAsia="zh-CN"/>
              </w:rPr>
              <w:t>只读</w:t>
            </w:r>
          </w:p>
          <w:p w:rsidR="00645CE0" w:rsidRDefault="00645CE0" w:rsidP="008951CF">
            <w:pPr>
              <w:spacing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【</w:t>
            </w:r>
            <w:r w:rsidRPr="00BD14BF">
              <w:rPr>
                <w:rFonts w:hint="eastAsia"/>
              </w:rPr>
              <w:t xml:space="preserve">Montant TTC </w:t>
            </w:r>
            <w:proofErr w:type="spellStart"/>
            <w:r w:rsidRPr="00BD14BF">
              <w:rPr>
                <w:rFonts w:hint="eastAsia"/>
              </w:rPr>
              <w:t>总价</w:t>
            </w:r>
            <w:proofErr w:type="spellEnd"/>
            <w:r>
              <w:rPr>
                <w:rFonts w:hint="eastAsia"/>
                <w:lang w:eastAsia="zh-CN"/>
              </w:rPr>
              <w:t>】</w:t>
            </w:r>
          </w:p>
          <w:p w:rsidR="00645CE0" w:rsidRPr="00B607EB" w:rsidRDefault="00645CE0" w:rsidP="008951CF">
            <w:pPr>
              <w:spacing w:after="0" w:line="240" w:lineRule="auto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负数</w:t>
            </w:r>
          </w:p>
        </w:tc>
        <w:tc>
          <w:tcPr>
            <w:tcW w:w="967" w:type="pct"/>
          </w:tcPr>
          <w:p w:rsidR="00645CE0" w:rsidRPr="00B607EB" w:rsidRDefault="00645CE0" w:rsidP="008951CF">
            <w:r w:rsidRPr="00B607EB">
              <w:rPr>
                <w:rFonts w:hint="eastAsia"/>
                <w:lang w:eastAsia="zh-CN"/>
              </w:rPr>
              <w:t>【销售单支付】</w:t>
            </w:r>
          </w:p>
        </w:tc>
      </w:tr>
      <w:tr w:rsidR="00645CE0" w:rsidRPr="00B607EB" w:rsidTr="008951CF">
        <w:trPr>
          <w:jc w:val="center"/>
        </w:trPr>
        <w:tc>
          <w:tcPr>
            <w:tcW w:w="1324" w:type="pct"/>
          </w:tcPr>
          <w:p w:rsidR="00645CE0" w:rsidRPr="00B607EB" w:rsidRDefault="00645CE0" w:rsidP="008951CF">
            <w:pPr>
              <w:spacing w:after="0" w:line="240" w:lineRule="auto"/>
              <w:jc w:val="center"/>
              <w:rPr>
                <w:lang w:eastAsia="zh-CN"/>
              </w:rPr>
            </w:pPr>
            <w:r w:rsidRPr="00B607EB">
              <w:rPr>
                <w:lang w:eastAsia="zh-CN"/>
              </w:rPr>
              <w:t xml:space="preserve">Société </w:t>
            </w:r>
            <w:r w:rsidRPr="00B607EB">
              <w:rPr>
                <w:rFonts w:hint="eastAsia"/>
                <w:lang w:eastAsia="zh-CN"/>
              </w:rPr>
              <w:t>公司名</w:t>
            </w:r>
          </w:p>
        </w:tc>
        <w:tc>
          <w:tcPr>
            <w:tcW w:w="2709" w:type="pct"/>
          </w:tcPr>
          <w:p w:rsidR="00645CE0" w:rsidRPr="00B607EB" w:rsidRDefault="00645CE0" w:rsidP="008951CF">
            <w:pPr>
              <w:spacing w:after="0" w:line="240" w:lineRule="auto"/>
              <w:rPr>
                <w:lang w:eastAsia="zh-CN"/>
              </w:rPr>
            </w:pPr>
            <w:r w:rsidRPr="00B607EB">
              <w:rPr>
                <w:lang w:val="en-US" w:eastAsia="zh-CN"/>
              </w:rPr>
              <w:t>只读</w:t>
            </w:r>
          </w:p>
        </w:tc>
        <w:tc>
          <w:tcPr>
            <w:tcW w:w="967" w:type="pct"/>
          </w:tcPr>
          <w:p w:rsidR="00645CE0" w:rsidRPr="00B607EB" w:rsidRDefault="00645CE0" w:rsidP="008951CF">
            <w:r w:rsidRPr="00B607EB">
              <w:rPr>
                <w:rFonts w:hint="eastAsia"/>
                <w:lang w:eastAsia="zh-CN"/>
              </w:rPr>
              <w:t>【销售单支付】</w:t>
            </w:r>
          </w:p>
        </w:tc>
      </w:tr>
      <w:tr w:rsidR="00645CE0" w:rsidRPr="00B607EB" w:rsidTr="008951CF">
        <w:trPr>
          <w:jc w:val="center"/>
        </w:trPr>
        <w:tc>
          <w:tcPr>
            <w:tcW w:w="1324" w:type="pct"/>
          </w:tcPr>
          <w:p w:rsidR="00645CE0" w:rsidRPr="00B607EB" w:rsidRDefault="00645CE0" w:rsidP="008951CF">
            <w:pPr>
              <w:spacing w:after="0" w:line="240" w:lineRule="auto"/>
              <w:jc w:val="center"/>
              <w:rPr>
                <w:lang w:val="en-US" w:eastAsia="zh-CN"/>
              </w:rPr>
            </w:pPr>
            <w:r w:rsidRPr="00B607EB">
              <w:rPr>
                <w:lang w:eastAsia="zh-CN"/>
              </w:rPr>
              <w:t>Banque</w:t>
            </w:r>
            <w:r w:rsidRPr="00B607EB">
              <w:rPr>
                <w:rFonts w:hint="eastAsia"/>
                <w:lang w:val="en-US" w:eastAsia="zh-CN"/>
              </w:rPr>
              <w:t>银行</w:t>
            </w:r>
          </w:p>
        </w:tc>
        <w:tc>
          <w:tcPr>
            <w:tcW w:w="2709" w:type="pct"/>
          </w:tcPr>
          <w:p w:rsidR="00645CE0" w:rsidRPr="00B607EB" w:rsidRDefault="00645CE0" w:rsidP="008951CF">
            <w:pPr>
              <w:spacing w:after="0" w:line="240" w:lineRule="auto"/>
              <w:rPr>
                <w:lang w:eastAsia="zh-CN"/>
              </w:rPr>
            </w:pPr>
            <w:r w:rsidRPr="00B607EB">
              <w:rPr>
                <w:rFonts w:hint="eastAsia"/>
                <w:lang w:eastAsia="zh-CN"/>
              </w:rPr>
              <w:t>只读</w:t>
            </w:r>
          </w:p>
        </w:tc>
        <w:tc>
          <w:tcPr>
            <w:tcW w:w="967" w:type="pct"/>
          </w:tcPr>
          <w:p w:rsidR="00645CE0" w:rsidRPr="00B607EB" w:rsidRDefault="00645CE0" w:rsidP="008951CF">
            <w:r w:rsidRPr="00B607EB">
              <w:rPr>
                <w:rFonts w:hint="eastAsia"/>
                <w:lang w:eastAsia="zh-CN"/>
              </w:rPr>
              <w:t>【销售单支付】</w:t>
            </w:r>
          </w:p>
        </w:tc>
      </w:tr>
      <w:tr w:rsidR="00645CE0" w:rsidRPr="00B607EB" w:rsidTr="008951CF">
        <w:trPr>
          <w:jc w:val="center"/>
        </w:trPr>
        <w:tc>
          <w:tcPr>
            <w:tcW w:w="1324" w:type="pct"/>
          </w:tcPr>
          <w:p w:rsidR="00645CE0" w:rsidRPr="00B607EB" w:rsidRDefault="00645CE0" w:rsidP="008951CF">
            <w:pPr>
              <w:spacing w:after="0" w:line="240" w:lineRule="auto"/>
              <w:jc w:val="center"/>
              <w:rPr>
                <w:lang w:val="fr-CH" w:eastAsia="zh-CN"/>
              </w:rPr>
            </w:pPr>
            <w:r w:rsidRPr="00B607EB">
              <w:rPr>
                <w:lang w:val="fr-CH" w:eastAsia="zh-CN"/>
              </w:rPr>
              <w:t xml:space="preserve">N°chèque </w:t>
            </w:r>
            <w:r w:rsidRPr="00B607EB">
              <w:rPr>
                <w:rFonts w:hint="eastAsia"/>
                <w:lang w:val="fr-CH" w:eastAsia="zh-CN"/>
              </w:rPr>
              <w:t>支票号码</w:t>
            </w:r>
          </w:p>
        </w:tc>
        <w:tc>
          <w:tcPr>
            <w:tcW w:w="2709" w:type="pct"/>
          </w:tcPr>
          <w:p w:rsidR="00645CE0" w:rsidRPr="00B607EB" w:rsidRDefault="00645CE0" w:rsidP="008951CF">
            <w:pPr>
              <w:spacing w:after="0" w:line="240" w:lineRule="auto"/>
              <w:rPr>
                <w:lang w:val="en-US" w:eastAsia="zh-CN"/>
              </w:rPr>
            </w:pPr>
            <w:r w:rsidRPr="00B607EB">
              <w:rPr>
                <w:lang w:val="en-US" w:eastAsia="zh-CN"/>
              </w:rPr>
              <w:t>只读</w:t>
            </w:r>
          </w:p>
        </w:tc>
        <w:tc>
          <w:tcPr>
            <w:tcW w:w="967" w:type="pct"/>
          </w:tcPr>
          <w:p w:rsidR="00645CE0" w:rsidRPr="00B607EB" w:rsidRDefault="00645CE0" w:rsidP="008951CF">
            <w:r w:rsidRPr="00B607EB">
              <w:rPr>
                <w:rFonts w:hint="eastAsia"/>
                <w:lang w:eastAsia="zh-CN"/>
              </w:rPr>
              <w:t>【销售单支付】</w:t>
            </w:r>
          </w:p>
        </w:tc>
      </w:tr>
      <w:tr w:rsidR="00645CE0" w:rsidRPr="00B607EB" w:rsidTr="008951CF">
        <w:trPr>
          <w:jc w:val="center"/>
        </w:trPr>
        <w:tc>
          <w:tcPr>
            <w:tcW w:w="1324" w:type="pct"/>
          </w:tcPr>
          <w:p w:rsidR="00645CE0" w:rsidRPr="00B607EB" w:rsidRDefault="00645CE0" w:rsidP="008951CF">
            <w:pPr>
              <w:spacing w:after="0" w:line="240" w:lineRule="auto"/>
              <w:jc w:val="center"/>
              <w:rPr>
                <w:lang w:val="fr-CH" w:eastAsia="zh-CN"/>
              </w:rPr>
            </w:pPr>
            <w:r w:rsidRPr="00B607EB">
              <w:rPr>
                <w:rFonts w:hint="eastAsia"/>
                <w:lang w:val="fr-CH" w:eastAsia="zh-CN"/>
              </w:rPr>
              <w:t>Note</w:t>
            </w:r>
            <w:r w:rsidRPr="00B607EB">
              <w:rPr>
                <w:rFonts w:hint="eastAsia"/>
                <w:lang w:val="fr-CH" w:eastAsia="zh-CN"/>
              </w:rPr>
              <w:t>注释</w:t>
            </w:r>
          </w:p>
        </w:tc>
        <w:tc>
          <w:tcPr>
            <w:tcW w:w="2709" w:type="pct"/>
          </w:tcPr>
          <w:p w:rsidR="00645CE0" w:rsidRDefault="00645CE0" w:rsidP="008951CF">
            <w:pPr>
              <w:spacing w:after="0" w:line="24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代金小票号码</w:t>
            </w:r>
          </w:p>
          <w:p w:rsidR="00645CE0" w:rsidRPr="00B607EB" w:rsidRDefault="00645CE0" w:rsidP="008951CF">
            <w:pPr>
              <w:spacing w:after="0" w:line="24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只读</w:t>
            </w:r>
          </w:p>
        </w:tc>
        <w:tc>
          <w:tcPr>
            <w:tcW w:w="967" w:type="pct"/>
          </w:tcPr>
          <w:p w:rsidR="00645CE0" w:rsidRPr="00B607EB" w:rsidRDefault="00645CE0" w:rsidP="008951CF">
            <w:r w:rsidRPr="00B607EB">
              <w:rPr>
                <w:rFonts w:hint="eastAsia"/>
                <w:lang w:eastAsia="zh-CN"/>
              </w:rPr>
              <w:t>【销售单支</w:t>
            </w:r>
            <w:r w:rsidRPr="00B607EB">
              <w:rPr>
                <w:rFonts w:hint="eastAsia"/>
                <w:lang w:eastAsia="zh-CN"/>
              </w:rPr>
              <w:lastRenderedPageBreak/>
              <w:t>付】</w:t>
            </w:r>
          </w:p>
        </w:tc>
      </w:tr>
      <w:tr w:rsidR="00645CE0" w:rsidRPr="00B607EB" w:rsidTr="008951CF">
        <w:trPr>
          <w:jc w:val="center"/>
        </w:trPr>
        <w:tc>
          <w:tcPr>
            <w:tcW w:w="1324" w:type="pct"/>
          </w:tcPr>
          <w:p w:rsidR="00645CE0" w:rsidRPr="00B607EB" w:rsidRDefault="00645CE0" w:rsidP="008951CF">
            <w:pPr>
              <w:spacing w:after="0" w:line="240" w:lineRule="auto"/>
              <w:jc w:val="center"/>
              <w:rPr>
                <w:lang w:val="fr-CH" w:eastAsia="zh-CN"/>
              </w:rPr>
            </w:pPr>
            <w:r w:rsidRPr="00B607EB">
              <w:rPr>
                <w:rFonts w:hint="eastAsia"/>
                <w:lang w:val="fr-CH" w:eastAsia="zh-CN"/>
              </w:rPr>
              <w:lastRenderedPageBreak/>
              <w:t xml:space="preserve">Etat </w:t>
            </w:r>
            <w:r w:rsidRPr="00B607EB">
              <w:rPr>
                <w:rFonts w:hint="eastAsia"/>
                <w:lang w:val="fr-CH" w:eastAsia="zh-CN"/>
              </w:rPr>
              <w:t>状态</w:t>
            </w:r>
          </w:p>
        </w:tc>
        <w:tc>
          <w:tcPr>
            <w:tcW w:w="2709" w:type="pct"/>
          </w:tcPr>
          <w:p w:rsidR="00645CE0" w:rsidRPr="00645CE0" w:rsidRDefault="00645CE0" w:rsidP="008951CF">
            <w:pPr>
              <w:spacing w:after="0" w:line="240" w:lineRule="auto"/>
              <w:rPr>
                <w:lang w:val="en-US" w:eastAsia="zh-CN"/>
              </w:rPr>
            </w:pPr>
            <w:r w:rsidRPr="00645CE0">
              <w:rPr>
                <w:lang w:val="en-US" w:eastAsia="zh-CN"/>
              </w:rPr>
              <w:t>只读</w:t>
            </w:r>
          </w:p>
        </w:tc>
        <w:tc>
          <w:tcPr>
            <w:tcW w:w="967" w:type="pct"/>
          </w:tcPr>
          <w:p w:rsidR="00645CE0" w:rsidRPr="00B607EB" w:rsidRDefault="00645CE0" w:rsidP="008951CF">
            <w:r w:rsidRPr="00B607EB">
              <w:rPr>
                <w:rFonts w:hint="eastAsia"/>
                <w:lang w:eastAsia="zh-CN"/>
              </w:rPr>
              <w:t>【销售单支付】</w:t>
            </w:r>
          </w:p>
        </w:tc>
      </w:tr>
      <w:tr w:rsidR="00645CE0" w:rsidRPr="00B607EB" w:rsidTr="008951CF">
        <w:trPr>
          <w:jc w:val="center"/>
        </w:trPr>
        <w:tc>
          <w:tcPr>
            <w:tcW w:w="1324" w:type="pct"/>
          </w:tcPr>
          <w:p w:rsidR="00645CE0" w:rsidRPr="00B607EB" w:rsidRDefault="00645CE0" w:rsidP="008951CF">
            <w:pPr>
              <w:spacing w:after="0" w:line="240" w:lineRule="auto"/>
              <w:jc w:val="center"/>
              <w:rPr>
                <w:lang w:val="fr-CH" w:eastAsia="zh-CN"/>
              </w:rPr>
            </w:pPr>
            <w:r w:rsidRPr="00B607EB">
              <w:rPr>
                <w:lang w:val="fr-CH" w:eastAsia="zh-CN"/>
              </w:rPr>
              <w:t>Date encaisée</w:t>
            </w:r>
            <w:r w:rsidRPr="00B607EB">
              <w:rPr>
                <w:rFonts w:hint="eastAsia"/>
                <w:lang w:val="fr-CH" w:eastAsia="zh-CN"/>
              </w:rPr>
              <w:t>结账日期</w:t>
            </w:r>
          </w:p>
        </w:tc>
        <w:tc>
          <w:tcPr>
            <w:tcW w:w="2709" w:type="pct"/>
          </w:tcPr>
          <w:p w:rsidR="00645CE0" w:rsidRPr="00B607EB" w:rsidRDefault="00645CE0" w:rsidP="008951CF">
            <w:pPr>
              <w:spacing w:after="0" w:line="240" w:lineRule="auto"/>
              <w:rPr>
                <w:lang w:val="en-US" w:eastAsia="zh-CN"/>
              </w:rPr>
            </w:pPr>
            <w:r w:rsidRPr="00B607EB">
              <w:rPr>
                <w:lang w:val="en-US" w:eastAsia="zh-CN"/>
              </w:rPr>
              <w:t>只读</w:t>
            </w:r>
          </w:p>
        </w:tc>
        <w:tc>
          <w:tcPr>
            <w:tcW w:w="967" w:type="pct"/>
          </w:tcPr>
          <w:p w:rsidR="00645CE0" w:rsidRPr="00B607EB" w:rsidRDefault="00645CE0" w:rsidP="008951CF">
            <w:r w:rsidRPr="00B607EB">
              <w:rPr>
                <w:rFonts w:hint="eastAsia"/>
                <w:lang w:eastAsia="zh-CN"/>
              </w:rPr>
              <w:t>【销售单支付】</w:t>
            </w:r>
          </w:p>
        </w:tc>
      </w:tr>
      <w:tr w:rsidR="00645CE0" w:rsidRPr="00B607EB" w:rsidTr="008951CF">
        <w:trPr>
          <w:jc w:val="center"/>
        </w:trPr>
        <w:tc>
          <w:tcPr>
            <w:tcW w:w="1324" w:type="pct"/>
          </w:tcPr>
          <w:p w:rsidR="00645CE0" w:rsidRPr="00B607EB" w:rsidRDefault="00645CE0" w:rsidP="008951CF">
            <w:pPr>
              <w:spacing w:after="0" w:line="240" w:lineRule="auto"/>
              <w:jc w:val="center"/>
              <w:rPr>
                <w:lang w:val="fr-CH" w:eastAsia="zh-CN"/>
              </w:rPr>
            </w:pPr>
            <w:r w:rsidRPr="00B607EB">
              <w:rPr>
                <w:rFonts w:hint="eastAsia"/>
                <w:lang w:val="fr-CH" w:eastAsia="zh-CN"/>
              </w:rPr>
              <w:t xml:space="preserve">Date </w:t>
            </w:r>
            <w:r w:rsidRPr="00B607EB">
              <w:rPr>
                <w:lang w:eastAsia="zh-CN"/>
              </w:rPr>
              <w:t>d’ajout</w:t>
            </w:r>
            <w:r w:rsidRPr="00B607EB">
              <w:rPr>
                <w:rFonts w:hint="eastAsia"/>
                <w:lang w:eastAsia="zh-CN"/>
              </w:rPr>
              <w:t xml:space="preserve"> </w:t>
            </w:r>
            <w:r w:rsidRPr="00B607EB">
              <w:rPr>
                <w:rFonts w:hint="eastAsia"/>
                <w:lang w:eastAsia="zh-CN"/>
              </w:rPr>
              <w:t>记账</w:t>
            </w:r>
            <w:r w:rsidRPr="00B607EB">
              <w:rPr>
                <w:rFonts w:hint="eastAsia"/>
                <w:lang w:val="fr-CH" w:eastAsia="zh-CN"/>
              </w:rPr>
              <w:t>日期</w:t>
            </w:r>
          </w:p>
        </w:tc>
        <w:tc>
          <w:tcPr>
            <w:tcW w:w="2709" w:type="pct"/>
          </w:tcPr>
          <w:p w:rsidR="00645CE0" w:rsidRPr="00B607EB" w:rsidRDefault="00645CE0" w:rsidP="008951CF">
            <w:pPr>
              <w:spacing w:after="0" w:line="240" w:lineRule="auto"/>
              <w:rPr>
                <w:lang w:val="en-US" w:eastAsia="zh-CN"/>
              </w:rPr>
            </w:pPr>
            <w:r w:rsidRPr="00B607EB">
              <w:rPr>
                <w:rFonts w:hint="eastAsia"/>
                <w:lang w:val="en-US" w:eastAsia="zh-CN"/>
              </w:rPr>
              <w:t>添加日期</w:t>
            </w:r>
          </w:p>
        </w:tc>
        <w:tc>
          <w:tcPr>
            <w:tcW w:w="967" w:type="pct"/>
          </w:tcPr>
          <w:p w:rsidR="00645CE0" w:rsidRPr="00B607EB" w:rsidRDefault="00645CE0" w:rsidP="008951CF">
            <w:r w:rsidRPr="00B607EB">
              <w:rPr>
                <w:rFonts w:hint="eastAsia"/>
                <w:lang w:eastAsia="zh-CN"/>
              </w:rPr>
              <w:t>【销售单支付】</w:t>
            </w:r>
          </w:p>
        </w:tc>
      </w:tr>
      <w:tr w:rsidR="00645CE0" w:rsidRPr="00B607EB" w:rsidTr="008951CF">
        <w:trPr>
          <w:jc w:val="center"/>
        </w:trPr>
        <w:tc>
          <w:tcPr>
            <w:tcW w:w="1324" w:type="pct"/>
          </w:tcPr>
          <w:p w:rsidR="00645CE0" w:rsidRPr="00B607EB" w:rsidRDefault="00645CE0" w:rsidP="008951CF">
            <w:pPr>
              <w:spacing w:after="0" w:line="240" w:lineRule="auto"/>
              <w:jc w:val="center"/>
              <w:rPr>
                <w:lang w:val="fr-CH" w:eastAsia="zh-CN"/>
              </w:rPr>
            </w:pPr>
            <w:r w:rsidRPr="00B607EB">
              <w:rPr>
                <w:lang w:eastAsia="zh-CN"/>
              </w:rPr>
              <w:t xml:space="preserve">Opérateur </w:t>
            </w:r>
            <w:r w:rsidRPr="00B607EB">
              <w:rPr>
                <w:rFonts w:hint="eastAsia"/>
                <w:lang w:val="fr-CH" w:eastAsia="zh-CN"/>
              </w:rPr>
              <w:t>操作员</w:t>
            </w:r>
          </w:p>
        </w:tc>
        <w:tc>
          <w:tcPr>
            <w:tcW w:w="2709" w:type="pct"/>
          </w:tcPr>
          <w:p w:rsidR="00645CE0" w:rsidRPr="00B607EB" w:rsidRDefault="00645CE0" w:rsidP="008951CF">
            <w:pPr>
              <w:spacing w:after="0" w:line="240" w:lineRule="auto"/>
              <w:rPr>
                <w:lang w:val="en-US" w:eastAsia="zh-CN"/>
              </w:rPr>
            </w:pPr>
            <w:r w:rsidRPr="00B607EB">
              <w:rPr>
                <w:rFonts w:hint="eastAsia"/>
                <w:lang w:val="en-US" w:eastAsia="zh-CN"/>
              </w:rPr>
              <w:t>添加时用户</w:t>
            </w:r>
          </w:p>
        </w:tc>
        <w:tc>
          <w:tcPr>
            <w:tcW w:w="967" w:type="pct"/>
          </w:tcPr>
          <w:p w:rsidR="00645CE0" w:rsidRPr="00B607EB" w:rsidRDefault="00645CE0" w:rsidP="008951CF">
            <w:r w:rsidRPr="00B607EB">
              <w:rPr>
                <w:rFonts w:hint="eastAsia"/>
                <w:lang w:eastAsia="zh-CN"/>
              </w:rPr>
              <w:t>【销售单支付】</w:t>
            </w:r>
          </w:p>
        </w:tc>
      </w:tr>
      <w:tr w:rsidR="00645CE0" w:rsidRPr="00B607EB" w:rsidTr="008951CF">
        <w:trPr>
          <w:jc w:val="center"/>
        </w:trPr>
        <w:tc>
          <w:tcPr>
            <w:tcW w:w="1324" w:type="pct"/>
          </w:tcPr>
          <w:p w:rsidR="00645CE0" w:rsidRPr="00B607EB" w:rsidRDefault="00645CE0" w:rsidP="008951CF">
            <w:pPr>
              <w:spacing w:after="0" w:line="240" w:lineRule="auto"/>
              <w:jc w:val="center"/>
              <w:rPr>
                <w:lang w:eastAsia="zh-CN"/>
              </w:rPr>
            </w:pPr>
            <w:r w:rsidRPr="00B607EB">
              <w:rPr>
                <w:lang w:eastAsia="zh-CN"/>
              </w:rPr>
              <w:t xml:space="preserve">Confirmer </w:t>
            </w:r>
          </w:p>
        </w:tc>
        <w:tc>
          <w:tcPr>
            <w:tcW w:w="2709" w:type="pct"/>
          </w:tcPr>
          <w:p w:rsidR="00645CE0" w:rsidRDefault="00645CE0" w:rsidP="000C2A48">
            <w:pPr>
              <w:numPr>
                <w:ilvl w:val="0"/>
                <w:numId w:val="29"/>
              </w:numPr>
              <w:spacing w:after="0" w:line="240" w:lineRule="auto"/>
              <w:rPr>
                <w:lang w:val="en-US" w:eastAsia="zh-CN"/>
              </w:rPr>
            </w:pPr>
            <w:r w:rsidRPr="00B607EB">
              <w:rPr>
                <w:lang w:val="en-US" w:eastAsia="zh-CN"/>
              </w:rPr>
              <w:t>Checkbox</w:t>
            </w:r>
          </w:p>
          <w:p w:rsidR="00645CE0" w:rsidRPr="00B37624" w:rsidRDefault="00645CE0" w:rsidP="000C2A48">
            <w:pPr>
              <w:numPr>
                <w:ilvl w:val="0"/>
                <w:numId w:val="29"/>
              </w:numPr>
              <w:spacing w:after="0" w:line="240" w:lineRule="auto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可编辑</w:t>
            </w:r>
          </w:p>
        </w:tc>
        <w:tc>
          <w:tcPr>
            <w:tcW w:w="967" w:type="pct"/>
          </w:tcPr>
          <w:p w:rsidR="00645CE0" w:rsidRPr="00B607EB" w:rsidRDefault="00645CE0" w:rsidP="008951CF">
            <w:r w:rsidRPr="00B607EB">
              <w:rPr>
                <w:rFonts w:hint="eastAsia"/>
                <w:lang w:eastAsia="zh-CN"/>
              </w:rPr>
              <w:t>【销售单支付】</w:t>
            </w:r>
          </w:p>
        </w:tc>
      </w:tr>
    </w:tbl>
    <w:p w:rsidR="000C2A48" w:rsidRDefault="000C2A48" w:rsidP="00970695">
      <w:pPr>
        <w:rPr>
          <w:lang w:eastAsia="zh-CN"/>
        </w:rPr>
      </w:pPr>
    </w:p>
    <w:p w:rsidR="00487D7A" w:rsidRDefault="00487D7A" w:rsidP="00970695">
      <w:pPr>
        <w:rPr>
          <w:noProof/>
          <w:lang w:val="en-US" w:eastAsia="zh-CN"/>
        </w:rPr>
      </w:pPr>
    </w:p>
    <w:p w:rsidR="00487D7A" w:rsidRDefault="00487D7A" w:rsidP="00970695">
      <w:pPr>
        <w:rPr>
          <w:noProof/>
          <w:lang w:val="en-US" w:eastAsia="zh-CN"/>
        </w:rPr>
      </w:pPr>
    </w:p>
    <w:p w:rsidR="007820A6" w:rsidRDefault="007820A6" w:rsidP="007820A6">
      <w:pPr>
        <w:pStyle w:val="1"/>
        <w:rPr>
          <w:lang w:eastAsia="zh-CN"/>
        </w:rPr>
      </w:pPr>
      <w:bookmarkStart w:id="9" w:name="_Toc17549060"/>
      <w:bookmarkStart w:id="10" w:name="_Toc17703715"/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生成【购物小票】并打印和退到会员卡上</w:t>
      </w:r>
      <w:bookmarkEnd w:id="9"/>
      <w:bookmarkEnd w:id="10"/>
    </w:p>
    <w:p w:rsidR="007820A6" w:rsidRPr="007820A6" w:rsidRDefault="007820A6" w:rsidP="007820A6">
      <w:pPr>
        <w:pStyle w:val="2"/>
        <w:rPr>
          <w:lang w:eastAsia="zh-CN"/>
        </w:rPr>
      </w:pPr>
      <w:r>
        <w:rPr>
          <w:rFonts w:hint="eastAsia"/>
          <w:lang w:eastAsia="zh-CN"/>
        </w:rPr>
        <w:t>登录方式</w:t>
      </w:r>
    </w:p>
    <w:p w:rsidR="007820A6" w:rsidRPr="00FA48B4" w:rsidRDefault="007820A6" w:rsidP="007820A6">
      <w:pPr>
        <w:rPr>
          <w:lang w:val="en-US" w:eastAsia="zh-CN"/>
        </w:rPr>
      </w:pPr>
      <w:r>
        <w:rPr>
          <w:rFonts w:hint="eastAsia"/>
          <w:lang w:eastAsia="zh-CN"/>
        </w:rPr>
        <w:t>进入【退货】界面，在列表删除列前加一列【</w:t>
      </w:r>
      <w:r>
        <w:rPr>
          <w:lang w:eastAsia="zh-CN"/>
        </w:rPr>
        <w:t>Rembourser VIP</w:t>
      </w:r>
      <w:r>
        <w:rPr>
          <w:rFonts w:hint="eastAsia"/>
          <w:lang w:eastAsia="zh-CN"/>
        </w:rPr>
        <w:t>退到会员卡】按钮</w:t>
      </w:r>
      <w:r w:rsidR="00FA48B4">
        <w:rPr>
          <w:rFonts w:hint="eastAsia"/>
          <w:lang w:eastAsia="zh-CN"/>
        </w:rPr>
        <w:t>,</w:t>
      </w:r>
      <w:r w:rsidR="00FA48B4">
        <w:rPr>
          <w:lang w:eastAsia="zh-CN"/>
        </w:rPr>
        <w:t xml:space="preserve"> </w:t>
      </w:r>
      <w:r w:rsidR="00FA48B4" w:rsidRPr="00FA48B4">
        <w:rPr>
          <w:rFonts w:hint="eastAsia"/>
          <w:color w:val="FF0000"/>
          <w:lang w:val="en-US" w:eastAsia="zh-CN"/>
        </w:rPr>
        <w:t>如果该客户没有激活的会员卡，该按钮不要显示</w:t>
      </w:r>
    </w:p>
    <w:p w:rsidR="007820A6" w:rsidRDefault="007820A6" w:rsidP="007820A6">
      <w:pPr>
        <w:rPr>
          <w:lang w:eastAsia="zh-CN"/>
        </w:rPr>
      </w:pPr>
    </w:p>
    <w:p w:rsidR="007820A6" w:rsidRDefault="007820A6" w:rsidP="00900357">
      <w:pPr>
        <w:pStyle w:val="2"/>
        <w:rPr>
          <w:lang w:eastAsia="zh-CN"/>
        </w:rPr>
      </w:pPr>
      <w:r>
        <w:rPr>
          <w:rFonts w:hint="eastAsia"/>
          <w:lang w:eastAsia="zh-CN"/>
        </w:rPr>
        <w:t>功能</w:t>
      </w:r>
    </w:p>
    <w:p w:rsidR="00911A7E" w:rsidRDefault="007820A6" w:rsidP="00DD3D3A">
      <w:pPr>
        <w:numPr>
          <w:ilvl w:val="1"/>
          <w:numId w:val="15"/>
        </w:numPr>
        <w:rPr>
          <w:lang w:eastAsia="zh-CN"/>
        </w:rPr>
      </w:pPr>
      <w:r>
        <w:rPr>
          <w:rFonts w:hint="eastAsia"/>
          <w:lang w:eastAsia="zh-CN"/>
        </w:rPr>
        <w:t>点击</w:t>
      </w:r>
      <w:r w:rsidR="00900357">
        <w:rPr>
          <w:rFonts w:hint="eastAsia"/>
          <w:lang w:eastAsia="zh-CN"/>
        </w:rPr>
        <w:t>【</w:t>
      </w:r>
      <w:r w:rsidR="00900357">
        <w:rPr>
          <w:lang w:eastAsia="zh-CN"/>
        </w:rPr>
        <w:t>Rembourser VIP</w:t>
      </w:r>
      <w:r w:rsidR="00900357">
        <w:rPr>
          <w:rFonts w:hint="eastAsia"/>
          <w:lang w:eastAsia="zh-CN"/>
        </w:rPr>
        <w:t>退到会员卡】按钮</w:t>
      </w:r>
      <w:r>
        <w:rPr>
          <w:rFonts w:hint="eastAsia"/>
          <w:lang w:eastAsia="zh-CN"/>
        </w:rPr>
        <w:t>，</w:t>
      </w:r>
      <w:r w:rsidR="00911A7E">
        <w:rPr>
          <w:rFonts w:hint="eastAsia"/>
          <w:lang w:eastAsia="zh-CN"/>
        </w:rPr>
        <w:t>出弹窗</w:t>
      </w:r>
    </w:p>
    <w:p w:rsidR="00911A7E" w:rsidRDefault="004E3B45" w:rsidP="004E3B45">
      <w:pPr>
        <w:numPr>
          <w:ilvl w:val="2"/>
          <w:numId w:val="15"/>
        </w:numPr>
        <w:rPr>
          <w:lang w:eastAsia="zh-CN"/>
        </w:rPr>
      </w:pPr>
      <w:r>
        <w:rPr>
          <w:rFonts w:hint="eastAsia"/>
          <w:lang w:val="en-US" w:eastAsia="zh-CN"/>
        </w:rPr>
        <w:t>会员卡输入框</w:t>
      </w:r>
      <w:r w:rsidR="00911A7E"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，</w:t>
      </w:r>
      <w:r>
        <w:rPr>
          <w:rFonts w:hint="eastAsia"/>
          <w:lang w:eastAsia="zh-CN"/>
        </w:rPr>
        <w:t>焦点自动在搜索框</w:t>
      </w:r>
    </w:p>
    <w:p w:rsidR="004E3B45" w:rsidRPr="00911A7E" w:rsidRDefault="004E3B45" w:rsidP="004E3B45">
      <w:pPr>
        <w:numPr>
          <w:ilvl w:val="2"/>
          <w:numId w:val="15"/>
        </w:numPr>
        <w:rPr>
          <w:lang w:eastAsia="zh-CN"/>
        </w:rPr>
      </w:pPr>
      <w:r>
        <w:rPr>
          <w:rFonts w:hint="eastAsia"/>
          <w:lang w:eastAsia="zh-CN"/>
        </w:rPr>
        <w:t>输入会员卡号，回车搜索</w:t>
      </w:r>
    </w:p>
    <w:p w:rsidR="00911A7E" w:rsidRDefault="004E3B45" w:rsidP="00911A7E">
      <w:pPr>
        <w:numPr>
          <w:ilvl w:val="2"/>
          <w:numId w:val="15"/>
        </w:numPr>
        <w:rPr>
          <w:lang w:eastAsia="zh-CN"/>
        </w:rPr>
      </w:pPr>
      <w:r>
        <w:rPr>
          <w:rFonts w:hint="eastAsia"/>
          <w:lang w:val="en-US" w:eastAsia="zh-CN"/>
        </w:rPr>
        <w:t>显示对应会员卡信息：</w:t>
      </w:r>
      <w:r>
        <w:rPr>
          <w:rFonts w:hint="eastAsia"/>
          <w:lang w:val="en-US" w:eastAsia="zh-CN"/>
        </w:rPr>
        <w:t>Type</w:t>
      </w:r>
      <w:r>
        <w:rPr>
          <w:rFonts w:hint="eastAsia"/>
          <w:lang w:val="en-US" w:eastAsia="zh-CN"/>
        </w:rPr>
        <w:t>卡类型、卡号、余额</w:t>
      </w:r>
    </w:p>
    <w:p w:rsidR="004E3B45" w:rsidRDefault="00DD3D3A" w:rsidP="004E3B45">
      <w:pPr>
        <w:numPr>
          <w:ilvl w:val="2"/>
          <w:numId w:val="15"/>
        </w:numPr>
        <w:rPr>
          <w:lang w:eastAsia="zh-CN"/>
        </w:rPr>
      </w:pPr>
      <w:r>
        <w:rPr>
          <w:rFonts w:hint="eastAsia"/>
          <w:lang w:eastAsia="zh-CN"/>
        </w:rPr>
        <w:t>密码</w:t>
      </w:r>
      <w:r w:rsidR="00911A7E">
        <w:rPr>
          <w:rFonts w:hint="eastAsia"/>
          <w:lang w:eastAsia="zh-CN"/>
        </w:rPr>
        <w:t>输入框</w:t>
      </w:r>
      <w:r w:rsidR="007820A6">
        <w:rPr>
          <w:rFonts w:hint="eastAsia"/>
          <w:lang w:eastAsia="zh-CN"/>
        </w:rPr>
        <w:t>（</w:t>
      </w:r>
      <w:r w:rsidR="007820A6">
        <w:rPr>
          <w:rFonts w:hint="eastAsia"/>
          <w:lang w:eastAsia="zh-CN"/>
        </w:rPr>
        <w:t>RH</w:t>
      </w:r>
      <w:r w:rsidR="007820A6">
        <w:rPr>
          <w:rFonts w:hint="eastAsia"/>
          <w:lang w:eastAsia="zh-CN"/>
        </w:rPr>
        <w:t>的【确认密码】，权限【</w:t>
      </w:r>
      <w:r w:rsidR="007820A6">
        <w:rPr>
          <w:rFonts w:hint="eastAsia"/>
          <w:lang w:eastAsia="zh-CN"/>
        </w:rPr>
        <w:t>Carte VIP</w:t>
      </w:r>
      <w:r w:rsidR="007820A6">
        <w:rPr>
          <w:rFonts w:hint="eastAsia"/>
          <w:lang w:eastAsia="zh-CN"/>
        </w:rPr>
        <w:t>会员卡】）</w:t>
      </w:r>
    </w:p>
    <w:p w:rsidR="00BE2A6E" w:rsidRPr="004E3B45" w:rsidRDefault="00664F9A" w:rsidP="00911A7E">
      <w:pPr>
        <w:numPr>
          <w:ilvl w:val="2"/>
          <w:numId w:val="15"/>
        </w:numPr>
        <w:rPr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如未找到会员卡，</w:t>
      </w:r>
      <w:r w:rsidR="00BE2A6E" w:rsidRPr="00BE2A6E">
        <w:rPr>
          <w:rFonts w:hint="eastAsia"/>
          <w:color w:val="FF0000"/>
          <w:lang w:val="en-US" w:eastAsia="zh-CN"/>
        </w:rPr>
        <w:t>默认确认密码按钮变灰，当找到会员卡后激活</w:t>
      </w:r>
    </w:p>
    <w:p w:rsidR="004E3B45" w:rsidRPr="00BE2A6E" w:rsidRDefault="004E3B45" w:rsidP="004E3B45">
      <w:pPr>
        <w:ind w:left="1260"/>
        <w:rPr>
          <w:color w:val="FF0000"/>
          <w:lang w:eastAsia="zh-CN"/>
        </w:rPr>
      </w:pPr>
      <w:r>
        <w:rPr>
          <w:noProof/>
          <w:color w:val="FF0000"/>
          <w:lang w:val="en-US" w:eastAsia="zh-CN"/>
        </w:rPr>
        <w:drawing>
          <wp:inline distT="0" distB="0" distL="0" distR="0">
            <wp:extent cx="4100613" cy="2933108"/>
            <wp:effectExtent l="1905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631" cy="2934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E7A" w:rsidRDefault="00DA37CF" w:rsidP="007820A6">
      <w:pPr>
        <w:numPr>
          <w:ilvl w:val="1"/>
          <w:numId w:val="15"/>
        </w:numPr>
        <w:rPr>
          <w:lang w:eastAsia="zh-CN"/>
        </w:rPr>
      </w:pPr>
      <w:r>
        <w:rPr>
          <w:lang w:eastAsia="zh-CN"/>
        </w:rPr>
        <w:t>确认后</w:t>
      </w:r>
      <w:r>
        <w:rPr>
          <w:rFonts w:hint="eastAsia"/>
          <w:lang w:eastAsia="zh-CN"/>
        </w:rPr>
        <w:t>，</w:t>
      </w:r>
      <w:r w:rsidR="007D3E7A">
        <w:rPr>
          <w:rFonts w:hint="eastAsia"/>
          <w:lang w:eastAsia="zh-CN"/>
        </w:rPr>
        <w:t>生成【购物小票】</w:t>
      </w:r>
      <w:r w:rsidR="007D3E7A">
        <w:rPr>
          <w:lang w:eastAsia="zh-CN"/>
        </w:rPr>
        <w:t>+</w:t>
      </w:r>
      <w:r w:rsidR="007D3E7A">
        <w:rPr>
          <w:rFonts w:hint="eastAsia"/>
          <w:lang w:eastAsia="zh-CN"/>
        </w:rPr>
        <w:t>打印</w:t>
      </w:r>
    </w:p>
    <w:p w:rsidR="007820A6" w:rsidRDefault="007820A6" w:rsidP="007820A6">
      <w:pPr>
        <w:numPr>
          <w:ilvl w:val="1"/>
          <w:numId w:val="15"/>
        </w:numPr>
        <w:rPr>
          <w:lang w:eastAsia="zh-CN"/>
        </w:rPr>
      </w:pPr>
      <w:r>
        <w:rPr>
          <w:rFonts w:hint="eastAsia"/>
          <w:lang w:eastAsia="zh-CN"/>
        </w:rPr>
        <w:t>退货金额退到选择会员卡上。</w:t>
      </w:r>
      <w:r w:rsidR="00DA37CF">
        <w:rPr>
          <w:rFonts w:hint="eastAsia"/>
          <w:lang w:eastAsia="zh-CN"/>
        </w:rPr>
        <w:t>（这里购物小票的支付方式为</w:t>
      </w:r>
      <w:r w:rsidR="00DA37CF">
        <w:rPr>
          <w:rFonts w:hint="eastAsia"/>
          <w:lang w:eastAsia="zh-CN"/>
        </w:rPr>
        <w:t>C</w:t>
      </w:r>
      <w:r w:rsidR="00DA37CF">
        <w:rPr>
          <w:lang w:eastAsia="zh-CN"/>
        </w:rPr>
        <w:t>arte</w:t>
      </w:r>
      <w:r w:rsidR="00DA37CF">
        <w:rPr>
          <w:rFonts w:hint="eastAsia"/>
          <w:lang w:eastAsia="zh-CN"/>
        </w:rPr>
        <w:t xml:space="preserve"> VIP</w:t>
      </w:r>
      <w:r w:rsidR="00DA37CF">
        <w:rPr>
          <w:rFonts w:hint="eastAsia"/>
          <w:lang w:eastAsia="zh-CN"/>
        </w:rPr>
        <w:t>会员卡</w:t>
      </w:r>
    </w:p>
    <w:p w:rsidR="007820A6" w:rsidRDefault="007820A6" w:rsidP="007820A6">
      <w:pPr>
        <w:numPr>
          <w:ilvl w:val="1"/>
          <w:numId w:val="15"/>
        </w:numPr>
        <w:rPr>
          <w:lang w:eastAsia="zh-CN"/>
        </w:rPr>
      </w:pPr>
      <w:r>
        <w:rPr>
          <w:lang w:eastAsia="zh-CN"/>
        </w:rPr>
        <w:t> </w:t>
      </w:r>
      <w:r>
        <w:rPr>
          <w:rFonts w:hint="eastAsia"/>
          <w:lang w:eastAsia="zh-CN"/>
        </w:rPr>
        <w:t>每张退货单只能生成一次购物小票，已生成后，再点击【</w:t>
      </w:r>
      <w:r>
        <w:rPr>
          <w:lang w:eastAsia="zh-CN"/>
        </w:rPr>
        <w:t>Rembourser VIP</w:t>
      </w:r>
      <w:r>
        <w:rPr>
          <w:rFonts w:hint="eastAsia"/>
          <w:lang w:eastAsia="zh-CN"/>
        </w:rPr>
        <w:t>退到会员卡】按钮。只可打印【购物小票】</w:t>
      </w:r>
    </w:p>
    <w:p w:rsidR="00FC23CB" w:rsidRPr="00FC23CB" w:rsidRDefault="00FC23CB" w:rsidP="00FC23CB">
      <w:pPr>
        <w:numPr>
          <w:ilvl w:val="0"/>
          <w:numId w:val="15"/>
        </w:numPr>
        <w:rPr>
          <w:color w:val="FF0000"/>
          <w:sz w:val="48"/>
          <w:szCs w:val="48"/>
          <w:lang w:val="en-US" w:eastAsia="zh-CN"/>
        </w:rPr>
      </w:pPr>
      <w:r w:rsidRPr="00FC23CB">
        <w:rPr>
          <w:rFonts w:hint="eastAsia"/>
          <w:color w:val="FF0000"/>
          <w:sz w:val="48"/>
          <w:szCs w:val="48"/>
          <w:lang w:eastAsia="zh-CN"/>
        </w:rPr>
        <w:t>注意：</w:t>
      </w:r>
      <w:r w:rsidRPr="00FC23CB">
        <w:rPr>
          <w:rFonts w:hint="eastAsia"/>
          <w:color w:val="FF0000"/>
          <w:sz w:val="48"/>
          <w:szCs w:val="48"/>
          <w:lang w:eastAsia="zh-CN"/>
        </w:rPr>
        <w:t xml:space="preserve"> </w:t>
      </w:r>
      <w:r w:rsidRPr="00FC23CB">
        <w:rPr>
          <w:rFonts w:hint="eastAsia"/>
          <w:color w:val="FF0000"/>
          <w:sz w:val="48"/>
          <w:szCs w:val="48"/>
          <w:lang w:eastAsia="zh-CN"/>
        </w:rPr>
        <w:t>这里和收银系统用同一个接口，接口</w:t>
      </w:r>
      <w:r w:rsidRPr="00FC23CB">
        <w:rPr>
          <w:rFonts w:hint="eastAsia"/>
          <w:color w:val="FF0000"/>
          <w:sz w:val="48"/>
          <w:szCs w:val="48"/>
          <w:lang w:eastAsia="zh-CN"/>
        </w:rPr>
        <w:t>13</w:t>
      </w:r>
      <w:r w:rsidRPr="00FC23CB">
        <w:rPr>
          <w:color w:val="FF0000"/>
          <w:sz w:val="48"/>
          <w:szCs w:val="48"/>
          <w:lang w:eastAsia="zh-CN"/>
        </w:rPr>
        <w:t xml:space="preserve"> </w:t>
      </w:r>
      <w:r w:rsidRPr="00FC23CB">
        <w:rPr>
          <w:rFonts w:hint="eastAsia"/>
          <w:color w:val="FF0000"/>
          <w:sz w:val="48"/>
          <w:szCs w:val="48"/>
          <w:lang w:eastAsia="zh-CN"/>
        </w:rPr>
        <w:t>M</w:t>
      </w:r>
      <w:r w:rsidRPr="00FC23CB">
        <w:rPr>
          <w:color w:val="FF0000"/>
          <w:sz w:val="48"/>
          <w:szCs w:val="48"/>
          <w:lang w:eastAsia="zh-CN"/>
        </w:rPr>
        <w:t>o</w:t>
      </w:r>
      <w:r w:rsidRPr="00FC23CB">
        <w:rPr>
          <w:color w:val="FF0000"/>
          <w:sz w:val="48"/>
          <w:szCs w:val="48"/>
          <w:lang w:val="en-US" w:eastAsia="zh-CN"/>
        </w:rPr>
        <w:t xml:space="preserve">de= </w:t>
      </w:r>
      <w:proofErr w:type="spellStart"/>
      <w:r w:rsidRPr="00FC23CB">
        <w:rPr>
          <w:color w:val="FF0000"/>
          <w:sz w:val="48"/>
          <w:szCs w:val="48"/>
          <w:lang w:val="en-US" w:eastAsia="zh-CN"/>
        </w:rPr>
        <w:t>AvoirToVip</w:t>
      </w:r>
      <w:proofErr w:type="spellEnd"/>
    </w:p>
    <w:p w:rsidR="00FC23CB" w:rsidRDefault="00FC23CB" w:rsidP="00FC23CB">
      <w:pPr>
        <w:ind w:left="840"/>
        <w:rPr>
          <w:lang w:eastAsia="zh-CN"/>
        </w:rPr>
      </w:pPr>
    </w:p>
    <w:p w:rsidR="00487D7A" w:rsidRPr="007D3E7A" w:rsidRDefault="00487D7A" w:rsidP="00970695">
      <w:pPr>
        <w:rPr>
          <w:noProof/>
          <w:lang w:eastAsia="zh-CN"/>
        </w:rPr>
      </w:pPr>
    </w:p>
    <w:p w:rsidR="00487D7A" w:rsidRDefault="00487D7A" w:rsidP="00970695">
      <w:pPr>
        <w:rPr>
          <w:noProof/>
          <w:lang w:val="en-US" w:eastAsia="zh-CN"/>
        </w:rPr>
      </w:pPr>
    </w:p>
    <w:p w:rsidR="00487D7A" w:rsidRPr="00970695" w:rsidRDefault="00487D7A" w:rsidP="00970695">
      <w:pPr>
        <w:rPr>
          <w:lang w:eastAsia="zh-CN"/>
        </w:rPr>
      </w:pPr>
    </w:p>
    <w:p w:rsidR="007A1146" w:rsidRDefault="0057337D" w:rsidP="007A1146">
      <w:pPr>
        <w:pStyle w:val="1"/>
        <w:rPr>
          <w:lang w:eastAsia="zh-CN"/>
        </w:rPr>
      </w:pPr>
      <w:bookmarkStart w:id="11" w:name="_Toc17549055"/>
      <w:r>
        <w:rPr>
          <w:lang w:eastAsia="zh-CN"/>
        </w:rPr>
        <w:br w:type="page"/>
      </w:r>
      <w:bookmarkStart w:id="12" w:name="_Toc17703709"/>
      <w:r w:rsidR="007A1146">
        <w:rPr>
          <w:rFonts w:hint="eastAsia"/>
          <w:lang w:eastAsia="zh-CN"/>
        </w:rPr>
        <w:lastRenderedPageBreak/>
        <w:t>购物小票打印</w:t>
      </w:r>
      <w:bookmarkEnd w:id="11"/>
      <w:bookmarkEnd w:id="12"/>
    </w:p>
    <w:p w:rsidR="007A1146" w:rsidRDefault="007A1146" w:rsidP="007A1146">
      <w:pPr>
        <w:pStyle w:val="2"/>
        <w:rPr>
          <w:lang w:eastAsia="zh-CN"/>
        </w:rPr>
      </w:pPr>
      <w:bookmarkStart w:id="13" w:name="_Toc17549056"/>
      <w:bookmarkStart w:id="14" w:name="_Toc17703710"/>
      <w:r>
        <w:rPr>
          <w:rFonts w:hint="eastAsia"/>
          <w:lang w:eastAsia="zh-CN"/>
        </w:rPr>
        <w:t>页面布局</w:t>
      </w:r>
      <w:bookmarkEnd w:id="13"/>
      <w:bookmarkEnd w:id="14"/>
    </w:p>
    <w:p w:rsidR="00ED0C4B" w:rsidRPr="00ED0C4B" w:rsidRDefault="00ED0C4B" w:rsidP="00ED0C4B">
      <w:pPr>
        <w:rPr>
          <w:lang w:eastAsia="zh-CN"/>
        </w:rPr>
      </w:pPr>
    </w:p>
    <w:p w:rsidR="007A1146" w:rsidRDefault="0057337D" w:rsidP="00ED0C4B">
      <w:pPr>
        <w:numPr>
          <w:ilvl w:val="0"/>
          <w:numId w:val="36"/>
        </w:numPr>
        <w:rPr>
          <w:lang w:eastAsia="zh-CN"/>
        </w:rPr>
      </w:pPr>
      <w:r>
        <w:rPr>
          <w:rFonts w:hint="eastAsia"/>
          <w:lang w:eastAsia="zh-CN"/>
        </w:rPr>
        <w:t>纸张大小和退货单的纸张大小一致</w:t>
      </w:r>
    </w:p>
    <w:p w:rsidR="00ED0C4B" w:rsidRDefault="00ED0C4B" w:rsidP="00ED0C4B">
      <w:pPr>
        <w:numPr>
          <w:ilvl w:val="0"/>
          <w:numId w:val="36"/>
        </w:numPr>
        <w:spacing w:after="160"/>
        <w:rPr>
          <w:b/>
          <w:noProof/>
          <w:sz w:val="28"/>
          <w:szCs w:val="28"/>
          <w:lang w:eastAsia="zh-CN"/>
        </w:rPr>
      </w:pPr>
      <w:r w:rsidRPr="00526520">
        <w:rPr>
          <w:rFonts w:hint="eastAsia"/>
          <w:lang w:eastAsia="zh-CN"/>
        </w:rPr>
        <w:t>打印纸张大小</w:t>
      </w:r>
      <w:r w:rsidRPr="00526520">
        <w:rPr>
          <w:rFonts w:hint="eastAsia"/>
          <w:lang w:eastAsia="zh-CN"/>
        </w:rPr>
        <w:t>80*297</w:t>
      </w:r>
      <w:r w:rsidRPr="00526520">
        <w:rPr>
          <w:lang w:eastAsia="zh-CN"/>
        </w:rPr>
        <w:t>m</w:t>
      </w:r>
      <w:r w:rsidRPr="00526520">
        <w:rPr>
          <w:rFonts w:hint="eastAsia"/>
          <w:lang w:eastAsia="zh-CN"/>
        </w:rPr>
        <w:t>（打印纸宽：</w:t>
      </w:r>
      <w:r w:rsidRPr="00526520">
        <w:rPr>
          <w:rFonts w:hint="eastAsia"/>
          <w:b/>
          <w:noProof/>
          <w:lang w:eastAsia="zh-CN"/>
        </w:rPr>
        <w:t>8cm</w:t>
      </w:r>
      <w:r w:rsidRPr="00526520">
        <w:rPr>
          <w:b/>
          <w:noProof/>
          <w:lang w:eastAsia="zh-CN"/>
        </w:rPr>
        <w:t>,</w:t>
      </w:r>
      <w:r w:rsidRPr="00526520">
        <w:rPr>
          <w:rFonts w:hint="eastAsia"/>
          <w:b/>
          <w:noProof/>
          <w:lang w:eastAsia="zh-CN"/>
        </w:rPr>
        <w:t>注意四周间距留一点</w:t>
      </w:r>
      <w:r w:rsidRPr="00526520">
        <w:rPr>
          <w:rFonts w:hint="eastAsia"/>
          <w:lang w:eastAsia="zh-CN"/>
        </w:rPr>
        <w:t>）</w:t>
      </w:r>
    </w:p>
    <w:p w:rsidR="00ED0C4B" w:rsidRPr="00526520" w:rsidRDefault="00ED0C4B" w:rsidP="00ED0C4B">
      <w:pPr>
        <w:numPr>
          <w:ilvl w:val="0"/>
          <w:numId w:val="36"/>
        </w:numPr>
        <w:spacing w:after="160"/>
        <w:rPr>
          <w:b/>
          <w:noProof/>
          <w:sz w:val="28"/>
          <w:szCs w:val="28"/>
          <w:lang w:eastAsia="zh-CN"/>
        </w:rPr>
      </w:pPr>
      <w:r w:rsidRPr="00526520">
        <w:rPr>
          <w:rFonts w:hint="eastAsia"/>
          <w:lang w:eastAsia="zh-CN"/>
        </w:rPr>
        <w:t>需要分页</w:t>
      </w:r>
    </w:p>
    <w:p w:rsidR="00ED0C4B" w:rsidRDefault="00ED0C4B" w:rsidP="0057337D">
      <w:pPr>
        <w:rPr>
          <w:lang w:eastAsia="zh-CN"/>
        </w:rPr>
      </w:pPr>
    </w:p>
    <w:p w:rsidR="007A1146" w:rsidRDefault="00ED0C4B" w:rsidP="007A1146">
      <w:pPr>
        <w:rPr>
          <w:lang w:eastAsia="zh-CN"/>
        </w:rPr>
      </w:pPr>
      <w:r>
        <w:rPr>
          <w:noProof/>
          <w:lang w:val="en-US" w:eastAsia="zh-CN"/>
        </w:rPr>
        <w:drawing>
          <wp:inline distT="0" distB="0" distL="0" distR="0">
            <wp:extent cx="2790648" cy="6000750"/>
            <wp:effectExtent l="19050" t="0" r="0" b="0"/>
            <wp:docPr id="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648" cy="600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1CF" w:rsidRDefault="008951CF" w:rsidP="008951CF">
      <w:pPr>
        <w:rPr>
          <w:lang w:eastAsia="zh-CN"/>
        </w:rPr>
      </w:pPr>
    </w:p>
    <w:p w:rsidR="008951CF" w:rsidRDefault="008951CF" w:rsidP="008951CF">
      <w:pPr>
        <w:pStyle w:val="2"/>
        <w:rPr>
          <w:lang w:eastAsia="zh-CN"/>
        </w:rPr>
      </w:pPr>
      <w:r>
        <w:rPr>
          <w:lang w:eastAsia="zh-CN"/>
        </w:rPr>
        <w:br w:type="page"/>
      </w:r>
      <w:bookmarkStart w:id="15" w:name="_Toc17703711"/>
      <w:r>
        <w:rPr>
          <w:rFonts w:hint="eastAsia"/>
          <w:lang w:eastAsia="zh-CN"/>
        </w:rPr>
        <w:lastRenderedPageBreak/>
        <w:t>详细需求</w:t>
      </w:r>
      <w:bookmarkEnd w:id="15"/>
    </w:p>
    <w:p w:rsidR="008951CF" w:rsidRPr="007B0A0C" w:rsidRDefault="008951CF" w:rsidP="008951CF">
      <w:proofErr w:type="spellStart"/>
      <w:r w:rsidRPr="007B0A0C">
        <w:rPr>
          <w:rFonts w:hint="eastAsia"/>
        </w:rPr>
        <w:t>打印顺序</w:t>
      </w:r>
      <w:proofErr w:type="spellEnd"/>
      <w:r w:rsidRPr="007B0A0C">
        <w:rPr>
          <w:rFonts w:hint="eastAsia"/>
        </w:rPr>
        <w:t>：</w:t>
      </w:r>
    </w:p>
    <w:p w:rsidR="008951CF" w:rsidRPr="007B0A0C" w:rsidRDefault="008951CF" w:rsidP="008951CF">
      <w:pPr>
        <w:pStyle w:val="af"/>
        <w:numPr>
          <w:ilvl w:val="0"/>
          <w:numId w:val="31"/>
        </w:numPr>
        <w:spacing w:after="160" w:line="259" w:lineRule="auto"/>
        <w:contextualSpacing w:val="0"/>
      </w:pPr>
      <w:r w:rsidRPr="007B0A0C">
        <w:rPr>
          <w:rFonts w:hint="eastAsia"/>
        </w:rPr>
        <w:t xml:space="preserve">Order </w:t>
      </w:r>
      <w:proofErr w:type="spellStart"/>
      <w:r w:rsidRPr="007B0A0C">
        <w:rPr>
          <w:rFonts w:hint="eastAsia"/>
        </w:rPr>
        <w:t>by</w:t>
      </w:r>
      <w:r w:rsidRPr="007B0A0C">
        <w:rPr>
          <w:rFonts w:hint="eastAsia"/>
        </w:rPr>
        <w:t>【型号</w:t>
      </w:r>
      <w:r w:rsidRPr="007B0A0C">
        <w:t>.</w:t>
      </w:r>
      <w:r w:rsidRPr="007B0A0C">
        <w:rPr>
          <w:rFonts w:hint="eastAsia"/>
        </w:rPr>
        <w:t>单位</w:t>
      </w:r>
      <w:proofErr w:type="spellEnd"/>
      <w:r w:rsidRPr="007B0A0C">
        <w:rPr>
          <w:rFonts w:hint="eastAsia"/>
        </w:rPr>
        <w:t>】</w:t>
      </w:r>
    </w:p>
    <w:p w:rsidR="008951CF" w:rsidRPr="007B0A0C" w:rsidRDefault="008951CF" w:rsidP="008951CF">
      <w:pPr>
        <w:pStyle w:val="af"/>
        <w:numPr>
          <w:ilvl w:val="0"/>
          <w:numId w:val="31"/>
        </w:numPr>
        <w:spacing w:after="160" w:line="259" w:lineRule="auto"/>
        <w:contextualSpacing w:val="0"/>
      </w:pPr>
      <w:r w:rsidRPr="007B0A0C">
        <w:t>1</w:t>
      </w:r>
      <w:r w:rsidRPr="007B0A0C">
        <w:rPr>
          <w:rFonts w:hint="eastAsia"/>
        </w:rPr>
        <w:t>【</w:t>
      </w:r>
      <w:r w:rsidRPr="007B0A0C">
        <w:t>Pièce</w:t>
      </w:r>
      <w:r w:rsidRPr="007B0A0C">
        <w:rPr>
          <w:rFonts w:hint="eastAsia"/>
        </w:rPr>
        <w:t>】；</w:t>
      </w:r>
      <w:r w:rsidRPr="007B0A0C">
        <w:rPr>
          <w:rFonts w:hint="eastAsia"/>
        </w:rPr>
        <w:t>2</w:t>
      </w:r>
      <w:r w:rsidRPr="007B0A0C">
        <w:rPr>
          <w:rFonts w:hint="eastAsia"/>
        </w:rPr>
        <w:t>【</w:t>
      </w:r>
      <w:r w:rsidRPr="007B0A0C">
        <w:rPr>
          <w:rFonts w:hint="eastAsia"/>
        </w:rPr>
        <w:t>Pa</w:t>
      </w:r>
      <w:r w:rsidRPr="007B0A0C">
        <w:t>quet</w:t>
      </w:r>
      <w:r w:rsidRPr="007B0A0C">
        <w:rPr>
          <w:rFonts w:hint="eastAsia"/>
        </w:rPr>
        <w:t>】；</w:t>
      </w:r>
      <w:r w:rsidRPr="007B0A0C">
        <w:rPr>
          <w:rFonts w:hint="eastAsia"/>
        </w:rPr>
        <w:t>3</w:t>
      </w:r>
      <w:r w:rsidRPr="007B0A0C">
        <w:rPr>
          <w:rFonts w:hint="eastAsia"/>
        </w:rPr>
        <w:t>【</w:t>
      </w:r>
      <w:r w:rsidRPr="007B0A0C">
        <w:rPr>
          <w:rFonts w:hint="eastAsia"/>
        </w:rPr>
        <w:t>Kg</w:t>
      </w:r>
      <w:r w:rsidRPr="007B0A0C">
        <w:rPr>
          <w:rFonts w:hint="eastAsia"/>
        </w:rPr>
        <w:t>】；</w:t>
      </w:r>
      <w:r w:rsidRPr="007B0A0C">
        <w:rPr>
          <w:rFonts w:hint="eastAsia"/>
        </w:rPr>
        <w:t>4</w:t>
      </w:r>
      <w:r w:rsidRPr="007B0A0C">
        <w:rPr>
          <w:rFonts w:hint="eastAsia"/>
        </w:rPr>
        <w:t>【</w:t>
      </w:r>
      <w:r w:rsidRPr="007B0A0C">
        <w:rPr>
          <w:rFonts w:hint="eastAsia"/>
        </w:rPr>
        <w:t>Carton</w:t>
      </w:r>
      <w:r w:rsidRPr="007B0A0C">
        <w:rPr>
          <w:rFonts w:hint="eastAsia"/>
        </w:rPr>
        <w:t>】</w:t>
      </w:r>
      <w:r w:rsidRPr="007B0A0C">
        <w:rPr>
          <w:rFonts w:hint="eastAsia"/>
        </w:rPr>
        <w:t> </w:t>
      </w:r>
      <w:r w:rsidRPr="007B0A0C">
        <w:rPr>
          <w:rFonts w:hint="eastAsia"/>
        </w:rPr>
        <w:t>；</w:t>
      </w:r>
      <w:r w:rsidRPr="007B0A0C">
        <w:rPr>
          <w:rFonts w:hint="eastAsia"/>
        </w:rPr>
        <w:t>5</w:t>
      </w:r>
      <w:r w:rsidRPr="007B0A0C">
        <w:rPr>
          <w:rFonts w:hint="eastAsia"/>
        </w:rPr>
        <w:t>【</w:t>
      </w:r>
      <w:r w:rsidRPr="007B0A0C">
        <w:rPr>
          <w:rFonts w:hint="eastAsia"/>
        </w:rPr>
        <w:t>Sac</w:t>
      </w:r>
      <w:r w:rsidRPr="007B0A0C">
        <w:rPr>
          <w:rFonts w:hint="eastAsia"/>
        </w:rPr>
        <w:t>】；</w:t>
      </w:r>
      <w:r w:rsidRPr="007B0A0C">
        <w:rPr>
          <w:rFonts w:hint="eastAsia"/>
        </w:rPr>
        <w:t>6</w:t>
      </w:r>
      <w:r w:rsidRPr="007B0A0C">
        <w:rPr>
          <w:rFonts w:hint="eastAsia"/>
        </w:rPr>
        <w:t>【</w:t>
      </w:r>
      <w:r w:rsidRPr="007B0A0C">
        <w:rPr>
          <w:rFonts w:hint="eastAsia"/>
        </w:rPr>
        <w:t>Bidon</w:t>
      </w:r>
      <w:r w:rsidRPr="007B0A0C">
        <w:rPr>
          <w:rFonts w:hint="eastAsia"/>
        </w:rPr>
        <w:t>】；</w:t>
      </w:r>
    </w:p>
    <w:p w:rsidR="008951CF" w:rsidRPr="007B0A0C" w:rsidRDefault="008951CF" w:rsidP="008951CF">
      <w:pPr>
        <w:pStyle w:val="af"/>
        <w:numPr>
          <w:ilvl w:val="0"/>
          <w:numId w:val="31"/>
        </w:numPr>
        <w:spacing w:after="160" w:line="259" w:lineRule="auto"/>
        <w:contextualSpacing w:val="0"/>
        <w:rPr>
          <w:lang w:eastAsia="zh-CN"/>
        </w:rPr>
      </w:pPr>
      <w:r w:rsidRPr="007B0A0C">
        <w:rPr>
          <w:rFonts w:hint="eastAsia"/>
          <w:lang w:eastAsia="zh-CN"/>
        </w:rPr>
        <w:t>不同单位的型号用虚线隔开</w:t>
      </w:r>
    </w:p>
    <w:p w:rsidR="008951CF" w:rsidRPr="001D6917" w:rsidRDefault="008951CF" w:rsidP="008951CF">
      <w:pPr>
        <w:rPr>
          <w:highlight w:val="yellow"/>
          <w:lang w:eastAsia="zh-CN"/>
        </w:rPr>
      </w:pPr>
    </w:p>
    <w:tbl>
      <w:tblPr>
        <w:tblStyle w:val="ae"/>
        <w:tblW w:w="5000" w:type="pct"/>
        <w:tblLook w:val="04A0"/>
      </w:tblPr>
      <w:tblGrid>
        <w:gridCol w:w="2024"/>
        <w:gridCol w:w="6365"/>
        <w:gridCol w:w="1573"/>
      </w:tblGrid>
      <w:tr w:rsidR="008951CF" w:rsidRPr="001D6917" w:rsidTr="00ED0C4B">
        <w:tc>
          <w:tcPr>
            <w:tcW w:w="1015" w:type="pct"/>
            <w:shd w:val="clear" w:color="auto" w:fill="808080" w:themeFill="background1" w:themeFillShade="80"/>
          </w:tcPr>
          <w:p w:rsidR="008951CF" w:rsidRPr="001D6917" w:rsidRDefault="008951CF" w:rsidP="008951CF">
            <w:pPr>
              <w:rPr>
                <w:b/>
              </w:rPr>
            </w:pPr>
            <w:proofErr w:type="spellStart"/>
            <w:r w:rsidRPr="001D6917">
              <w:rPr>
                <w:b/>
              </w:rPr>
              <w:t>名称</w:t>
            </w:r>
            <w:proofErr w:type="spellEnd"/>
          </w:p>
        </w:tc>
        <w:tc>
          <w:tcPr>
            <w:tcW w:w="3197" w:type="pct"/>
            <w:shd w:val="clear" w:color="auto" w:fill="808080" w:themeFill="background1" w:themeFillShade="80"/>
          </w:tcPr>
          <w:p w:rsidR="008951CF" w:rsidRPr="001D6917" w:rsidRDefault="008951CF" w:rsidP="008951CF">
            <w:pPr>
              <w:rPr>
                <w:b/>
              </w:rPr>
            </w:pPr>
            <w:proofErr w:type="spellStart"/>
            <w:r w:rsidRPr="001D6917">
              <w:rPr>
                <w:b/>
              </w:rPr>
              <w:t>说明</w:t>
            </w:r>
            <w:proofErr w:type="spellEnd"/>
          </w:p>
        </w:tc>
        <w:tc>
          <w:tcPr>
            <w:tcW w:w="788" w:type="pct"/>
            <w:shd w:val="clear" w:color="auto" w:fill="808080" w:themeFill="background1" w:themeFillShade="80"/>
          </w:tcPr>
          <w:p w:rsidR="008951CF" w:rsidRPr="001D6917" w:rsidRDefault="008951CF" w:rsidP="008951CF">
            <w:pPr>
              <w:rPr>
                <w:b/>
              </w:rPr>
            </w:pPr>
            <w:proofErr w:type="spellStart"/>
            <w:r w:rsidRPr="001D6917">
              <w:rPr>
                <w:b/>
              </w:rPr>
              <w:t>数据来源</w:t>
            </w:r>
            <w:proofErr w:type="spellEnd"/>
          </w:p>
        </w:tc>
      </w:tr>
      <w:tr w:rsidR="008951CF" w:rsidRPr="001D6917" w:rsidTr="008951CF">
        <w:tc>
          <w:tcPr>
            <w:tcW w:w="5000" w:type="pct"/>
            <w:gridSpan w:val="3"/>
            <w:shd w:val="clear" w:color="auto" w:fill="808080" w:themeFill="background1" w:themeFillShade="80"/>
            <w:vAlign w:val="center"/>
          </w:tcPr>
          <w:p w:rsidR="008951CF" w:rsidRPr="001D6917" w:rsidRDefault="008951CF" w:rsidP="008951CF">
            <w:pPr>
              <w:jc w:val="center"/>
            </w:pPr>
            <w:r w:rsidRPr="001D6917">
              <w:rPr>
                <w:noProof/>
                <w:lang w:val="en-US" w:eastAsia="zh-CN"/>
              </w:rPr>
              <w:drawing>
                <wp:inline distT="0" distB="0" distL="0" distR="0">
                  <wp:extent cx="3105150" cy="819150"/>
                  <wp:effectExtent l="19050" t="0" r="0" b="0"/>
                  <wp:docPr id="45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8191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1CF" w:rsidRPr="001D6917" w:rsidTr="00ED0C4B">
        <w:tc>
          <w:tcPr>
            <w:tcW w:w="1015" w:type="pct"/>
          </w:tcPr>
          <w:p w:rsidR="008951CF" w:rsidRPr="001D6917" w:rsidRDefault="008951CF" w:rsidP="008951CF">
            <w:r w:rsidRPr="001D6917">
              <w:t>KEDY PACK</w:t>
            </w:r>
          </w:p>
          <w:p w:rsidR="008951CF" w:rsidRPr="001D6917" w:rsidRDefault="008951CF" w:rsidP="008951CF"/>
        </w:tc>
        <w:tc>
          <w:tcPr>
            <w:tcW w:w="3197" w:type="pct"/>
          </w:tcPr>
          <w:p w:rsidR="008951CF" w:rsidRPr="001D6917" w:rsidRDefault="008951CF" w:rsidP="008951CF">
            <w:proofErr w:type="spellStart"/>
            <w:r w:rsidRPr="001D6917">
              <w:t>居中</w:t>
            </w:r>
            <w:proofErr w:type="spellEnd"/>
          </w:p>
        </w:tc>
        <w:tc>
          <w:tcPr>
            <w:tcW w:w="788" w:type="pct"/>
          </w:tcPr>
          <w:p w:rsidR="008951CF" w:rsidRPr="001D6917" w:rsidRDefault="008951CF" w:rsidP="008951CF">
            <w:proofErr w:type="spellStart"/>
            <w:r w:rsidRPr="001D6917">
              <w:t>静态文字</w:t>
            </w:r>
            <w:proofErr w:type="spellEnd"/>
          </w:p>
        </w:tc>
      </w:tr>
      <w:tr w:rsidR="008951CF" w:rsidRPr="001D6917" w:rsidTr="00ED0C4B">
        <w:tc>
          <w:tcPr>
            <w:tcW w:w="1015" w:type="pct"/>
          </w:tcPr>
          <w:p w:rsidR="008951CF" w:rsidRPr="001D6917" w:rsidRDefault="008951CF" w:rsidP="008951CF">
            <w:r w:rsidRPr="001D6917">
              <w:t>2-24 AVENUE HENRI BARBUSSE</w:t>
            </w:r>
          </w:p>
          <w:p w:rsidR="008951CF" w:rsidRPr="001D6917" w:rsidRDefault="008951CF" w:rsidP="008951CF">
            <w:r w:rsidRPr="001D6917">
              <w:t>93000 BOBIGNY</w:t>
            </w:r>
          </w:p>
          <w:p w:rsidR="008951CF" w:rsidRPr="001D6917" w:rsidRDefault="008951CF" w:rsidP="008951CF">
            <w:r w:rsidRPr="001D6917">
              <w:t>TEL : 01.48.70.98.87</w:t>
            </w:r>
          </w:p>
        </w:tc>
        <w:tc>
          <w:tcPr>
            <w:tcW w:w="3197" w:type="pct"/>
          </w:tcPr>
          <w:p w:rsidR="008951CF" w:rsidRPr="001D6917" w:rsidRDefault="008951CF" w:rsidP="008951CF">
            <w:proofErr w:type="spellStart"/>
            <w:r w:rsidRPr="001D6917">
              <w:t>居中</w:t>
            </w:r>
            <w:proofErr w:type="spellEnd"/>
          </w:p>
        </w:tc>
        <w:tc>
          <w:tcPr>
            <w:tcW w:w="788" w:type="pct"/>
          </w:tcPr>
          <w:p w:rsidR="008951CF" w:rsidRPr="001D6917" w:rsidRDefault="008951CF" w:rsidP="008951CF">
            <w:proofErr w:type="spellStart"/>
            <w:r w:rsidRPr="001D6917">
              <w:t>静态文字</w:t>
            </w:r>
            <w:proofErr w:type="spellEnd"/>
          </w:p>
        </w:tc>
      </w:tr>
      <w:tr w:rsidR="008951CF" w:rsidRPr="001D6917" w:rsidTr="008951CF">
        <w:tc>
          <w:tcPr>
            <w:tcW w:w="5000" w:type="pct"/>
            <w:gridSpan w:val="3"/>
            <w:shd w:val="clear" w:color="auto" w:fill="808080" w:themeFill="background1" w:themeFillShade="80"/>
            <w:vAlign w:val="center"/>
          </w:tcPr>
          <w:p w:rsidR="008951CF" w:rsidRPr="001D6917" w:rsidRDefault="008951CF" w:rsidP="008951CF">
            <w:pPr>
              <w:jc w:val="center"/>
            </w:pPr>
            <w:r w:rsidRPr="001D6917">
              <w:rPr>
                <w:noProof/>
                <w:lang w:val="en-US" w:eastAsia="zh-CN"/>
              </w:rPr>
              <w:drawing>
                <wp:inline distT="0" distB="0" distL="0" distR="0">
                  <wp:extent cx="4686300" cy="660997"/>
                  <wp:effectExtent l="19050" t="0" r="0" b="0"/>
                  <wp:docPr id="47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0" cy="66099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1CF" w:rsidRPr="00033716" w:rsidTr="00ED0C4B">
        <w:tc>
          <w:tcPr>
            <w:tcW w:w="1015" w:type="pct"/>
          </w:tcPr>
          <w:p w:rsidR="008951CF" w:rsidRPr="001D6917" w:rsidRDefault="008951CF" w:rsidP="008951CF">
            <w:proofErr w:type="spellStart"/>
            <w:r w:rsidRPr="001D6917">
              <w:t>打印时间</w:t>
            </w:r>
            <w:proofErr w:type="spellEnd"/>
          </w:p>
        </w:tc>
        <w:tc>
          <w:tcPr>
            <w:tcW w:w="3197" w:type="pct"/>
          </w:tcPr>
          <w:p w:rsidR="008951CF" w:rsidRPr="00197CF4" w:rsidRDefault="008951CF" w:rsidP="008951CF">
            <w:r w:rsidRPr="00197CF4">
              <w:t>dd/MM/yyyyhh :mm :ss</w:t>
            </w:r>
          </w:p>
        </w:tc>
        <w:tc>
          <w:tcPr>
            <w:tcW w:w="788" w:type="pct"/>
          </w:tcPr>
          <w:p w:rsidR="008951CF" w:rsidRPr="00197CF4" w:rsidRDefault="008951CF" w:rsidP="008951CF"/>
        </w:tc>
      </w:tr>
      <w:tr w:rsidR="008951CF" w:rsidRPr="001D6917" w:rsidTr="00ED0C4B">
        <w:tc>
          <w:tcPr>
            <w:tcW w:w="1015" w:type="pct"/>
          </w:tcPr>
          <w:p w:rsidR="008951CF" w:rsidRPr="001D6917" w:rsidRDefault="008951CF" w:rsidP="008951CF">
            <w:r w:rsidRPr="001D6917">
              <w:rPr>
                <w:rFonts w:hint="eastAsia"/>
                <w:lang w:val="en-US"/>
              </w:rPr>
              <w:t>Carte</w:t>
            </w:r>
            <w:r w:rsidRPr="001D6917">
              <w:t>fidélité</w:t>
            </w:r>
            <w:proofErr w:type="spellStart"/>
            <w:r w:rsidRPr="001D6917">
              <w:rPr>
                <w:rFonts w:hint="eastAsia"/>
              </w:rPr>
              <w:t>会员卡号</w:t>
            </w:r>
            <w:proofErr w:type="spellEnd"/>
          </w:p>
        </w:tc>
        <w:tc>
          <w:tcPr>
            <w:tcW w:w="3197" w:type="pct"/>
          </w:tcPr>
          <w:p w:rsidR="008951CF" w:rsidRPr="001D6917" w:rsidRDefault="008951CF" w:rsidP="008951CF">
            <w:pPr>
              <w:rPr>
                <w:lang w:val="en-US" w:eastAsia="zh-CN"/>
              </w:rPr>
            </w:pPr>
            <w:r w:rsidRPr="001D6917">
              <w:rPr>
                <w:lang w:val="en-US" w:eastAsia="zh-CN"/>
              </w:rPr>
              <w:t>如果</w:t>
            </w:r>
            <w:r>
              <w:rPr>
                <w:lang w:val="en-US" w:eastAsia="zh-CN"/>
              </w:rPr>
              <w:t>有</w:t>
            </w:r>
            <w:r w:rsidRPr="001D6917">
              <w:rPr>
                <w:rFonts w:hint="eastAsia"/>
                <w:lang w:val="en-US" w:eastAsia="zh-CN"/>
              </w:rPr>
              <w:t>，</w:t>
            </w:r>
            <w:r w:rsidRPr="001D6917">
              <w:rPr>
                <w:lang w:val="en-US" w:eastAsia="zh-CN"/>
              </w:rPr>
              <w:t>显示</w:t>
            </w:r>
            <w:r w:rsidRPr="001D6917">
              <w:rPr>
                <w:rFonts w:hint="eastAsia"/>
                <w:lang w:val="en-US" w:eastAsia="zh-CN"/>
              </w:rPr>
              <w:t>，</w:t>
            </w:r>
            <w:r w:rsidRPr="001D6917">
              <w:rPr>
                <w:lang w:val="en-US" w:eastAsia="zh-CN"/>
              </w:rPr>
              <w:t>否则不显示</w:t>
            </w:r>
          </w:p>
        </w:tc>
        <w:tc>
          <w:tcPr>
            <w:tcW w:w="788" w:type="pct"/>
          </w:tcPr>
          <w:p w:rsidR="008951CF" w:rsidRPr="001D6917" w:rsidRDefault="008951CF" w:rsidP="008951CF">
            <w:pPr>
              <w:rPr>
                <w:lang w:val="en-US" w:eastAsia="zh-CN"/>
              </w:rPr>
            </w:pPr>
          </w:p>
        </w:tc>
      </w:tr>
      <w:tr w:rsidR="008951CF" w:rsidRPr="001D6917" w:rsidTr="00ED0C4B">
        <w:tc>
          <w:tcPr>
            <w:tcW w:w="1015" w:type="pct"/>
          </w:tcPr>
          <w:p w:rsidR="008951CF" w:rsidRPr="001D6917" w:rsidRDefault="008951CF" w:rsidP="008951CF">
            <w:pPr>
              <w:rPr>
                <w:lang w:val="en-US"/>
              </w:rPr>
            </w:pPr>
            <w:proofErr w:type="spellStart"/>
            <w:r w:rsidRPr="001D6917">
              <w:rPr>
                <w:lang w:val="en-US"/>
              </w:rPr>
              <w:t>操作人</w:t>
            </w:r>
            <w:proofErr w:type="spellEnd"/>
          </w:p>
        </w:tc>
        <w:tc>
          <w:tcPr>
            <w:tcW w:w="3197" w:type="pct"/>
          </w:tcPr>
          <w:p w:rsidR="008951CF" w:rsidRPr="001D6917" w:rsidRDefault="008951CF" w:rsidP="008951CF">
            <w:pPr>
              <w:rPr>
                <w:lang w:val="en-US"/>
              </w:rPr>
            </w:pPr>
            <w:proofErr w:type="spellStart"/>
            <w:r w:rsidRPr="001D6917">
              <w:rPr>
                <w:lang w:val="en-US"/>
              </w:rPr>
              <w:t>登录账户名</w:t>
            </w:r>
            <w:proofErr w:type="spellEnd"/>
          </w:p>
        </w:tc>
        <w:tc>
          <w:tcPr>
            <w:tcW w:w="788" w:type="pct"/>
          </w:tcPr>
          <w:p w:rsidR="008951CF" w:rsidRPr="001D6917" w:rsidRDefault="008951CF" w:rsidP="008951CF">
            <w:pPr>
              <w:rPr>
                <w:lang w:val="en-US"/>
              </w:rPr>
            </w:pPr>
          </w:p>
        </w:tc>
      </w:tr>
      <w:tr w:rsidR="008951CF" w:rsidRPr="001D6917" w:rsidTr="00ED0C4B">
        <w:tc>
          <w:tcPr>
            <w:tcW w:w="1015" w:type="pct"/>
            <w:shd w:val="clear" w:color="auto" w:fill="808080" w:themeFill="background1" w:themeFillShade="80"/>
            <w:vAlign w:val="center"/>
          </w:tcPr>
          <w:p w:rsidR="008951CF" w:rsidRPr="007415BA" w:rsidRDefault="008951CF" w:rsidP="008951CF">
            <w:pPr>
              <w:jc w:val="both"/>
              <w:rPr>
                <w:lang w:val="en-US"/>
              </w:rPr>
            </w:pPr>
            <w:proofErr w:type="spellStart"/>
            <w:r w:rsidRPr="007415BA">
              <w:rPr>
                <w:lang w:val="en-US"/>
              </w:rPr>
              <w:t>列表</w:t>
            </w:r>
            <w:proofErr w:type="spellEnd"/>
          </w:p>
        </w:tc>
        <w:tc>
          <w:tcPr>
            <w:tcW w:w="3985" w:type="pct"/>
            <w:gridSpan w:val="2"/>
            <w:shd w:val="clear" w:color="auto" w:fill="808080" w:themeFill="background1" w:themeFillShade="80"/>
            <w:vAlign w:val="center"/>
          </w:tcPr>
          <w:p w:rsidR="008951CF" w:rsidRPr="007415BA" w:rsidRDefault="008951CF" w:rsidP="008951CF">
            <w:pPr>
              <w:jc w:val="center"/>
              <w:rPr>
                <w:lang w:val="en-US"/>
              </w:rPr>
            </w:pPr>
            <w:r w:rsidRPr="007415BA">
              <w:rPr>
                <w:noProof/>
                <w:lang w:val="en-US" w:eastAsia="zh-CN"/>
              </w:rPr>
              <w:drawing>
                <wp:inline distT="0" distB="0" distL="0" distR="0">
                  <wp:extent cx="3513961" cy="2217671"/>
                  <wp:effectExtent l="19050" t="0" r="0" b="0"/>
                  <wp:docPr id="9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4800" cy="221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1CF" w:rsidRPr="001D6917" w:rsidTr="00ED0C4B">
        <w:tc>
          <w:tcPr>
            <w:tcW w:w="1015" w:type="pct"/>
          </w:tcPr>
          <w:p w:rsidR="008951CF" w:rsidRPr="001D6917" w:rsidRDefault="008951CF" w:rsidP="008951CF">
            <w:pPr>
              <w:rPr>
                <w:lang w:eastAsia="zh-CN"/>
              </w:rPr>
            </w:pPr>
            <w:r w:rsidRPr="001D6917">
              <w:t>QTE</w:t>
            </w:r>
            <w:proofErr w:type="spellStart"/>
            <w:r w:rsidRPr="001D6917">
              <w:rPr>
                <w:rFonts w:hint="eastAsia"/>
              </w:rPr>
              <w:t>数量</w:t>
            </w:r>
            <w:proofErr w:type="spellEnd"/>
          </w:p>
        </w:tc>
        <w:tc>
          <w:tcPr>
            <w:tcW w:w="3197" w:type="pct"/>
          </w:tcPr>
          <w:p w:rsidR="008951CF" w:rsidRPr="00197CF4" w:rsidRDefault="008951CF" w:rsidP="008951CF">
            <w:pPr>
              <w:rPr>
                <w:lang w:val="en-US" w:eastAsia="zh-CN"/>
              </w:rPr>
            </w:pPr>
            <w:r w:rsidRPr="00197CF4">
              <w:rPr>
                <w:rFonts w:hint="eastAsia"/>
                <w:lang w:val="en-US" w:eastAsia="zh-CN"/>
              </w:rPr>
              <w:t>X=</w:t>
            </w:r>
            <w:r w:rsidRPr="00197CF4">
              <w:rPr>
                <w:rFonts w:hint="eastAsia"/>
                <w:lang w:val="en-US" w:eastAsia="zh-CN"/>
              </w:rPr>
              <w:t>【销售单】</w:t>
            </w:r>
            <w:r w:rsidRPr="00197CF4">
              <w:rPr>
                <w:rFonts w:hint="eastAsia"/>
                <w:lang w:val="en-US" w:eastAsia="zh-CN"/>
              </w:rPr>
              <w:t>.</w:t>
            </w:r>
            <w:r w:rsidR="008958F4">
              <w:rPr>
                <w:rFonts w:hint="eastAsia"/>
                <w:lang w:val="en-US" w:eastAsia="zh-CN"/>
              </w:rPr>
              <w:t>【购买型号数量】</w:t>
            </w:r>
          </w:p>
          <w:p w:rsidR="008951CF" w:rsidRPr="00197CF4" w:rsidRDefault="008951CF" w:rsidP="008951CF">
            <w:pPr>
              <w:rPr>
                <w:lang w:val="en-US"/>
              </w:rPr>
            </w:pPr>
            <w:r w:rsidRPr="00197CF4">
              <w:rPr>
                <w:lang w:val="en-US"/>
              </w:rPr>
              <w:lastRenderedPageBreak/>
              <w:t>Y</w:t>
            </w:r>
            <w:r w:rsidRPr="00197CF4">
              <w:rPr>
                <w:rFonts w:hint="eastAsia"/>
                <w:lang w:val="en-US"/>
              </w:rPr>
              <w:t>=</w:t>
            </w:r>
            <w:r w:rsidRPr="00197CF4">
              <w:rPr>
                <w:rFonts w:hint="eastAsia"/>
                <w:lang w:val="en-US"/>
              </w:rPr>
              <w:t>【</w:t>
            </w:r>
            <w:proofErr w:type="spellStart"/>
            <w:r w:rsidRPr="00197CF4">
              <w:rPr>
                <w:rFonts w:hint="eastAsia"/>
                <w:lang w:val="en-US"/>
              </w:rPr>
              <w:t>型号】</w:t>
            </w:r>
            <w:r w:rsidRPr="00197CF4">
              <w:rPr>
                <w:rFonts w:hint="eastAsia"/>
                <w:lang w:val="en-US"/>
              </w:rPr>
              <w:t>.</w:t>
            </w:r>
            <w:r w:rsidRPr="00197CF4">
              <w:rPr>
                <w:rFonts w:hint="eastAsia"/>
                <w:lang w:val="en-US"/>
              </w:rPr>
              <w:t>【组件数</w:t>
            </w:r>
            <w:proofErr w:type="spellEnd"/>
            <w:r w:rsidRPr="00197CF4">
              <w:rPr>
                <w:rFonts w:hint="eastAsia"/>
                <w:lang w:val="en-US"/>
              </w:rPr>
              <w:t>】</w:t>
            </w:r>
          </w:p>
          <w:p w:rsidR="008951CF" w:rsidRPr="00197CF4" w:rsidRDefault="008951CF" w:rsidP="008951CF">
            <w:pPr>
              <w:ind w:leftChars="200" w:left="440"/>
            </w:pPr>
            <w:r w:rsidRPr="00197CF4">
              <w:rPr>
                <w:rFonts w:hint="eastAsia"/>
                <w:lang w:val="en-US"/>
              </w:rPr>
              <w:t>IF Y</w:t>
            </w:r>
            <w:r w:rsidRPr="00197CF4">
              <w:t>&gt;1</w:t>
            </w:r>
          </w:p>
          <w:p w:rsidR="008951CF" w:rsidRPr="00197CF4" w:rsidRDefault="008951CF" w:rsidP="008951CF">
            <w:pPr>
              <w:ind w:leftChars="400" w:left="880"/>
            </w:pPr>
            <w:proofErr w:type="spellStart"/>
            <w:r w:rsidRPr="00197CF4">
              <w:rPr>
                <w:rFonts w:hint="eastAsia"/>
              </w:rPr>
              <w:t>显示</w:t>
            </w:r>
            <w:proofErr w:type="spellEnd"/>
            <w:r w:rsidRPr="00197CF4">
              <w:rPr>
                <w:rFonts w:hint="eastAsia"/>
              </w:rPr>
              <w:t>X*Y</w:t>
            </w:r>
          </w:p>
          <w:p w:rsidR="008951CF" w:rsidRPr="00197CF4" w:rsidRDefault="008951CF" w:rsidP="008951CF">
            <w:pPr>
              <w:ind w:leftChars="200" w:left="440"/>
            </w:pPr>
            <w:r w:rsidRPr="00197CF4">
              <w:rPr>
                <w:rFonts w:hint="eastAsia"/>
              </w:rPr>
              <w:t>ELSE</w:t>
            </w:r>
          </w:p>
          <w:p w:rsidR="008951CF" w:rsidRPr="00197CF4" w:rsidRDefault="008951CF" w:rsidP="008951CF">
            <w:pPr>
              <w:ind w:leftChars="400" w:left="880"/>
            </w:pPr>
            <w:proofErr w:type="spellStart"/>
            <w:r w:rsidRPr="00197CF4">
              <w:rPr>
                <w:rFonts w:hint="eastAsia"/>
              </w:rPr>
              <w:t>显示</w:t>
            </w:r>
            <w:proofErr w:type="spellEnd"/>
            <w:r w:rsidRPr="00197CF4">
              <w:rPr>
                <w:rFonts w:hint="eastAsia"/>
              </w:rPr>
              <w:t xml:space="preserve"> X</w:t>
            </w:r>
          </w:p>
          <w:p w:rsidR="008951CF" w:rsidRPr="00197CF4" w:rsidRDefault="008951CF" w:rsidP="008951CF">
            <w:pPr>
              <w:rPr>
                <w:lang w:val="en-US"/>
              </w:rPr>
            </w:pPr>
          </w:p>
        </w:tc>
        <w:tc>
          <w:tcPr>
            <w:tcW w:w="788" w:type="pct"/>
          </w:tcPr>
          <w:p w:rsidR="008951CF" w:rsidRPr="001D6917" w:rsidRDefault="008951CF" w:rsidP="008951CF">
            <w:pPr>
              <w:rPr>
                <w:lang w:val="en-US"/>
              </w:rPr>
            </w:pPr>
          </w:p>
        </w:tc>
      </w:tr>
      <w:tr w:rsidR="008951CF" w:rsidRPr="000E734D" w:rsidTr="00ED0C4B">
        <w:tc>
          <w:tcPr>
            <w:tcW w:w="1015" w:type="pct"/>
          </w:tcPr>
          <w:p w:rsidR="008951CF" w:rsidRPr="001E0243" w:rsidRDefault="008958F4" w:rsidP="008951CF">
            <w:pPr>
              <w:rPr>
                <w:lang w:val="en-US" w:eastAsia="zh-CN"/>
              </w:rPr>
            </w:pPr>
            <w:r w:rsidRPr="001E0243">
              <w:rPr>
                <w:lang w:val="en-US"/>
              </w:rPr>
              <w:lastRenderedPageBreak/>
              <w:t>Designation</w:t>
            </w:r>
            <w:r>
              <w:rPr>
                <w:lang w:val="en-US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描述</w:t>
            </w:r>
          </w:p>
        </w:tc>
        <w:tc>
          <w:tcPr>
            <w:tcW w:w="3197" w:type="pct"/>
          </w:tcPr>
          <w:p w:rsidR="008951CF" w:rsidRPr="00197CF4" w:rsidRDefault="008951CF" w:rsidP="008951CF">
            <w:pPr>
              <w:pStyle w:val="af"/>
              <w:numPr>
                <w:ilvl w:val="0"/>
                <w:numId w:val="32"/>
              </w:numPr>
              <w:spacing w:after="0" w:line="360" w:lineRule="auto"/>
              <w:contextualSpacing w:val="0"/>
              <w:rPr>
                <w:lang w:val="en-US" w:eastAsia="zh-CN"/>
              </w:rPr>
            </w:pPr>
            <w:r w:rsidRPr="00197CF4">
              <w:rPr>
                <w:rFonts w:hint="eastAsia"/>
                <w:lang w:val="en-US" w:eastAsia="zh-CN"/>
              </w:rPr>
              <w:t>行</w:t>
            </w:r>
            <w:r w:rsidRPr="00197CF4">
              <w:rPr>
                <w:rFonts w:hint="eastAsia"/>
                <w:lang w:val="en-US" w:eastAsia="zh-CN"/>
              </w:rPr>
              <w:t>1</w:t>
            </w:r>
            <w:r w:rsidRPr="00197CF4">
              <w:rPr>
                <w:rFonts w:hint="eastAsia"/>
                <w:lang w:val="en-US" w:eastAsia="zh-CN"/>
              </w:rPr>
              <w:t>：【型号编号】</w:t>
            </w:r>
            <w:r w:rsidRPr="00197CF4">
              <w:rPr>
                <w:rFonts w:hint="eastAsia"/>
                <w:lang w:val="en-US" w:eastAsia="zh-CN"/>
              </w:rPr>
              <w:t>+</w:t>
            </w:r>
            <w:r w:rsidRPr="00197CF4">
              <w:rPr>
                <w:rFonts w:hint="eastAsia"/>
                <w:lang w:val="en-US" w:eastAsia="zh-CN"/>
              </w:rPr>
              <w:t>【数量</w:t>
            </w:r>
            <w:r w:rsidRPr="00197CF4">
              <w:rPr>
                <w:rFonts w:hint="eastAsia"/>
                <w:lang w:val="en-US" w:eastAsia="zh-CN"/>
              </w:rPr>
              <w:t>/</w:t>
            </w:r>
            <w:r w:rsidRPr="00197CF4">
              <w:rPr>
                <w:rFonts w:hint="eastAsia"/>
                <w:lang w:val="en-US" w:eastAsia="zh-CN"/>
              </w:rPr>
              <w:t>单位</w:t>
            </w:r>
            <w:r w:rsidRPr="00197CF4">
              <w:rPr>
                <w:rFonts w:hint="eastAsia"/>
                <w:b/>
                <w:lang w:val="en-US" w:eastAsia="zh-CN"/>
              </w:rPr>
              <w:t>首字母</w:t>
            </w:r>
            <w:r w:rsidRPr="00197CF4">
              <w:rPr>
                <w:rFonts w:hint="eastAsia"/>
                <w:lang w:val="en-US" w:eastAsia="zh-CN"/>
              </w:rPr>
              <w:t>】（</w:t>
            </w:r>
            <w:r w:rsidRPr="00197CF4">
              <w:rPr>
                <w:rFonts w:hint="eastAsia"/>
                <w:b/>
                <w:color w:val="FF0000"/>
                <w:lang w:eastAsia="zh-CN"/>
              </w:rPr>
              <w:t>不可总折扣的型号前面有一个【</w:t>
            </w:r>
            <w:r w:rsidRPr="00197CF4">
              <w:rPr>
                <w:b/>
                <w:color w:val="FF0000"/>
                <w:sz w:val="40"/>
                <w:lang w:val="en-US" w:eastAsia="zh-CN"/>
              </w:rPr>
              <w:t>-</w:t>
            </w:r>
            <w:r w:rsidRPr="00197CF4">
              <w:rPr>
                <w:rFonts w:hint="eastAsia"/>
                <w:b/>
                <w:color w:val="FF0000"/>
                <w:lang w:eastAsia="zh-CN"/>
              </w:rPr>
              <w:t>】</w:t>
            </w:r>
            <w:r w:rsidRPr="00197CF4">
              <w:rPr>
                <w:rFonts w:hint="eastAsia"/>
                <w:lang w:val="en-US" w:eastAsia="zh-CN"/>
              </w:rPr>
              <w:t>）</w:t>
            </w:r>
          </w:p>
          <w:p w:rsidR="008951CF" w:rsidRPr="00197CF4" w:rsidRDefault="008951CF" w:rsidP="008951CF">
            <w:pPr>
              <w:spacing w:line="360" w:lineRule="auto"/>
              <w:rPr>
                <w:lang w:val="en-US" w:eastAsia="zh-CN"/>
              </w:rPr>
            </w:pPr>
          </w:p>
          <w:p w:rsidR="008951CF" w:rsidRPr="00197CF4" w:rsidRDefault="008951CF" w:rsidP="008951CF">
            <w:pPr>
              <w:spacing w:line="360" w:lineRule="auto"/>
              <w:rPr>
                <w:lang w:val="en-US"/>
              </w:rPr>
            </w:pPr>
            <w:r w:rsidRPr="00197CF4">
              <w:rPr>
                <w:rFonts w:hint="eastAsia"/>
              </w:rPr>
              <w:t>行</w:t>
            </w:r>
            <w:r w:rsidRPr="00197CF4">
              <w:rPr>
                <w:rFonts w:hint="eastAsia"/>
              </w:rPr>
              <w:t>2</w:t>
            </w:r>
            <w:r w:rsidRPr="00197CF4">
              <w:rPr>
                <w:rFonts w:hint="eastAsia"/>
              </w:rPr>
              <w:t>：</w:t>
            </w:r>
          </w:p>
          <w:p w:rsidR="008951CF" w:rsidRPr="00197CF4" w:rsidRDefault="008951CF" w:rsidP="008951CF">
            <w:pPr>
              <w:pStyle w:val="af"/>
              <w:numPr>
                <w:ilvl w:val="0"/>
                <w:numId w:val="33"/>
              </w:numPr>
              <w:spacing w:after="0" w:line="360" w:lineRule="auto"/>
              <w:contextualSpacing w:val="0"/>
              <w:rPr>
                <w:lang w:val="en-US" w:eastAsia="zh-CN"/>
              </w:rPr>
            </w:pPr>
            <w:r w:rsidRPr="00197CF4">
              <w:rPr>
                <w:lang w:eastAsia="zh-CN"/>
              </w:rPr>
              <w:t>型号的</w:t>
            </w:r>
            <w:r w:rsidRPr="00197CF4">
              <w:rPr>
                <w:lang w:val="en-US" w:eastAsia="zh-CN"/>
              </w:rPr>
              <w:t> </w:t>
            </w:r>
            <w:r w:rsidRPr="00197CF4">
              <w:rPr>
                <w:rFonts w:hint="eastAsia"/>
                <w:lang w:eastAsia="zh-CN"/>
              </w:rPr>
              <w:t>【</w:t>
            </w:r>
            <w:r w:rsidRPr="00197CF4">
              <w:rPr>
                <w:rFonts w:hint="eastAsia"/>
                <w:lang w:val="en-US" w:eastAsia="zh-CN"/>
              </w:rPr>
              <w:t>Alias</w:t>
            </w:r>
            <w:r w:rsidRPr="00197CF4">
              <w:rPr>
                <w:rFonts w:hint="eastAsia"/>
                <w:lang w:val="en-US" w:eastAsia="zh-CN"/>
              </w:rPr>
              <w:t>别名</w:t>
            </w:r>
            <w:r w:rsidRPr="00197CF4">
              <w:rPr>
                <w:rFonts w:hint="eastAsia"/>
                <w:lang w:eastAsia="zh-CN"/>
              </w:rPr>
              <w:t>】</w:t>
            </w:r>
          </w:p>
          <w:p w:rsidR="008951CF" w:rsidRPr="00197CF4" w:rsidRDefault="008951CF" w:rsidP="008951CF">
            <w:pPr>
              <w:pStyle w:val="af"/>
              <w:numPr>
                <w:ilvl w:val="0"/>
                <w:numId w:val="33"/>
              </w:numPr>
              <w:spacing w:after="0" w:line="360" w:lineRule="auto"/>
              <w:contextualSpacing w:val="0"/>
              <w:rPr>
                <w:lang w:val="en-US"/>
              </w:rPr>
            </w:pPr>
            <w:proofErr w:type="spellStart"/>
            <w:r w:rsidRPr="00197CF4">
              <w:t>型号的</w:t>
            </w:r>
            <w:r w:rsidRPr="00197CF4">
              <w:rPr>
                <w:rFonts w:hint="eastAsia"/>
              </w:rPr>
              <w:t>【属性</w:t>
            </w:r>
            <w:proofErr w:type="spellEnd"/>
            <w:r w:rsidRPr="00197CF4">
              <w:rPr>
                <w:rFonts w:hint="eastAsia"/>
              </w:rPr>
              <w:t>】</w:t>
            </w:r>
          </w:p>
          <w:p w:rsidR="008951CF" w:rsidRPr="00197CF4" w:rsidRDefault="008951CF" w:rsidP="008951CF">
            <w:pPr>
              <w:pStyle w:val="af"/>
              <w:numPr>
                <w:ilvl w:val="0"/>
                <w:numId w:val="33"/>
              </w:numPr>
              <w:spacing w:after="0" w:line="360" w:lineRule="auto"/>
              <w:contextualSpacing w:val="0"/>
              <w:rPr>
                <w:lang w:val="en-US"/>
              </w:rPr>
            </w:pPr>
            <w:proofErr w:type="spellStart"/>
            <w:r w:rsidRPr="00197CF4">
              <w:rPr>
                <w:rFonts w:hint="eastAsia"/>
              </w:rPr>
              <w:t>型号的【称谓</w:t>
            </w:r>
            <w:proofErr w:type="spellEnd"/>
            <w:r w:rsidRPr="00197CF4">
              <w:rPr>
                <w:rFonts w:hint="eastAsia"/>
              </w:rPr>
              <w:t>】</w:t>
            </w:r>
          </w:p>
          <w:p w:rsidR="008951CF" w:rsidRPr="00197CF4" w:rsidRDefault="008951CF" w:rsidP="008958F4">
            <w:pPr>
              <w:spacing w:line="360" w:lineRule="auto"/>
              <w:rPr>
                <w:lang w:val="en-US" w:eastAsia="zh-CN"/>
              </w:rPr>
            </w:pPr>
            <w:r w:rsidRPr="00197CF4">
              <w:rPr>
                <w:noProof/>
                <w:lang w:val="en-US" w:eastAsia="zh-CN"/>
              </w:rPr>
              <w:drawing>
                <wp:inline distT="0" distB="0" distL="0" distR="0">
                  <wp:extent cx="3016250" cy="685787"/>
                  <wp:effectExtent l="19050" t="0" r="0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0" cy="6857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" w:type="pct"/>
          </w:tcPr>
          <w:p w:rsidR="008951CF" w:rsidRPr="001E0243" w:rsidRDefault="008951CF" w:rsidP="008951CF">
            <w:pPr>
              <w:rPr>
                <w:lang w:val="en-US"/>
              </w:rPr>
            </w:pPr>
          </w:p>
        </w:tc>
      </w:tr>
      <w:tr w:rsidR="008951CF" w:rsidRPr="001D6917" w:rsidTr="00ED0C4B">
        <w:tc>
          <w:tcPr>
            <w:tcW w:w="1015" w:type="pct"/>
          </w:tcPr>
          <w:p w:rsidR="008951CF" w:rsidRPr="001D6917" w:rsidRDefault="008951CF" w:rsidP="008951CF">
            <w:pPr>
              <w:rPr>
                <w:lang w:val="en-US" w:eastAsia="zh-CN"/>
              </w:rPr>
            </w:pPr>
            <w:r w:rsidRPr="000E734D">
              <w:rPr>
                <w:lang w:val="en-US" w:eastAsia="zh-CN"/>
              </w:rPr>
              <w:t>P.U. HT</w:t>
            </w:r>
            <w:r w:rsidRPr="001D6917">
              <w:rPr>
                <w:rFonts w:hint="eastAsia"/>
                <w:lang w:val="en-US" w:eastAsia="zh-CN"/>
              </w:rPr>
              <w:t>型号税前单价</w:t>
            </w:r>
          </w:p>
        </w:tc>
        <w:tc>
          <w:tcPr>
            <w:tcW w:w="3197" w:type="pct"/>
          </w:tcPr>
          <w:p w:rsidR="008951CF" w:rsidRPr="000E734D" w:rsidRDefault="008951CF" w:rsidP="008951CF">
            <w:pPr>
              <w:rPr>
                <w:lang w:val="en-US"/>
              </w:rPr>
            </w:pPr>
            <w:proofErr w:type="spellStart"/>
            <w:r w:rsidRPr="000E734D">
              <w:rPr>
                <w:lang w:val="en-US"/>
              </w:rPr>
              <w:t>X,xx</w:t>
            </w:r>
            <w:proofErr w:type="spellEnd"/>
          </w:p>
        </w:tc>
        <w:tc>
          <w:tcPr>
            <w:tcW w:w="788" w:type="pct"/>
          </w:tcPr>
          <w:p w:rsidR="008951CF" w:rsidRPr="001D6917" w:rsidRDefault="008951CF" w:rsidP="008951CF">
            <w:pPr>
              <w:rPr>
                <w:lang w:val="en-US" w:eastAsia="zh-CN"/>
              </w:rPr>
            </w:pPr>
            <w:r w:rsidRPr="001D6917">
              <w:rPr>
                <w:rFonts w:hint="eastAsia"/>
                <w:lang w:val="en-US" w:eastAsia="zh-CN"/>
              </w:rPr>
              <w:t>【销售单】</w:t>
            </w:r>
            <w:r w:rsidRPr="001D6917">
              <w:rPr>
                <w:rFonts w:hint="eastAsia"/>
                <w:lang w:val="en-US" w:eastAsia="zh-CN"/>
              </w:rPr>
              <w:t>.</w:t>
            </w:r>
            <w:r w:rsidRPr="001D6917">
              <w:rPr>
                <w:rFonts w:hint="eastAsia"/>
                <w:lang w:val="en-US" w:eastAsia="zh-CN"/>
              </w:rPr>
              <w:t>【购买型号税前价】</w:t>
            </w:r>
          </w:p>
        </w:tc>
      </w:tr>
      <w:tr w:rsidR="008951CF" w:rsidRPr="001D6917" w:rsidTr="00ED0C4B">
        <w:tc>
          <w:tcPr>
            <w:tcW w:w="1015" w:type="pct"/>
          </w:tcPr>
          <w:p w:rsidR="008951CF" w:rsidRDefault="00266CE8" w:rsidP="008951CF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RMS%</w:t>
            </w:r>
            <w:r w:rsidR="008951CF" w:rsidRPr="001D6917">
              <w:rPr>
                <w:rFonts w:hint="eastAsia"/>
                <w:lang w:val="en-US" w:eastAsia="zh-CN"/>
              </w:rPr>
              <w:t>折扣率</w:t>
            </w:r>
          </w:p>
          <w:p w:rsidR="00266CE8" w:rsidRPr="00266CE8" w:rsidRDefault="00266CE8" w:rsidP="00266CE8">
            <w:pPr>
              <w:ind w:left="0"/>
              <w:rPr>
                <w:b/>
                <w:color w:val="FF0000"/>
                <w:lang w:val="en-US" w:eastAsia="zh-CN"/>
              </w:rPr>
            </w:pPr>
            <w:r w:rsidRPr="00266CE8">
              <w:rPr>
                <w:rFonts w:hint="eastAsia"/>
                <w:color w:val="FF0000"/>
                <w:lang w:val="en-US" w:eastAsia="zh-CN"/>
              </w:rPr>
              <w:t>注意列头有少许不同</w:t>
            </w:r>
          </w:p>
        </w:tc>
        <w:tc>
          <w:tcPr>
            <w:tcW w:w="3197" w:type="pct"/>
          </w:tcPr>
          <w:p w:rsidR="008951CF" w:rsidRPr="001D6917" w:rsidRDefault="008951CF" w:rsidP="008951CF">
            <w:pPr>
              <w:rPr>
                <w:lang w:val="en-US"/>
              </w:rPr>
            </w:pPr>
            <w:proofErr w:type="spellStart"/>
            <w:r w:rsidRPr="001D6917">
              <w:rPr>
                <w:lang w:val="en-US"/>
              </w:rPr>
              <w:t>X,xx</w:t>
            </w:r>
            <w:proofErr w:type="spellEnd"/>
          </w:p>
        </w:tc>
        <w:tc>
          <w:tcPr>
            <w:tcW w:w="788" w:type="pct"/>
          </w:tcPr>
          <w:p w:rsidR="008951CF" w:rsidRPr="001D6917" w:rsidRDefault="008951CF" w:rsidP="008951CF">
            <w:pPr>
              <w:rPr>
                <w:lang w:val="en-US" w:eastAsia="zh-CN"/>
              </w:rPr>
            </w:pPr>
            <w:r w:rsidRPr="001D6917">
              <w:rPr>
                <w:rFonts w:hint="eastAsia"/>
                <w:lang w:val="en-US" w:eastAsia="zh-CN"/>
              </w:rPr>
              <w:t>【销售单】</w:t>
            </w:r>
            <w:r w:rsidRPr="001D6917">
              <w:rPr>
                <w:rFonts w:hint="eastAsia"/>
                <w:lang w:val="en-US" w:eastAsia="zh-CN"/>
              </w:rPr>
              <w:t xml:space="preserve">. </w:t>
            </w:r>
            <w:r w:rsidRPr="001D6917">
              <w:rPr>
                <w:rFonts w:hint="eastAsia"/>
                <w:lang w:val="en-US" w:eastAsia="zh-CN"/>
              </w:rPr>
              <w:t>【购买型号单折扣】</w:t>
            </w:r>
          </w:p>
        </w:tc>
      </w:tr>
      <w:tr w:rsidR="008951CF" w:rsidRPr="001D6917" w:rsidTr="00ED0C4B">
        <w:tc>
          <w:tcPr>
            <w:tcW w:w="1015" w:type="pct"/>
          </w:tcPr>
          <w:p w:rsidR="008951CF" w:rsidRPr="001D6917" w:rsidRDefault="008951CF" w:rsidP="008951CF">
            <w:pPr>
              <w:rPr>
                <w:lang w:val="en-US" w:eastAsia="zh-CN"/>
              </w:rPr>
            </w:pPr>
            <w:r w:rsidRPr="001D6917">
              <w:rPr>
                <w:lang w:val="en-US"/>
              </w:rPr>
              <w:t>MON. HT</w:t>
            </w:r>
            <w:r w:rsidRPr="001D6917">
              <w:rPr>
                <w:lang w:val="en-US"/>
              </w:rPr>
              <w:t>税前总价</w:t>
            </w:r>
          </w:p>
        </w:tc>
        <w:tc>
          <w:tcPr>
            <w:tcW w:w="3197" w:type="pct"/>
          </w:tcPr>
          <w:p w:rsidR="008951CF" w:rsidRPr="001D6917" w:rsidRDefault="008951CF" w:rsidP="008951CF">
            <w:pPr>
              <w:rPr>
                <w:lang w:val="en-US"/>
              </w:rPr>
            </w:pPr>
            <w:proofErr w:type="spellStart"/>
            <w:r w:rsidRPr="001D6917">
              <w:rPr>
                <w:lang w:val="en-US"/>
              </w:rPr>
              <w:t>X,xx</w:t>
            </w:r>
            <w:proofErr w:type="spellEnd"/>
          </w:p>
        </w:tc>
        <w:tc>
          <w:tcPr>
            <w:tcW w:w="788" w:type="pct"/>
          </w:tcPr>
          <w:p w:rsidR="008951CF" w:rsidRPr="001D6917" w:rsidRDefault="008951CF" w:rsidP="008951CF">
            <w:pPr>
              <w:rPr>
                <w:lang w:val="en-US"/>
              </w:rPr>
            </w:pPr>
          </w:p>
        </w:tc>
      </w:tr>
      <w:tr w:rsidR="008951CF" w:rsidRPr="001D6917" w:rsidTr="00ED0C4B">
        <w:tc>
          <w:tcPr>
            <w:tcW w:w="1015" w:type="pct"/>
            <w:shd w:val="clear" w:color="auto" w:fill="808080" w:themeFill="background1" w:themeFillShade="80"/>
          </w:tcPr>
          <w:p w:rsidR="008951CF" w:rsidRPr="001D6917" w:rsidRDefault="008951CF" w:rsidP="008951CF">
            <w:pPr>
              <w:rPr>
                <w:highlight w:val="yellow"/>
                <w:lang w:val="en-US"/>
              </w:rPr>
            </w:pPr>
          </w:p>
        </w:tc>
        <w:tc>
          <w:tcPr>
            <w:tcW w:w="3197" w:type="pct"/>
            <w:shd w:val="clear" w:color="auto" w:fill="808080" w:themeFill="background1" w:themeFillShade="80"/>
          </w:tcPr>
          <w:p w:rsidR="008951CF" w:rsidRPr="001D6917" w:rsidRDefault="008951CF" w:rsidP="008951CF">
            <w:pPr>
              <w:rPr>
                <w:highlight w:val="yellow"/>
                <w:lang w:val="en-US"/>
              </w:rPr>
            </w:pPr>
          </w:p>
        </w:tc>
        <w:tc>
          <w:tcPr>
            <w:tcW w:w="788" w:type="pct"/>
            <w:shd w:val="clear" w:color="auto" w:fill="808080" w:themeFill="background1" w:themeFillShade="80"/>
          </w:tcPr>
          <w:p w:rsidR="008951CF" w:rsidRPr="001D6917" w:rsidRDefault="008951CF" w:rsidP="008951CF">
            <w:pPr>
              <w:rPr>
                <w:highlight w:val="yellow"/>
                <w:lang w:val="en-US"/>
              </w:rPr>
            </w:pPr>
          </w:p>
        </w:tc>
      </w:tr>
      <w:tr w:rsidR="008951CF" w:rsidRPr="001D6917" w:rsidTr="00ED0C4B">
        <w:tc>
          <w:tcPr>
            <w:tcW w:w="1015" w:type="pct"/>
          </w:tcPr>
          <w:p w:rsidR="008951CF" w:rsidRPr="005E232E" w:rsidRDefault="008951CF" w:rsidP="008951CF">
            <w:pPr>
              <w:rPr>
                <w:lang w:val="en-US"/>
              </w:rPr>
            </w:pPr>
            <w:proofErr w:type="spellStart"/>
            <w:r w:rsidRPr="005E232E">
              <w:rPr>
                <w:lang w:val="en-US"/>
              </w:rPr>
              <w:t>qC</w:t>
            </w:r>
            <w:proofErr w:type="spellEnd"/>
            <w:r w:rsidRPr="005E232E">
              <w:rPr>
                <w:lang w:val="en-US"/>
              </w:rPr>
              <w:t xml:space="preserve"> +</w:t>
            </w:r>
            <w:proofErr w:type="spellStart"/>
            <w:r w:rsidRPr="005E232E">
              <w:rPr>
                <w:lang w:val="en-US"/>
              </w:rPr>
              <w:t>qB+qS+X</w:t>
            </w:r>
            <w:r w:rsidRPr="005E232E">
              <w:rPr>
                <w:lang w:val="en-US"/>
              </w:rPr>
              <w:t>商品数量</w:t>
            </w:r>
            <w:proofErr w:type="spellEnd"/>
          </w:p>
        </w:tc>
        <w:tc>
          <w:tcPr>
            <w:tcW w:w="3197" w:type="pct"/>
          </w:tcPr>
          <w:p w:rsidR="008951CF" w:rsidRPr="005E232E" w:rsidRDefault="008951CF" w:rsidP="008951CF">
            <w:pPr>
              <w:rPr>
                <w:lang w:val="en-US"/>
              </w:rPr>
            </w:pPr>
            <w:proofErr w:type="spellStart"/>
            <w:r w:rsidRPr="005E232E">
              <w:rPr>
                <w:lang w:val="en-US"/>
              </w:rPr>
              <w:t>已做过</w:t>
            </w:r>
            <w:proofErr w:type="spellEnd"/>
          </w:p>
        </w:tc>
        <w:tc>
          <w:tcPr>
            <w:tcW w:w="788" w:type="pct"/>
          </w:tcPr>
          <w:p w:rsidR="008951CF" w:rsidRPr="005E232E" w:rsidRDefault="008951CF" w:rsidP="008951CF">
            <w:pPr>
              <w:rPr>
                <w:lang w:val="en-US"/>
              </w:rPr>
            </w:pPr>
          </w:p>
        </w:tc>
      </w:tr>
      <w:tr w:rsidR="008951CF" w:rsidRPr="001D6917" w:rsidTr="008951CF">
        <w:tc>
          <w:tcPr>
            <w:tcW w:w="5000" w:type="pct"/>
            <w:gridSpan w:val="3"/>
            <w:shd w:val="clear" w:color="auto" w:fill="808080" w:themeFill="background1" w:themeFillShade="80"/>
            <w:vAlign w:val="center"/>
          </w:tcPr>
          <w:p w:rsidR="008951CF" w:rsidRPr="00FC665F" w:rsidRDefault="00ED0C4B" w:rsidP="008951CF">
            <w:pPr>
              <w:jc w:val="center"/>
              <w:rPr>
                <w:lang w:val="en-US"/>
              </w:rPr>
            </w:pPr>
            <w:r>
              <w:rPr>
                <w:noProof/>
                <w:lang w:val="en-US" w:eastAsia="zh-CN"/>
              </w:rPr>
              <w:lastRenderedPageBreak/>
              <w:drawing>
                <wp:inline distT="0" distB="0" distL="0" distR="0">
                  <wp:extent cx="6181725" cy="3019425"/>
                  <wp:effectExtent l="1905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t="145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1725" cy="3019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1CF" w:rsidRPr="001D6917" w:rsidTr="00ED0C4B">
        <w:tc>
          <w:tcPr>
            <w:tcW w:w="1015" w:type="pct"/>
          </w:tcPr>
          <w:p w:rsidR="008951CF" w:rsidRPr="005345C8" w:rsidRDefault="008951CF" w:rsidP="008951CF">
            <w:r w:rsidRPr="005345C8">
              <w:t>MONTANT HT</w:t>
            </w:r>
            <w:proofErr w:type="spellStart"/>
            <w:r w:rsidRPr="005345C8">
              <w:t>税前总价</w:t>
            </w:r>
            <w:proofErr w:type="spellEnd"/>
          </w:p>
        </w:tc>
        <w:tc>
          <w:tcPr>
            <w:tcW w:w="3197" w:type="pct"/>
          </w:tcPr>
          <w:p w:rsidR="008951CF" w:rsidRPr="005345C8" w:rsidRDefault="008951CF" w:rsidP="008951CF">
            <w:proofErr w:type="spellStart"/>
            <w:r w:rsidRPr="005345C8">
              <w:rPr>
                <w:lang w:val="en-US"/>
              </w:rPr>
              <w:t>X,xx</w:t>
            </w:r>
            <w:proofErr w:type="spellEnd"/>
            <w:r w:rsidRPr="005345C8">
              <w:t>€</w:t>
            </w:r>
          </w:p>
        </w:tc>
        <w:tc>
          <w:tcPr>
            <w:tcW w:w="788" w:type="pct"/>
          </w:tcPr>
          <w:p w:rsidR="008951CF" w:rsidRPr="005345C8" w:rsidRDefault="008951CF" w:rsidP="008951CF">
            <w:pPr>
              <w:rPr>
                <w:lang w:val="en-US"/>
              </w:rPr>
            </w:pPr>
            <w:proofErr w:type="spellStart"/>
            <w:r w:rsidRPr="005345C8">
              <w:rPr>
                <w:lang w:val="en-US"/>
              </w:rPr>
              <w:t>销售单</w:t>
            </w:r>
            <w:proofErr w:type="spellEnd"/>
          </w:p>
        </w:tc>
      </w:tr>
      <w:tr w:rsidR="008951CF" w:rsidRPr="001D6917" w:rsidTr="00ED0C4B">
        <w:tc>
          <w:tcPr>
            <w:tcW w:w="1015" w:type="pct"/>
          </w:tcPr>
          <w:p w:rsidR="008951CF" w:rsidRPr="00092995" w:rsidRDefault="008951CF" w:rsidP="008951CF">
            <w:pPr>
              <w:rPr>
                <w:lang w:eastAsia="zh-CN"/>
              </w:rPr>
            </w:pPr>
            <w:r w:rsidRPr="00092995">
              <w:rPr>
                <w:rFonts w:hint="eastAsia"/>
                <w:lang w:val="en-US"/>
              </w:rPr>
              <w:t>NET HT</w:t>
            </w:r>
            <w:r w:rsidRPr="00092995">
              <w:rPr>
                <w:rFonts w:hint="eastAsia"/>
              </w:rPr>
              <w:t>折后总税前价</w:t>
            </w:r>
          </w:p>
        </w:tc>
        <w:tc>
          <w:tcPr>
            <w:tcW w:w="3197" w:type="pct"/>
          </w:tcPr>
          <w:p w:rsidR="008951CF" w:rsidRPr="00092995" w:rsidRDefault="008951CF" w:rsidP="008951CF">
            <w:pPr>
              <w:rPr>
                <w:b/>
                <w:lang w:eastAsia="zh-CN"/>
              </w:rPr>
            </w:pPr>
            <w:r w:rsidRPr="00092995">
              <w:rPr>
                <w:rFonts w:hint="eastAsia"/>
                <w:b/>
                <w:lang w:eastAsia="zh-CN"/>
              </w:rPr>
              <w:t>有总折扣时显示，否则不显示</w:t>
            </w:r>
          </w:p>
          <w:p w:rsidR="008951CF" w:rsidRPr="00092995" w:rsidRDefault="008951CF" w:rsidP="008951CF">
            <w:pPr>
              <w:rPr>
                <w:lang w:val="en-US"/>
              </w:rPr>
            </w:pPr>
            <w:proofErr w:type="spellStart"/>
            <w:r w:rsidRPr="00092995">
              <w:rPr>
                <w:lang w:val="en-US"/>
              </w:rPr>
              <w:t>X,xx</w:t>
            </w:r>
            <w:proofErr w:type="spellEnd"/>
            <w:r w:rsidRPr="00092995">
              <w:t>€</w:t>
            </w:r>
          </w:p>
        </w:tc>
        <w:tc>
          <w:tcPr>
            <w:tcW w:w="788" w:type="pct"/>
          </w:tcPr>
          <w:p w:rsidR="008951CF" w:rsidRPr="00092995" w:rsidRDefault="008951CF" w:rsidP="008951CF">
            <w:pPr>
              <w:rPr>
                <w:lang w:val="en-US"/>
              </w:rPr>
            </w:pPr>
            <w:proofErr w:type="spellStart"/>
            <w:r w:rsidRPr="00092995">
              <w:rPr>
                <w:lang w:val="en-US"/>
              </w:rPr>
              <w:t>销售单</w:t>
            </w:r>
            <w:proofErr w:type="spellEnd"/>
          </w:p>
        </w:tc>
      </w:tr>
      <w:tr w:rsidR="008951CF" w:rsidRPr="001D6917" w:rsidTr="00ED0C4B">
        <w:tc>
          <w:tcPr>
            <w:tcW w:w="1015" w:type="pct"/>
          </w:tcPr>
          <w:p w:rsidR="008951CF" w:rsidRPr="00D574E4" w:rsidRDefault="008951CF" w:rsidP="008951CF">
            <w:pPr>
              <w:rPr>
                <w:lang w:val="en-US" w:eastAsia="zh-CN"/>
              </w:rPr>
            </w:pPr>
            <w:r w:rsidRPr="00D574E4">
              <w:rPr>
                <w:lang w:val="en-US"/>
              </w:rPr>
              <w:t>TOTAL TVA</w:t>
            </w:r>
            <w:r w:rsidRPr="00D574E4">
              <w:rPr>
                <w:lang w:val="en-US"/>
              </w:rPr>
              <w:t>增值税</w:t>
            </w:r>
            <w:r w:rsidRPr="00D574E4">
              <w:rPr>
                <w:b/>
                <w:sz w:val="36"/>
                <w:lang w:val="en-US"/>
              </w:rPr>
              <w:t xml:space="preserve"> </w:t>
            </w:r>
          </w:p>
        </w:tc>
        <w:tc>
          <w:tcPr>
            <w:tcW w:w="3197" w:type="pct"/>
          </w:tcPr>
          <w:p w:rsidR="008951CF" w:rsidRPr="00D574E4" w:rsidRDefault="008951CF" w:rsidP="008951CF">
            <w:proofErr w:type="spellStart"/>
            <w:r w:rsidRPr="00D574E4">
              <w:rPr>
                <w:lang w:val="en-US"/>
              </w:rPr>
              <w:t>X,xx</w:t>
            </w:r>
            <w:proofErr w:type="spellEnd"/>
            <w:r w:rsidRPr="00D574E4">
              <w:t>€</w:t>
            </w:r>
          </w:p>
        </w:tc>
        <w:tc>
          <w:tcPr>
            <w:tcW w:w="788" w:type="pct"/>
          </w:tcPr>
          <w:p w:rsidR="008951CF" w:rsidRPr="00D574E4" w:rsidRDefault="008951CF" w:rsidP="008951CF">
            <w:pPr>
              <w:rPr>
                <w:lang w:val="en-US"/>
              </w:rPr>
            </w:pPr>
            <w:proofErr w:type="spellStart"/>
            <w:r w:rsidRPr="00D574E4">
              <w:rPr>
                <w:lang w:val="en-US"/>
              </w:rPr>
              <w:t>销售单</w:t>
            </w:r>
            <w:proofErr w:type="spellEnd"/>
          </w:p>
        </w:tc>
      </w:tr>
      <w:tr w:rsidR="008951CF" w:rsidRPr="001D6917" w:rsidTr="00ED0C4B">
        <w:tc>
          <w:tcPr>
            <w:tcW w:w="1015" w:type="pct"/>
          </w:tcPr>
          <w:p w:rsidR="008951CF" w:rsidRPr="000E734D" w:rsidRDefault="008951CF" w:rsidP="008951CF">
            <w:r w:rsidRPr="00BD3B95">
              <w:rPr>
                <w:lang w:val="en-US"/>
              </w:rPr>
              <w:t>MONTANT TTC</w:t>
            </w:r>
            <w:r w:rsidRPr="00BD3B95">
              <w:rPr>
                <w:rFonts w:hint="eastAsia"/>
                <w:lang w:val="en-US"/>
              </w:rPr>
              <w:t>税后总价</w:t>
            </w:r>
          </w:p>
        </w:tc>
        <w:tc>
          <w:tcPr>
            <w:tcW w:w="3197" w:type="pct"/>
          </w:tcPr>
          <w:p w:rsidR="008951CF" w:rsidRPr="00BD3B95" w:rsidRDefault="008951CF" w:rsidP="008951CF">
            <w:proofErr w:type="spellStart"/>
            <w:r w:rsidRPr="00BD3B95">
              <w:rPr>
                <w:lang w:val="en-US"/>
              </w:rPr>
              <w:t>X,xx</w:t>
            </w:r>
            <w:proofErr w:type="spellEnd"/>
            <w:r w:rsidRPr="00BD3B95">
              <w:t>€</w:t>
            </w:r>
          </w:p>
        </w:tc>
        <w:tc>
          <w:tcPr>
            <w:tcW w:w="788" w:type="pct"/>
          </w:tcPr>
          <w:p w:rsidR="008951CF" w:rsidRPr="00BD3B95" w:rsidRDefault="008951CF" w:rsidP="008951CF">
            <w:pPr>
              <w:rPr>
                <w:lang w:val="en-US"/>
              </w:rPr>
            </w:pPr>
            <w:proofErr w:type="spellStart"/>
            <w:r w:rsidRPr="00BD3B95">
              <w:rPr>
                <w:lang w:val="en-US"/>
              </w:rPr>
              <w:t>销售单</w:t>
            </w:r>
            <w:proofErr w:type="spellEnd"/>
          </w:p>
        </w:tc>
      </w:tr>
      <w:tr w:rsidR="008951CF" w:rsidRPr="001D6917" w:rsidTr="00ED0C4B">
        <w:tc>
          <w:tcPr>
            <w:tcW w:w="1015" w:type="pct"/>
          </w:tcPr>
          <w:p w:rsidR="008951CF" w:rsidRPr="00510E2C" w:rsidRDefault="008951CF" w:rsidP="008951CF">
            <w:pPr>
              <w:rPr>
                <w:lang w:val="en-US"/>
              </w:rPr>
            </w:pPr>
            <w:proofErr w:type="spellStart"/>
            <w:r w:rsidRPr="00510E2C">
              <w:rPr>
                <w:rFonts w:hint="eastAsia"/>
              </w:rPr>
              <w:t>支付方式（</w:t>
            </w:r>
            <w:r w:rsidRPr="00510E2C">
              <w:rPr>
                <w:rFonts w:hint="eastAsia"/>
                <w:lang w:val="en-US"/>
              </w:rPr>
              <w:t>可多种</w:t>
            </w:r>
            <w:proofErr w:type="spellEnd"/>
            <w:r w:rsidRPr="00510E2C">
              <w:rPr>
                <w:rFonts w:hint="eastAsia"/>
              </w:rPr>
              <w:t>）</w:t>
            </w:r>
          </w:p>
        </w:tc>
        <w:tc>
          <w:tcPr>
            <w:tcW w:w="3197" w:type="pct"/>
          </w:tcPr>
          <w:p w:rsidR="008951CF" w:rsidRDefault="008951CF" w:rsidP="008951CF">
            <w:proofErr w:type="spellStart"/>
            <w:r w:rsidRPr="00510E2C">
              <w:rPr>
                <w:lang w:val="en-US"/>
              </w:rPr>
              <w:t>X,xx</w:t>
            </w:r>
            <w:proofErr w:type="spellEnd"/>
            <w:r w:rsidRPr="00510E2C">
              <w:t>€</w:t>
            </w:r>
          </w:p>
          <w:p w:rsidR="0057337D" w:rsidRPr="00ED0C4B" w:rsidRDefault="0057337D" w:rsidP="008951CF">
            <w:pPr>
              <w:rPr>
                <w:color w:val="FF0000"/>
                <w:lang w:eastAsia="zh-CN"/>
              </w:rPr>
            </w:pPr>
            <w:r w:rsidRPr="00ED0C4B">
              <w:rPr>
                <w:rFonts w:hint="eastAsia"/>
                <w:color w:val="FF0000"/>
                <w:lang w:eastAsia="zh-CN"/>
              </w:rPr>
              <w:t>通过代金券生成的只有</w:t>
            </w:r>
            <w:r w:rsidR="00ED0C4B">
              <w:rPr>
                <w:color w:val="FF0000"/>
                <w:lang w:eastAsia="zh-CN"/>
              </w:rPr>
              <w:t>A</w:t>
            </w:r>
            <w:r w:rsidRPr="00ED0C4B">
              <w:rPr>
                <w:rFonts w:hint="eastAsia"/>
                <w:color w:val="FF0000"/>
                <w:lang w:eastAsia="zh-CN"/>
              </w:rPr>
              <w:t>voir</w:t>
            </w:r>
            <w:r w:rsidRPr="00ED0C4B">
              <w:rPr>
                <w:rFonts w:hint="eastAsia"/>
                <w:color w:val="FF0000"/>
                <w:lang w:eastAsia="zh-CN"/>
              </w:rPr>
              <w:t>一种支付方式</w:t>
            </w:r>
          </w:p>
        </w:tc>
        <w:tc>
          <w:tcPr>
            <w:tcW w:w="788" w:type="pct"/>
          </w:tcPr>
          <w:p w:rsidR="008951CF" w:rsidRPr="00510E2C" w:rsidRDefault="008951CF" w:rsidP="008951CF">
            <w:pPr>
              <w:rPr>
                <w:lang w:val="en-US"/>
              </w:rPr>
            </w:pPr>
            <w:proofErr w:type="spellStart"/>
            <w:r w:rsidRPr="00510E2C">
              <w:rPr>
                <w:lang w:val="en-US"/>
              </w:rPr>
              <w:t>销售单支付</w:t>
            </w:r>
            <w:proofErr w:type="spellEnd"/>
          </w:p>
        </w:tc>
      </w:tr>
      <w:tr w:rsidR="00ED0C4B" w:rsidRPr="001D6917" w:rsidTr="00ED0C4B">
        <w:tc>
          <w:tcPr>
            <w:tcW w:w="1015" w:type="pct"/>
          </w:tcPr>
          <w:p w:rsidR="00ED0C4B" w:rsidRPr="00CE0F03" w:rsidRDefault="00ED0C4B" w:rsidP="00B243AC">
            <w:r w:rsidRPr="00CE0F03">
              <w:t>TOTAL RE</w:t>
            </w:r>
            <w:r w:rsidRPr="00CE0F03">
              <w:rPr>
                <w:rFonts w:hint="eastAsia"/>
              </w:rPr>
              <w:t>CU</w:t>
            </w:r>
            <w:proofErr w:type="spellStart"/>
            <w:r w:rsidRPr="00CE0F03">
              <w:rPr>
                <w:rFonts w:hint="eastAsia"/>
              </w:rPr>
              <w:t>总支付</w:t>
            </w:r>
            <w:proofErr w:type="spellEnd"/>
          </w:p>
        </w:tc>
        <w:tc>
          <w:tcPr>
            <w:tcW w:w="3197" w:type="pct"/>
          </w:tcPr>
          <w:p w:rsidR="00ED0C4B" w:rsidRPr="00CE0F03" w:rsidRDefault="00ED0C4B" w:rsidP="00ED0C4B">
            <w:pPr>
              <w:rPr>
                <w:lang w:val="en-US" w:eastAsia="zh-CN"/>
              </w:rPr>
            </w:pPr>
            <w:r w:rsidRPr="00CE0F03">
              <w:rPr>
                <w:rFonts w:hint="eastAsia"/>
                <w:lang w:val="en-US" w:eastAsia="zh-CN"/>
              </w:rPr>
              <w:t>每种支付方式输入值总和</w:t>
            </w:r>
          </w:p>
          <w:p w:rsidR="00ED0C4B" w:rsidRPr="00CE0F03" w:rsidRDefault="00ED0C4B" w:rsidP="00B243AC">
            <w:proofErr w:type="spellStart"/>
            <w:r w:rsidRPr="00CE0F03">
              <w:rPr>
                <w:lang w:val="en-US"/>
              </w:rPr>
              <w:t>X,xx</w:t>
            </w:r>
            <w:proofErr w:type="spellEnd"/>
            <w:r w:rsidRPr="00CE0F03">
              <w:t>€</w:t>
            </w:r>
          </w:p>
        </w:tc>
        <w:tc>
          <w:tcPr>
            <w:tcW w:w="788" w:type="pct"/>
          </w:tcPr>
          <w:p w:rsidR="00ED0C4B" w:rsidRPr="00CE0F03" w:rsidRDefault="00ED0C4B" w:rsidP="00B243AC">
            <w:pPr>
              <w:rPr>
                <w:lang w:val="en-US"/>
              </w:rPr>
            </w:pPr>
            <w:proofErr w:type="spellStart"/>
            <w:r w:rsidRPr="00CE0F03">
              <w:rPr>
                <w:lang w:val="en-US"/>
              </w:rPr>
              <w:t>销售单支付</w:t>
            </w:r>
            <w:proofErr w:type="spellEnd"/>
          </w:p>
        </w:tc>
      </w:tr>
      <w:tr w:rsidR="00ED0C4B" w:rsidRPr="001D6917" w:rsidTr="00ED0C4B">
        <w:tc>
          <w:tcPr>
            <w:tcW w:w="1015" w:type="pct"/>
          </w:tcPr>
          <w:p w:rsidR="00ED0C4B" w:rsidRPr="00CE0F03" w:rsidRDefault="00ED0C4B" w:rsidP="00B243AC">
            <w:pPr>
              <w:rPr>
                <w:lang w:val="en-US"/>
              </w:rPr>
            </w:pPr>
            <w:r w:rsidRPr="00CE0F03">
              <w:rPr>
                <w:lang w:val="en-US"/>
              </w:rPr>
              <w:t>RENDU</w:t>
            </w:r>
          </w:p>
        </w:tc>
        <w:tc>
          <w:tcPr>
            <w:tcW w:w="3197" w:type="pct"/>
          </w:tcPr>
          <w:p w:rsidR="00ED0C4B" w:rsidRPr="00CE0F03" w:rsidRDefault="00ED0C4B" w:rsidP="00B243AC">
            <w:pPr>
              <w:rPr>
                <w:lang w:eastAsia="zh-CN"/>
              </w:rPr>
            </w:pPr>
            <w:proofErr w:type="spellStart"/>
            <w:r w:rsidRPr="00CE0F03">
              <w:rPr>
                <w:lang w:val="en-US" w:eastAsia="zh-CN"/>
              </w:rPr>
              <w:t>X,xx</w:t>
            </w:r>
            <w:proofErr w:type="spellEnd"/>
            <w:r w:rsidRPr="00CE0F03">
              <w:rPr>
                <w:lang w:eastAsia="zh-CN"/>
              </w:rPr>
              <w:t>€</w:t>
            </w:r>
          </w:p>
          <w:p w:rsidR="00ED0C4B" w:rsidRPr="00CE0F03" w:rsidRDefault="00ED0C4B" w:rsidP="00B243AC">
            <w:pPr>
              <w:rPr>
                <w:b/>
                <w:lang w:val="en-US" w:eastAsia="zh-CN"/>
              </w:rPr>
            </w:pPr>
            <w:r w:rsidRPr="00CE0F03">
              <w:rPr>
                <w:rFonts w:hint="eastAsia"/>
                <w:b/>
                <w:lang w:eastAsia="zh-CN"/>
              </w:rPr>
              <w:t>有找钱时显示，否则不显示</w:t>
            </w:r>
          </w:p>
        </w:tc>
        <w:tc>
          <w:tcPr>
            <w:tcW w:w="788" w:type="pct"/>
          </w:tcPr>
          <w:p w:rsidR="00ED0C4B" w:rsidRPr="00CE0F03" w:rsidRDefault="00ED0C4B" w:rsidP="00B243AC">
            <w:pPr>
              <w:rPr>
                <w:lang w:val="en-US" w:eastAsia="zh-CN"/>
              </w:rPr>
            </w:pPr>
            <w:bookmarkStart w:id="16" w:name="_GoBack"/>
            <w:bookmarkEnd w:id="16"/>
          </w:p>
        </w:tc>
      </w:tr>
      <w:tr w:rsidR="00ED0C4B" w:rsidRPr="001D6917" w:rsidTr="008951CF">
        <w:tc>
          <w:tcPr>
            <w:tcW w:w="5000" w:type="pct"/>
            <w:gridSpan w:val="3"/>
            <w:shd w:val="clear" w:color="auto" w:fill="808080" w:themeFill="background1" w:themeFillShade="80"/>
            <w:vAlign w:val="center"/>
          </w:tcPr>
          <w:p w:rsidR="00ED0C4B" w:rsidRPr="00CE0F03" w:rsidRDefault="00BE2A6E" w:rsidP="008951CF">
            <w:pPr>
              <w:jc w:val="center"/>
              <w:rPr>
                <w:lang w:val="en-US"/>
              </w:rPr>
            </w:pPr>
            <w:commentRangeStart w:id="17"/>
            <w:commentRangeEnd w:id="17"/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3815080" cy="1995805"/>
                  <wp:effectExtent l="19050" t="0" r="0" b="0"/>
                  <wp:docPr id="6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5080" cy="1995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03C54">
              <w:rPr>
                <w:rStyle w:val="ad"/>
              </w:rPr>
              <w:commentReference w:id="17"/>
            </w:r>
          </w:p>
        </w:tc>
      </w:tr>
      <w:tr w:rsidR="00ED0C4B" w:rsidRPr="00CE0F03" w:rsidTr="00ED0C4B">
        <w:tc>
          <w:tcPr>
            <w:tcW w:w="1015" w:type="pct"/>
          </w:tcPr>
          <w:p w:rsidR="00ED0C4B" w:rsidRPr="00CE0F03" w:rsidRDefault="00ED0C4B" w:rsidP="008951CF">
            <w:pPr>
              <w:rPr>
                <w:lang w:val="en-US" w:eastAsia="zh-CN"/>
              </w:rPr>
            </w:pPr>
            <w:r w:rsidRPr="00CE0F03">
              <w:rPr>
                <w:lang w:val="en-US" w:eastAsia="zh-CN"/>
              </w:rPr>
              <w:lastRenderedPageBreak/>
              <w:t>条款</w:t>
            </w:r>
          </w:p>
          <w:p w:rsidR="00ED0C4B" w:rsidRPr="00D8098F" w:rsidRDefault="00ED0C4B" w:rsidP="00BE2A6E">
            <w:pPr>
              <w:ind w:left="0"/>
              <w:rPr>
                <w:b/>
                <w:color w:val="FF0000"/>
                <w:lang w:val="en-US" w:eastAsia="zh-CN"/>
              </w:rPr>
            </w:pPr>
          </w:p>
        </w:tc>
        <w:tc>
          <w:tcPr>
            <w:tcW w:w="3197" w:type="pct"/>
          </w:tcPr>
          <w:p w:rsidR="00ED0C4B" w:rsidRPr="00CE0F03" w:rsidRDefault="00ED0C4B" w:rsidP="008951CF">
            <w:r w:rsidRPr="00CE0F03">
              <w:t>ECHANGE OU AVOIR SOUS 15 JOURS</w:t>
            </w:r>
          </w:p>
          <w:p w:rsidR="00ED0C4B" w:rsidRPr="00CE0F03" w:rsidRDefault="00ED0C4B" w:rsidP="008951CF">
            <w:r w:rsidRPr="00CE0F03">
              <w:t>(HORS ALIMENTATION)</w:t>
            </w:r>
          </w:p>
          <w:p w:rsidR="00ED0C4B" w:rsidRPr="00CE0F03" w:rsidRDefault="00ED0C4B" w:rsidP="008951CF">
            <w:r w:rsidRPr="00CE0F03">
              <w:t>SUR LES PRODUITS OU APPAREILS NON UTILISES</w:t>
            </w:r>
          </w:p>
          <w:p w:rsidR="00ED0C4B" w:rsidRPr="00CE0F03" w:rsidRDefault="00ED0C4B" w:rsidP="008951CF">
            <w:r w:rsidRPr="00CE0F03">
              <w:t>ET DANS LEURS EMBALLAGES D'ORIGINE</w:t>
            </w:r>
          </w:p>
          <w:p w:rsidR="00ED0C4B" w:rsidRPr="00CE0F03" w:rsidRDefault="00ED0C4B" w:rsidP="008951CF">
            <w:r w:rsidRPr="00CE0F03">
              <w:t>AVOIR VALABLE 1 MOIS</w:t>
            </w:r>
          </w:p>
          <w:p w:rsidR="00ED0C4B" w:rsidRPr="00CE0F03" w:rsidRDefault="00ED0C4B" w:rsidP="008951CF">
            <w:r w:rsidRPr="00CE0F03">
              <w:t>SUR PRESENTATION DU TICKET DE CAISSE</w:t>
            </w:r>
          </w:p>
          <w:p w:rsidR="00ED0C4B" w:rsidRPr="00CE0F03" w:rsidRDefault="00ED0C4B" w:rsidP="008951CF">
            <w:r w:rsidRPr="00CE0F03">
              <w:t>OUVERT LUNDI AU SAMEDI</w:t>
            </w:r>
          </w:p>
          <w:p w:rsidR="00ED0C4B" w:rsidRPr="00CE0F03" w:rsidRDefault="00ED0C4B" w:rsidP="008951CF">
            <w:r w:rsidRPr="00CE0F03">
              <w:t>DE 8H30 A 18H30</w:t>
            </w:r>
          </w:p>
          <w:p w:rsidR="00ED0C4B" w:rsidRPr="00CE0F03" w:rsidRDefault="003012B7" w:rsidP="008951CF">
            <w:hyperlink r:id="rId20" w:history="1">
              <w:r w:rsidR="00ED0C4B" w:rsidRPr="00CE0F03">
                <w:rPr>
                  <w:rStyle w:val="ac"/>
                  <w:color w:val="auto"/>
                </w:rPr>
                <w:t>WWW.KEDYPACK.COM</w:t>
              </w:r>
            </w:hyperlink>
          </w:p>
        </w:tc>
        <w:tc>
          <w:tcPr>
            <w:tcW w:w="788" w:type="pct"/>
          </w:tcPr>
          <w:p w:rsidR="00ED0C4B" w:rsidRPr="00CE0F03" w:rsidRDefault="00ED0C4B" w:rsidP="008951CF">
            <w:pPr>
              <w:rPr>
                <w:lang w:val="en-US"/>
              </w:rPr>
            </w:pPr>
            <w:proofErr w:type="spellStart"/>
            <w:r w:rsidRPr="00CE0F03">
              <w:rPr>
                <w:lang w:val="en-US"/>
              </w:rPr>
              <w:t>静态文字</w:t>
            </w:r>
            <w:proofErr w:type="spellEnd"/>
          </w:p>
        </w:tc>
      </w:tr>
      <w:tr w:rsidR="00ED0C4B" w:rsidRPr="00CE0F03" w:rsidTr="00ED0C4B">
        <w:tc>
          <w:tcPr>
            <w:tcW w:w="1015" w:type="pct"/>
          </w:tcPr>
          <w:p w:rsidR="00ED0C4B" w:rsidRPr="00CE0F03" w:rsidRDefault="00ED0C4B" w:rsidP="008951CF">
            <w:pPr>
              <w:rPr>
                <w:lang w:val="en-US"/>
              </w:rPr>
            </w:pPr>
            <w:proofErr w:type="spellStart"/>
            <w:r w:rsidRPr="00CE0F03">
              <w:rPr>
                <w:lang w:val="en-US"/>
              </w:rPr>
              <w:t>条形码</w:t>
            </w:r>
            <w:r w:rsidRPr="00CE0F03">
              <w:rPr>
                <w:rFonts w:hint="eastAsia"/>
                <w:lang w:val="en-US"/>
              </w:rPr>
              <w:t>+</w:t>
            </w:r>
            <w:r w:rsidRPr="00CE0F03">
              <w:rPr>
                <w:rFonts w:hint="eastAsia"/>
                <w:lang w:val="en-US"/>
              </w:rPr>
              <w:t>销售单号</w:t>
            </w:r>
            <w:proofErr w:type="spellEnd"/>
          </w:p>
        </w:tc>
        <w:tc>
          <w:tcPr>
            <w:tcW w:w="3197" w:type="pct"/>
          </w:tcPr>
          <w:p w:rsidR="00ED0C4B" w:rsidRPr="00CE0F03" w:rsidRDefault="00ED0C4B" w:rsidP="008951CF">
            <w:pPr>
              <w:rPr>
                <w:lang w:val="en-US"/>
              </w:rPr>
            </w:pPr>
          </w:p>
        </w:tc>
        <w:tc>
          <w:tcPr>
            <w:tcW w:w="788" w:type="pct"/>
          </w:tcPr>
          <w:p w:rsidR="00ED0C4B" w:rsidRPr="00CE0F03" w:rsidRDefault="00ED0C4B" w:rsidP="008951CF">
            <w:pPr>
              <w:rPr>
                <w:lang w:val="en-US"/>
              </w:rPr>
            </w:pPr>
            <w:proofErr w:type="spellStart"/>
            <w:r w:rsidRPr="00CE0F03">
              <w:rPr>
                <w:lang w:val="en-US"/>
              </w:rPr>
              <w:t>销售单</w:t>
            </w:r>
            <w:proofErr w:type="spellEnd"/>
          </w:p>
        </w:tc>
      </w:tr>
      <w:tr w:rsidR="00ED0C4B" w:rsidRPr="001D6917" w:rsidTr="00ED0C4B">
        <w:tc>
          <w:tcPr>
            <w:tcW w:w="1015" w:type="pct"/>
          </w:tcPr>
          <w:p w:rsidR="00ED0C4B" w:rsidRPr="00CE0F03" w:rsidRDefault="00ED0C4B" w:rsidP="008951CF">
            <w:proofErr w:type="spellStart"/>
            <w:r w:rsidRPr="00CE0F03">
              <w:rPr>
                <w:rFonts w:hint="eastAsia"/>
              </w:rPr>
              <w:t>结尾感谢语</w:t>
            </w:r>
            <w:proofErr w:type="spellEnd"/>
          </w:p>
        </w:tc>
        <w:tc>
          <w:tcPr>
            <w:tcW w:w="3197" w:type="pct"/>
          </w:tcPr>
          <w:p w:rsidR="00ED0C4B" w:rsidRPr="00CE0F03" w:rsidRDefault="00ED0C4B" w:rsidP="008951CF">
            <w:r w:rsidRPr="00CE0F03">
              <w:t>MERCI DE VOTRE VISITE ET A BIENTOT</w:t>
            </w:r>
          </w:p>
        </w:tc>
        <w:tc>
          <w:tcPr>
            <w:tcW w:w="788" w:type="pct"/>
          </w:tcPr>
          <w:p w:rsidR="00ED0C4B" w:rsidRPr="00CE0F03" w:rsidRDefault="00ED0C4B" w:rsidP="008951CF">
            <w:proofErr w:type="spellStart"/>
            <w:r w:rsidRPr="00CE0F03">
              <w:t>静态文字</w:t>
            </w:r>
            <w:proofErr w:type="spellEnd"/>
          </w:p>
        </w:tc>
      </w:tr>
    </w:tbl>
    <w:p w:rsidR="008951CF" w:rsidRPr="001D6917" w:rsidRDefault="008951CF" w:rsidP="008951CF">
      <w:pPr>
        <w:rPr>
          <w:highlight w:val="yellow"/>
        </w:rPr>
      </w:pPr>
    </w:p>
    <w:p w:rsidR="007A1146" w:rsidRDefault="007A1146" w:rsidP="008951CF">
      <w:pPr>
        <w:rPr>
          <w:lang w:eastAsia="zh-CN"/>
        </w:rPr>
      </w:pPr>
    </w:p>
    <w:p w:rsidR="00C424CF" w:rsidRDefault="007A1146" w:rsidP="007A1146">
      <w:pPr>
        <w:pStyle w:val="2"/>
        <w:rPr>
          <w:lang w:eastAsia="zh-CN"/>
        </w:rPr>
      </w:pPr>
      <w:r>
        <w:rPr>
          <w:lang w:eastAsia="zh-CN"/>
        </w:rPr>
        <w:br w:type="page"/>
      </w:r>
      <w:bookmarkStart w:id="18" w:name="_Toc17549057"/>
      <w:bookmarkStart w:id="19" w:name="_Toc17703712"/>
      <w:r>
        <w:rPr>
          <w:lang w:eastAsia="zh-CN"/>
        </w:rPr>
        <w:lastRenderedPageBreak/>
        <w:t>代金小票</w:t>
      </w:r>
      <w:bookmarkEnd w:id="18"/>
      <w:bookmarkEnd w:id="19"/>
    </w:p>
    <w:p w:rsidR="004F5912" w:rsidRDefault="004F5912" w:rsidP="004F5912">
      <w:pPr>
        <w:pStyle w:val="3"/>
        <w:rPr>
          <w:lang w:eastAsia="zh-CN"/>
        </w:rPr>
      </w:pPr>
      <w:bookmarkStart w:id="20" w:name="_Toc17549058"/>
      <w:bookmarkStart w:id="21" w:name="_Toc17703713"/>
      <w:r>
        <w:rPr>
          <w:rFonts w:hint="eastAsia"/>
          <w:lang w:eastAsia="zh-CN"/>
        </w:rPr>
        <w:t>页面布局</w:t>
      </w:r>
      <w:bookmarkEnd w:id="20"/>
      <w:bookmarkEnd w:id="21"/>
    </w:p>
    <w:p w:rsidR="00487D7A" w:rsidRPr="00487D7A" w:rsidRDefault="00487D7A" w:rsidP="00487D7A">
      <w:pPr>
        <w:rPr>
          <w:lang w:eastAsia="zh-CN"/>
        </w:rPr>
      </w:pPr>
      <w:r>
        <w:rPr>
          <w:rFonts w:hint="eastAsia"/>
          <w:lang w:eastAsia="zh-CN"/>
        </w:rPr>
        <w:t>纸张大小跟退货小票大小一致。</w:t>
      </w:r>
    </w:p>
    <w:p w:rsidR="00E026D8" w:rsidRPr="00E026D8" w:rsidRDefault="00BE2A6E" w:rsidP="00C529F1">
      <w:pPr>
        <w:pStyle w:val="a9"/>
      </w:pPr>
      <w:r>
        <w:rPr>
          <w:noProof/>
          <w:lang w:val="en-US"/>
        </w:rPr>
        <w:drawing>
          <wp:inline distT="0" distB="0" distL="0" distR="0">
            <wp:extent cx="2635250" cy="5004435"/>
            <wp:effectExtent l="19050" t="0" r="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5004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912" w:rsidRPr="004F5912" w:rsidRDefault="00E026D8" w:rsidP="00E026D8">
      <w:pPr>
        <w:pStyle w:val="3"/>
        <w:rPr>
          <w:lang w:eastAsia="zh-CN"/>
        </w:rPr>
      </w:pPr>
      <w:bookmarkStart w:id="22" w:name="_Toc17549059"/>
      <w:bookmarkStart w:id="23" w:name="_Toc17703714"/>
      <w:r>
        <w:rPr>
          <w:rFonts w:hint="eastAsia"/>
          <w:lang w:eastAsia="zh-CN"/>
        </w:rPr>
        <w:t>详细需求</w:t>
      </w:r>
      <w:bookmarkEnd w:id="22"/>
      <w:bookmarkEnd w:id="23"/>
    </w:p>
    <w:tbl>
      <w:tblPr>
        <w:tblStyle w:val="ae"/>
        <w:tblW w:w="0" w:type="auto"/>
        <w:tblLook w:val="04A0"/>
      </w:tblPr>
      <w:tblGrid>
        <w:gridCol w:w="3013"/>
        <w:gridCol w:w="5810"/>
        <w:gridCol w:w="1139"/>
      </w:tblGrid>
      <w:tr w:rsidR="00A97735" w:rsidRPr="004F1277" w:rsidTr="00EA42EA">
        <w:tc>
          <w:tcPr>
            <w:tcW w:w="0" w:type="auto"/>
            <w:shd w:val="clear" w:color="auto" w:fill="808080" w:themeFill="background1" w:themeFillShade="80"/>
          </w:tcPr>
          <w:p w:rsidR="00A97735" w:rsidRPr="00A97735" w:rsidRDefault="00A97735" w:rsidP="008951CF">
            <w:pPr>
              <w:rPr>
                <w:b/>
              </w:rPr>
            </w:pPr>
            <w:proofErr w:type="spellStart"/>
            <w:r w:rsidRPr="00A97735">
              <w:rPr>
                <w:rFonts w:hint="eastAsia"/>
                <w:b/>
              </w:rPr>
              <w:t>名称</w:t>
            </w:r>
            <w:proofErr w:type="spellEnd"/>
          </w:p>
        </w:tc>
        <w:tc>
          <w:tcPr>
            <w:tcW w:w="0" w:type="auto"/>
            <w:shd w:val="clear" w:color="auto" w:fill="808080" w:themeFill="background1" w:themeFillShade="80"/>
          </w:tcPr>
          <w:p w:rsidR="00A97735" w:rsidRPr="00A97735" w:rsidRDefault="00A97735" w:rsidP="008951CF">
            <w:pPr>
              <w:rPr>
                <w:b/>
              </w:rPr>
            </w:pPr>
            <w:proofErr w:type="spellStart"/>
            <w:r w:rsidRPr="00A97735">
              <w:rPr>
                <w:rFonts w:hint="eastAsia"/>
                <w:b/>
              </w:rPr>
              <w:t>说明</w:t>
            </w:r>
            <w:proofErr w:type="spellEnd"/>
          </w:p>
        </w:tc>
        <w:tc>
          <w:tcPr>
            <w:tcW w:w="0" w:type="auto"/>
            <w:shd w:val="clear" w:color="auto" w:fill="808080" w:themeFill="background1" w:themeFillShade="80"/>
          </w:tcPr>
          <w:p w:rsidR="00A97735" w:rsidRPr="00A97735" w:rsidRDefault="00A97735" w:rsidP="008951CF">
            <w:pPr>
              <w:rPr>
                <w:b/>
              </w:rPr>
            </w:pPr>
            <w:proofErr w:type="spellStart"/>
            <w:r w:rsidRPr="00A97735">
              <w:rPr>
                <w:rFonts w:hint="eastAsia"/>
                <w:b/>
              </w:rPr>
              <w:t>数据来源</w:t>
            </w:r>
            <w:proofErr w:type="spellEnd"/>
          </w:p>
        </w:tc>
      </w:tr>
      <w:tr w:rsidR="00A97735" w:rsidRPr="004F1277" w:rsidTr="00EA42EA">
        <w:tc>
          <w:tcPr>
            <w:tcW w:w="0" w:type="auto"/>
          </w:tcPr>
          <w:p w:rsidR="00A97735" w:rsidRPr="00A97735" w:rsidRDefault="00A97735" w:rsidP="008951CF">
            <w:pPr>
              <w:rPr>
                <w:lang w:val="en-US"/>
              </w:rPr>
            </w:pPr>
            <w:r w:rsidRPr="00A97735">
              <w:rPr>
                <w:lang w:val="en-US"/>
              </w:rPr>
              <w:t>KEDY PACK</w:t>
            </w:r>
          </w:p>
          <w:p w:rsidR="00A97735" w:rsidRPr="00A97735" w:rsidRDefault="00A97735" w:rsidP="008951CF">
            <w:pPr>
              <w:rPr>
                <w:lang w:val="en-US"/>
              </w:rPr>
            </w:pPr>
            <w:r w:rsidRPr="00A97735">
              <w:rPr>
                <w:lang w:val="en-US"/>
              </w:rPr>
              <w:t>2-24 AVENUE HENRI BARBUSSE</w:t>
            </w:r>
          </w:p>
          <w:p w:rsidR="00A97735" w:rsidRPr="00A97735" w:rsidRDefault="00A97735" w:rsidP="008951CF">
            <w:pPr>
              <w:rPr>
                <w:lang w:val="en-US"/>
              </w:rPr>
            </w:pPr>
            <w:r w:rsidRPr="00A97735">
              <w:rPr>
                <w:lang w:val="en-US"/>
              </w:rPr>
              <w:t>93000 BOBIGNY</w:t>
            </w:r>
          </w:p>
          <w:p w:rsidR="00A97735" w:rsidRPr="00A97735" w:rsidRDefault="00A97735" w:rsidP="008951CF">
            <w:r w:rsidRPr="00A97735">
              <w:t>TEL : 01.48.70.98.87</w:t>
            </w:r>
          </w:p>
        </w:tc>
        <w:tc>
          <w:tcPr>
            <w:tcW w:w="0" w:type="auto"/>
          </w:tcPr>
          <w:p w:rsidR="00A97735" w:rsidRPr="00A97735" w:rsidRDefault="00A97735" w:rsidP="008951CF">
            <w:proofErr w:type="spellStart"/>
            <w:r w:rsidRPr="00A97735">
              <w:rPr>
                <w:rFonts w:hint="eastAsia"/>
              </w:rPr>
              <w:t>居中</w:t>
            </w:r>
            <w:proofErr w:type="spellEnd"/>
          </w:p>
        </w:tc>
        <w:tc>
          <w:tcPr>
            <w:tcW w:w="0" w:type="auto"/>
          </w:tcPr>
          <w:p w:rsidR="00A97735" w:rsidRPr="00A97735" w:rsidRDefault="00A97735" w:rsidP="008951CF">
            <w:proofErr w:type="spellStart"/>
            <w:r w:rsidRPr="00A97735">
              <w:rPr>
                <w:rFonts w:hint="eastAsia"/>
              </w:rPr>
              <w:t>静态数据</w:t>
            </w:r>
            <w:proofErr w:type="spellEnd"/>
          </w:p>
        </w:tc>
      </w:tr>
      <w:tr w:rsidR="00A97735" w:rsidRPr="004F1277" w:rsidTr="00EA42EA">
        <w:tc>
          <w:tcPr>
            <w:tcW w:w="0" w:type="auto"/>
          </w:tcPr>
          <w:p w:rsidR="00A97735" w:rsidRPr="00A97735" w:rsidRDefault="00A97735" w:rsidP="008951CF">
            <w:r w:rsidRPr="00A97735">
              <w:rPr>
                <w:rFonts w:hint="eastAsia"/>
              </w:rPr>
              <w:t xml:space="preserve">Bon </w:t>
            </w:r>
            <w:r w:rsidRPr="00A97735">
              <w:t xml:space="preserve">d’avoir </w:t>
            </w:r>
          </w:p>
        </w:tc>
        <w:tc>
          <w:tcPr>
            <w:tcW w:w="0" w:type="auto"/>
          </w:tcPr>
          <w:p w:rsidR="00A97735" w:rsidRPr="00A97735" w:rsidRDefault="00A97735" w:rsidP="008951CF">
            <w:proofErr w:type="spellStart"/>
            <w:r w:rsidRPr="00A97735">
              <w:rPr>
                <w:rFonts w:hint="eastAsia"/>
              </w:rPr>
              <w:t>居中</w:t>
            </w:r>
            <w:proofErr w:type="spellEnd"/>
          </w:p>
        </w:tc>
        <w:tc>
          <w:tcPr>
            <w:tcW w:w="0" w:type="auto"/>
          </w:tcPr>
          <w:p w:rsidR="00A97735" w:rsidRPr="00A97735" w:rsidRDefault="00A97735" w:rsidP="008951CF">
            <w:proofErr w:type="spellStart"/>
            <w:r w:rsidRPr="00A97735">
              <w:rPr>
                <w:rFonts w:hint="eastAsia"/>
              </w:rPr>
              <w:t>静态数据</w:t>
            </w:r>
            <w:proofErr w:type="spellEnd"/>
          </w:p>
        </w:tc>
      </w:tr>
      <w:tr w:rsidR="00A97735" w:rsidRPr="004F1277" w:rsidTr="00EA42EA">
        <w:tc>
          <w:tcPr>
            <w:tcW w:w="0" w:type="auto"/>
          </w:tcPr>
          <w:p w:rsidR="00A97735" w:rsidRPr="00A97735" w:rsidRDefault="00A97735" w:rsidP="008951CF">
            <w:r w:rsidRPr="00A97735">
              <w:t>D</w:t>
            </w:r>
            <w:r w:rsidRPr="00A97735">
              <w:rPr>
                <w:rFonts w:hint="eastAsia"/>
              </w:rPr>
              <w:t xml:space="preserve">ate </w:t>
            </w:r>
            <w:proofErr w:type="spellStart"/>
            <w:r w:rsidRPr="00A97735">
              <w:rPr>
                <w:rFonts w:hint="eastAsia"/>
              </w:rPr>
              <w:t>日期</w:t>
            </w:r>
            <w:proofErr w:type="spellEnd"/>
          </w:p>
        </w:tc>
        <w:tc>
          <w:tcPr>
            <w:tcW w:w="0" w:type="auto"/>
          </w:tcPr>
          <w:p w:rsidR="00A97735" w:rsidRPr="00A97735" w:rsidRDefault="00A97735" w:rsidP="008951CF">
            <w:proofErr w:type="spellStart"/>
            <w:r w:rsidRPr="00A97735">
              <w:rPr>
                <w:rFonts w:hint="eastAsia"/>
              </w:rPr>
              <w:t>生成</w:t>
            </w:r>
            <w:proofErr w:type="spellEnd"/>
            <w:r w:rsidRPr="00A97735">
              <w:rPr>
                <w:rFonts w:hint="eastAsia"/>
              </w:rPr>
              <w:t>bon</w:t>
            </w:r>
            <w:r w:rsidRPr="00A97735">
              <w:t>d’</w:t>
            </w:r>
            <w:r w:rsidRPr="00A97735">
              <w:rPr>
                <w:rFonts w:hint="eastAsia"/>
              </w:rPr>
              <w:t>avoir</w:t>
            </w:r>
            <w:proofErr w:type="spellStart"/>
            <w:r w:rsidRPr="00A97735">
              <w:rPr>
                <w:rFonts w:hint="eastAsia"/>
              </w:rPr>
              <w:t>的时间</w:t>
            </w:r>
            <w:proofErr w:type="spellEnd"/>
          </w:p>
          <w:p w:rsidR="00A97735" w:rsidRPr="00A97735" w:rsidRDefault="00A97735" w:rsidP="008951CF">
            <w:pPr>
              <w:rPr>
                <w:lang w:val="en-US"/>
              </w:rPr>
            </w:pPr>
            <w:proofErr w:type="spellStart"/>
            <w:r w:rsidRPr="00A97735">
              <w:rPr>
                <w:lang w:val="en-US"/>
              </w:rPr>
              <w:lastRenderedPageBreak/>
              <w:t>dd/MM/yyyyhh</w:t>
            </w:r>
            <w:proofErr w:type="spellEnd"/>
            <w:r w:rsidRPr="00A97735">
              <w:rPr>
                <w:lang w:val="en-US"/>
              </w:rPr>
              <w:t> :mm :</w:t>
            </w:r>
            <w:proofErr w:type="spellStart"/>
            <w:r w:rsidRPr="00A97735">
              <w:rPr>
                <w:lang w:val="en-US"/>
              </w:rPr>
              <w:t>ss</w:t>
            </w:r>
            <w:proofErr w:type="spellEnd"/>
          </w:p>
        </w:tc>
        <w:tc>
          <w:tcPr>
            <w:tcW w:w="0" w:type="auto"/>
          </w:tcPr>
          <w:p w:rsidR="00A97735" w:rsidRPr="00A97735" w:rsidRDefault="00A97735" w:rsidP="008951CF">
            <w:pPr>
              <w:rPr>
                <w:lang w:val="en-US"/>
              </w:rPr>
            </w:pPr>
          </w:p>
        </w:tc>
      </w:tr>
      <w:tr w:rsidR="00A97735" w:rsidRPr="004F1277" w:rsidTr="00EA42EA">
        <w:tc>
          <w:tcPr>
            <w:tcW w:w="0" w:type="auto"/>
          </w:tcPr>
          <w:p w:rsidR="00A97735" w:rsidRPr="00A97735" w:rsidRDefault="00A97735" w:rsidP="008951CF">
            <w:pPr>
              <w:rPr>
                <w:lang w:val="en-US"/>
              </w:rPr>
            </w:pPr>
            <w:proofErr w:type="spellStart"/>
            <w:r w:rsidRPr="00A97735">
              <w:rPr>
                <w:lang w:val="en-US"/>
              </w:rPr>
              <w:lastRenderedPageBreak/>
              <w:t>Caissier</w:t>
            </w:r>
            <w:r w:rsidRPr="00A97735">
              <w:rPr>
                <w:rFonts w:hint="eastAsia"/>
                <w:lang w:val="en-US"/>
              </w:rPr>
              <w:t>收银员</w:t>
            </w:r>
            <w:proofErr w:type="spellEnd"/>
          </w:p>
        </w:tc>
        <w:tc>
          <w:tcPr>
            <w:tcW w:w="0" w:type="auto"/>
          </w:tcPr>
          <w:p w:rsidR="00A97735" w:rsidRPr="00A97735" w:rsidRDefault="00A97735" w:rsidP="008951CF">
            <w:pPr>
              <w:rPr>
                <w:lang w:val="en-US"/>
              </w:rPr>
            </w:pPr>
            <w:proofErr w:type="spellStart"/>
            <w:r w:rsidRPr="00A97735">
              <w:rPr>
                <w:rFonts w:hint="eastAsia"/>
                <w:lang w:val="en-US"/>
              </w:rPr>
              <w:t>操作账户登录名</w:t>
            </w:r>
            <w:proofErr w:type="spellEnd"/>
          </w:p>
        </w:tc>
        <w:tc>
          <w:tcPr>
            <w:tcW w:w="0" w:type="auto"/>
          </w:tcPr>
          <w:p w:rsidR="00A97735" w:rsidRPr="00A97735" w:rsidRDefault="00A97735" w:rsidP="008951CF">
            <w:pPr>
              <w:rPr>
                <w:lang w:val="en-US"/>
              </w:rPr>
            </w:pPr>
          </w:p>
        </w:tc>
      </w:tr>
      <w:tr w:rsidR="00A97735" w:rsidRPr="004F1277" w:rsidTr="00EA42EA">
        <w:tc>
          <w:tcPr>
            <w:tcW w:w="0" w:type="auto"/>
          </w:tcPr>
          <w:p w:rsidR="00A97735" w:rsidRPr="00A97735" w:rsidRDefault="00A97735" w:rsidP="008951CF">
            <w:r w:rsidRPr="00A97735">
              <w:t>Montant de l’avoir</w:t>
            </w:r>
            <w:proofErr w:type="spellStart"/>
            <w:r w:rsidRPr="00A97735">
              <w:rPr>
                <w:rFonts w:hint="eastAsia"/>
              </w:rPr>
              <w:t>代金小票金额</w:t>
            </w:r>
            <w:proofErr w:type="spellEnd"/>
          </w:p>
        </w:tc>
        <w:tc>
          <w:tcPr>
            <w:tcW w:w="0" w:type="auto"/>
          </w:tcPr>
          <w:p w:rsidR="00A97735" w:rsidRDefault="00A97735" w:rsidP="008951CF">
            <w:pPr>
              <w:rPr>
                <w:lang w:eastAsia="zh-CN"/>
              </w:rPr>
            </w:pPr>
            <w:r w:rsidRPr="00A97735">
              <w:rPr>
                <w:lang w:eastAsia="zh-CN"/>
              </w:rPr>
              <w:t>X,xx</w:t>
            </w:r>
          </w:p>
          <w:p w:rsidR="00487D7A" w:rsidRDefault="00487D7A" w:rsidP="00487D7A">
            <w:pPr>
              <w:spacing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对应【购物小票】的【</w:t>
            </w:r>
            <w:r w:rsidRPr="00BD14BF">
              <w:rPr>
                <w:rFonts w:hint="eastAsia"/>
                <w:lang w:eastAsia="zh-CN"/>
              </w:rPr>
              <w:t xml:space="preserve">Montant TTC </w:t>
            </w:r>
            <w:r w:rsidRPr="00BD14BF">
              <w:rPr>
                <w:rFonts w:hint="eastAsia"/>
                <w:lang w:eastAsia="zh-CN"/>
              </w:rPr>
              <w:t>总价</w:t>
            </w:r>
            <w:r>
              <w:rPr>
                <w:rFonts w:hint="eastAsia"/>
                <w:lang w:eastAsia="zh-CN"/>
              </w:rPr>
              <w:t>】</w:t>
            </w:r>
          </w:p>
          <w:p w:rsidR="00487D7A" w:rsidRDefault="00487D7A" w:rsidP="00487D7A">
            <w:pPr>
              <w:spacing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购物小票为负值，这里是正值</w:t>
            </w:r>
          </w:p>
          <w:p w:rsidR="00A743F4" w:rsidRPr="00A97735" w:rsidRDefault="00A743F4" w:rsidP="008951CF">
            <w:pPr>
              <w:rPr>
                <w:lang w:eastAsia="zh-CN"/>
              </w:rPr>
            </w:pPr>
          </w:p>
        </w:tc>
        <w:tc>
          <w:tcPr>
            <w:tcW w:w="0" w:type="auto"/>
          </w:tcPr>
          <w:p w:rsidR="00A97735" w:rsidRPr="00A97735" w:rsidRDefault="00487D7A" w:rsidP="008951CF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销售单</w:t>
            </w:r>
          </w:p>
        </w:tc>
      </w:tr>
      <w:tr w:rsidR="00A97735" w:rsidRPr="004F1277" w:rsidTr="00EA42EA">
        <w:tc>
          <w:tcPr>
            <w:tcW w:w="0" w:type="auto"/>
          </w:tcPr>
          <w:p w:rsidR="00A97735" w:rsidRPr="00A97735" w:rsidRDefault="00A97735" w:rsidP="008951CF">
            <w:pPr>
              <w:rPr>
                <w:lang w:val="en-US"/>
              </w:rPr>
            </w:pPr>
            <w:proofErr w:type="spellStart"/>
            <w:r w:rsidRPr="00A97735">
              <w:rPr>
                <w:rFonts w:hint="eastAsia"/>
                <w:lang w:val="en-US"/>
              </w:rPr>
              <w:t>说明</w:t>
            </w:r>
            <w:proofErr w:type="spellEnd"/>
          </w:p>
        </w:tc>
        <w:tc>
          <w:tcPr>
            <w:tcW w:w="0" w:type="auto"/>
          </w:tcPr>
          <w:p w:rsidR="00A97735" w:rsidRPr="00A97735" w:rsidRDefault="00A97735" w:rsidP="008951CF">
            <w:r w:rsidRPr="00A97735">
              <w:t>AVOIR VALABLE 1 MOIS !</w:t>
            </w:r>
          </w:p>
          <w:p w:rsidR="00A97735" w:rsidRPr="00A97735" w:rsidRDefault="00A97735" w:rsidP="008951CF">
            <w:r w:rsidRPr="00A97735">
              <w:t>AVEC LE TAMPON DU MAGASIN ET LA SIGNATURE DU RESPONSABLE.</w:t>
            </w:r>
          </w:p>
          <w:p w:rsidR="00A97735" w:rsidRPr="00A97735" w:rsidRDefault="00A97735" w:rsidP="008951CF">
            <w:r w:rsidRPr="00A97735">
              <w:t>CONSERVER BIEN CE TICKET CAR AUCUN DOUBLE NE VOUS SERA FOURNI.</w:t>
            </w:r>
          </w:p>
          <w:p w:rsidR="00A97735" w:rsidRPr="00A97735" w:rsidRDefault="00A97735" w:rsidP="008951CF"/>
        </w:tc>
        <w:tc>
          <w:tcPr>
            <w:tcW w:w="0" w:type="auto"/>
          </w:tcPr>
          <w:p w:rsidR="00A97735" w:rsidRPr="00A97735" w:rsidRDefault="00A97735" w:rsidP="008951CF">
            <w:proofErr w:type="spellStart"/>
            <w:r w:rsidRPr="00A97735">
              <w:rPr>
                <w:rFonts w:hint="eastAsia"/>
              </w:rPr>
              <w:t>静态数据</w:t>
            </w:r>
            <w:proofErr w:type="spellEnd"/>
          </w:p>
        </w:tc>
      </w:tr>
      <w:tr w:rsidR="00A97735" w:rsidRPr="004F1277" w:rsidTr="00EA42EA">
        <w:tc>
          <w:tcPr>
            <w:tcW w:w="0" w:type="auto"/>
          </w:tcPr>
          <w:p w:rsidR="00A97735" w:rsidRPr="00A97735" w:rsidRDefault="00A97735" w:rsidP="008951CF">
            <w:pPr>
              <w:rPr>
                <w:lang w:val="en-US" w:eastAsia="zh-CN"/>
              </w:rPr>
            </w:pPr>
            <w:r w:rsidRPr="00A97735">
              <w:rPr>
                <w:lang w:val="en-US" w:eastAsia="zh-CN"/>
              </w:rPr>
              <w:t>条款</w:t>
            </w:r>
          </w:p>
          <w:p w:rsidR="00A97735" w:rsidRPr="00A97735" w:rsidRDefault="00A97735" w:rsidP="008951CF">
            <w:pPr>
              <w:rPr>
                <w:b/>
                <w:lang w:val="en-US" w:eastAsia="zh-CN"/>
              </w:rPr>
            </w:pPr>
          </w:p>
        </w:tc>
        <w:tc>
          <w:tcPr>
            <w:tcW w:w="0" w:type="auto"/>
          </w:tcPr>
          <w:p w:rsidR="00A97735" w:rsidRPr="00A97735" w:rsidRDefault="00A97735" w:rsidP="008951CF">
            <w:r w:rsidRPr="00A97735">
              <w:t>ECHANGE OU AVOIR SOUS 15 JOURS</w:t>
            </w:r>
          </w:p>
          <w:p w:rsidR="00A97735" w:rsidRPr="00A97735" w:rsidRDefault="00A97735" w:rsidP="008951CF">
            <w:r w:rsidRPr="00A97735">
              <w:t>(HORS ALIMENTATION)</w:t>
            </w:r>
          </w:p>
          <w:p w:rsidR="00A97735" w:rsidRPr="00A97735" w:rsidRDefault="00A97735" w:rsidP="008951CF">
            <w:r w:rsidRPr="00A97735">
              <w:t>SUR LES PRODUITS OU APPAREILS NON UTILISES</w:t>
            </w:r>
          </w:p>
          <w:p w:rsidR="00A97735" w:rsidRPr="00A97735" w:rsidRDefault="00A97735" w:rsidP="008951CF">
            <w:r w:rsidRPr="00A97735">
              <w:t>ET DANS LEURS EMBALLAGES D'ORIGINE</w:t>
            </w:r>
          </w:p>
          <w:p w:rsidR="00A97735" w:rsidRPr="00A97735" w:rsidRDefault="00A97735" w:rsidP="008951CF">
            <w:r w:rsidRPr="00A97735">
              <w:t>SUR PRESENTATION DU TICKET DE CAISSE</w:t>
            </w:r>
          </w:p>
          <w:p w:rsidR="00A97735" w:rsidRPr="00A97735" w:rsidRDefault="00A97735" w:rsidP="008951CF">
            <w:r w:rsidRPr="00A97735">
              <w:t>OUVERT LUNDI AU SAMEDI</w:t>
            </w:r>
          </w:p>
          <w:p w:rsidR="00A97735" w:rsidRPr="00A97735" w:rsidRDefault="00A97735" w:rsidP="008951CF">
            <w:r w:rsidRPr="00A97735">
              <w:t>DE 8H30 A 18H30</w:t>
            </w:r>
          </w:p>
          <w:p w:rsidR="00A97735" w:rsidRPr="00A97735" w:rsidRDefault="003012B7" w:rsidP="008951CF">
            <w:hyperlink r:id="rId22" w:history="1">
              <w:r w:rsidR="00A97735" w:rsidRPr="00A97735">
                <w:rPr>
                  <w:rStyle w:val="ac"/>
                  <w:color w:val="auto"/>
                </w:rPr>
                <w:t>WWW.KEDYPACK.COM</w:t>
              </w:r>
            </w:hyperlink>
          </w:p>
        </w:tc>
        <w:tc>
          <w:tcPr>
            <w:tcW w:w="0" w:type="auto"/>
          </w:tcPr>
          <w:p w:rsidR="00A97735" w:rsidRPr="00A97735" w:rsidRDefault="00A97735" w:rsidP="008951CF">
            <w:pPr>
              <w:rPr>
                <w:lang w:val="en-US"/>
              </w:rPr>
            </w:pPr>
            <w:proofErr w:type="spellStart"/>
            <w:r w:rsidRPr="00A97735">
              <w:rPr>
                <w:rFonts w:hint="eastAsia"/>
                <w:lang w:val="en-US"/>
              </w:rPr>
              <w:t>静态数据</w:t>
            </w:r>
            <w:proofErr w:type="spellEnd"/>
          </w:p>
        </w:tc>
      </w:tr>
      <w:tr w:rsidR="00A97735" w:rsidRPr="004F1277" w:rsidTr="00EA42EA">
        <w:tc>
          <w:tcPr>
            <w:tcW w:w="0" w:type="auto"/>
          </w:tcPr>
          <w:p w:rsidR="00A97735" w:rsidRPr="00CF49EF" w:rsidRDefault="00A97735" w:rsidP="008951CF">
            <w:pPr>
              <w:rPr>
                <w:lang w:val="en-US"/>
              </w:rPr>
            </w:pPr>
            <w:proofErr w:type="spellStart"/>
            <w:r w:rsidRPr="00CF49EF">
              <w:rPr>
                <w:rFonts w:hint="eastAsia"/>
                <w:lang w:val="en-US"/>
              </w:rPr>
              <w:t>条形码</w:t>
            </w:r>
            <w:r w:rsidRPr="00CF49EF">
              <w:rPr>
                <w:rFonts w:hint="eastAsia"/>
                <w:lang w:val="en-US"/>
              </w:rPr>
              <w:t>+</w:t>
            </w:r>
            <w:r w:rsidRPr="00CF49EF">
              <w:rPr>
                <w:rFonts w:hint="eastAsia"/>
                <w:lang w:val="en-US"/>
              </w:rPr>
              <w:t>代金小票号</w:t>
            </w:r>
            <w:proofErr w:type="spellEnd"/>
          </w:p>
        </w:tc>
        <w:tc>
          <w:tcPr>
            <w:tcW w:w="0" w:type="auto"/>
          </w:tcPr>
          <w:p w:rsidR="00A97735" w:rsidRPr="00CF49EF" w:rsidRDefault="00A97735" w:rsidP="008951CF"/>
        </w:tc>
        <w:tc>
          <w:tcPr>
            <w:tcW w:w="0" w:type="auto"/>
          </w:tcPr>
          <w:p w:rsidR="00A97735" w:rsidRPr="004F1277" w:rsidRDefault="00A97735" w:rsidP="008951CF">
            <w:pPr>
              <w:rPr>
                <w:highlight w:val="yellow"/>
                <w:lang w:val="en-US"/>
              </w:rPr>
            </w:pPr>
          </w:p>
        </w:tc>
      </w:tr>
      <w:tr w:rsidR="00A97735" w:rsidRPr="004F1277" w:rsidTr="00EA42EA">
        <w:tc>
          <w:tcPr>
            <w:tcW w:w="0" w:type="auto"/>
          </w:tcPr>
          <w:p w:rsidR="00A97735" w:rsidRPr="00CF49EF" w:rsidRDefault="00A97735" w:rsidP="008951CF">
            <w:proofErr w:type="spellStart"/>
            <w:r w:rsidRPr="00CF49EF">
              <w:rPr>
                <w:rFonts w:hint="eastAsia"/>
              </w:rPr>
              <w:t>结尾感谢语</w:t>
            </w:r>
            <w:proofErr w:type="spellEnd"/>
          </w:p>
        </w:tc>
        <w:tc>
          <w:tcPr>
            <w:tcW w:w="0" w:type="auto"/>
          </w:tcPr>
          <w:p w:rsidR="00A97735" w:rsidRPr="00CF49EF" w:rsidRDefault="00A97735" w:rsidP="008951CF">
            <w:r w:rsidRPr="00CF49EF">
              <w:t>MERCI DE VOTRE VISITE ET A BIENTOT</w:t>
            </w:r>
          </w:p>
        </w:tc>
        <w:tc>
          <w:tcPr>
            <w:tcW w:w="0" w:type="auto"/>
          </w:tcPr>
          <w:p w:rsidR="00A97735" w:rsidRPr="00CF49EF" w:rsidRDefault="00A97735" w:rsidP="008951CF">
            <w:proofErr w:type="spellStart"/>
            <w:r w:rsidRPr="00CF49EF">
              <w:t>静态文字</w:t>
            </w:r>
            <w:proofErr w:type="spellEnd"/>
          </w:p>
        </w:tc>
      </w:tr>
    </w:tbl>
    <w:p w:rsidR="00A36DD8" w:rsidRDefault="00A36DD8" w:rsidP="00A36DD8">
      <w:pPr>
        <w:rPr>
          <w:lang w:eastAsia="zh-CN"/>
        </w:rPr>
      </w:pPr>
    </w:p>
    <w:p w:rsidR="007A1146" w:rsidRPr="007A1146" w:rsidRDefault="007A1146" w:rsidP="00A36DD8">
      <w:pPr>
        <w:rPr>
          <w:lang w:eastAsia="zh-CN"/>
        </w:rPr>
      </w:pPr>
    </w:p>
    <w:sectPr w:rsidR="007A1146" w:rsidRPr="007A1146" w:rsidSect="00376A8F">
      <w:footerReference w:type="default" r:id="rId23"/>
      <w:footerReference w:type="first" r:id="rId24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7" w:author="LIU gabriel" w:date="2019-08-29T13:11:00Z" w:initials="Lg">
    <w:p w:rsidR="006305EF" w:rsidRDefault="006305EF">
      <w:pPr>
        <w:pStyle w:val="a4"/>
        <w:rPr>
          <w:lang w:eastAsia="zh-CN"/>
        </w:rPr>
      </w:pPr>
      <w:r>
        <w:rPr>
          <w:rStyle w:val="ad"/>
          <w:rFonts w:hint="eastAsia"/>
          <w:lang w:eastAsia="zh-CN"/>
        </w:rPr>
        <w:t>给正确的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0E5D092" w15:done="0"/>
  <w15:commentEx w15:paraId="1B6D0968" w15:done="0"/>
  <w15:commentEx w15:paraId="2E3259EA" w15:done="0"/>
  <w15:commentEx w15:paraId="61772A1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E5D092" w16cid:durableId="21124B41"/>
  <w16cid:commentId w16cid:paraId="1B6D0968" w16cid:durableId="21124A4D"/>
  <w16cid:commentId w16cid:paraId="2E3259EA" w16cid:durableId="21124D90"/>
  <w16cid:commentId w16cid:paraId="61772A11" w16cid:durableId="21124D5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7DD" w:rsidRDefault="000C37DD">
      <w:pPr>
        <w:spacing w:after="0" w:line="240" w:lineRule="auto"/>
      </w:pPr>
      <w:r>
        <w:separator/>
      </w:r>
    </w:p>
  </w:endnote>
  <w:endnote w:type="continuationSeparator" w:id="0">
    <w:p w:rsidR="000C37DD" w:rsidRDefault="000C3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6636872"/>
    </w:sdtPr>
    <w:sdtContent>
      <w:p w:rsidR="006305EF" w:rsidRDefault="006305EF">
        <w:pPr>
          <w:pStyle w:val="a7"/>
          <w:rPr>
            <w:lang w:eastAsia="zh-CN"/>
          </w:rPr>
        </w:pPr>
        <w:r w:rsidRPr="003012B7">
          <w:pict>
            <v:group id="_x0000_s2052" style="position:absolute;left:0;text-align:left;margin-left:0;margin-top:0;width:34.4pt;height:56.45pt;z-index:251661312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7" o:spid="_x0000_s2053" type="#_x0000_t32" style="position:absolute;left:2111;top:15387;width:0;height:441;flip:y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chHcMAAADaAAAADwAAAGRycy9kb3ducmV2LnhtbESPT4vCMBTE78J+h/AWvGmqh1W6RhHZ&#10;lUW8+IdCb4/mbVNsXkoTtfrpjSB4HGbmN8xs0dlaXKj1lWMFo2ECgrhwuuJSwfHwO5iC8AFZY+2Y&#10;FNzIw2L+0Zthqt2Vd3TZh1JECPsUFZgQmlRKXxiy6IeuIY7ev2sthijbUuoWrxFuazlOki9pseK4&#10;YLChlaHitD9bBVlWl6P8x6/zzXKbT6w5ZLm8K9X/7JbfIAJ14R1+tf+0gjE8r8QbIO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3IR3DAAAA2gAAAA8AAAAAAAAAAAAA&#10;AAAAoQIAAGRycy9kb3ducmV2LnhtbFBLBQYAAAAABAAEAPkAAACRAwAAAAA=&#10;" strokecolor="#7f7f7f"/>
              <v:rect id="Rectangle 78" o:spid="_x0000_s2054" style="position:absolute;left:1743;top:14699;width:688;height:688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2/lMUA&#10;AADaAAAADwAAAGRycy9kb3ducmV2LnhtbESPQWvCQBSE7wX/w/KE3urGCqWmriKxQqEXq6Lt7ZF9&#10;zcZk34bsNon/vlsQehxm5htmsRpsLTpqfelYwXSSgCDOnS65UHA8bB+eQfiArLF2TAqu5GG1HN0t&#10;MNWu5w/q9qEQEcI+RQUmhCaV0ueGLPqJa4ij9+1aiyHKtpC6xT7CbS0fk+RJWiw5LhhsKDOUV/sf&#10;q6Aym8vre3XNPvnUZedd6Odf551S9+Nh/QIi0BD+w7f2m1Ywg78r8Qb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Tb+UxQAAANoAAAAPAAAAAAAAAAAAAAAAAJgCAABkcnMv&#10;ZG93bnJldi54bWxQSwUGAAAAAAQABAD1AAAAigMAAAAA&#10;" filled="f" strokecolor="#7f7f7f">
                <v:textbox>
                  <w:txbxContent>
                    <w:p w:rsidR="006305EF" w:rsidRDefault="006305EF">
                      <w:pPr>
                        <w:pStyle w:val="a7"/>
                        <w:jc w:val="center"/>
                        <w:rPr>
                          <w:sz w:val="16"/>
                          <w:szCs w:val="16"/>
                        </w:rPr>
                      </w:pPr>
                      <w:r w:rsidRPr="003012B7">
                        <w:fldChar w:fldCharType="begin"/>
                      </w:r>
                      <w:r>
                        <w:instrText>PAGE    \* MERGEFORMAT</w:instrText>
                      </w:r>
                      <w:r w:rsidRPr="003012B7">
                        <w:fldChar w:fldCharType="separate"/>
                      </w:r>
                      <w:r w:rsidR="000B44A8" w:rsidRPr="000B44A8">
                        <w:rPr>
                          <w:noProof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2354995"/>
    </w:sdtPr>
    <w:sdtContent>
      <w:p w:rsidR="006305EF" w:rsidRDefault="006305EF">
        <w:pPr>
          <w:pStyle w:val="a7"/>
        </w:pPr>
        <w:r w:rsidRPr="003012B7">
          <w:pict>
            <v:group id="_x0000_s2049" style="position:absolute;left:0;text-align:left;margin-left:0;margin-top:0;width:34.4pt;height:56.45pt;z-index:251659264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7" o:spid="_x0000_s2050" type="#_x0000_t32" style="position:absolute;left:2111;top:15387;width:0;height:441;flip:y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chHcMAAADaAAAADwAAAGRycy9kb3ducmV2LnhtbESPT4vCMBTE78J+h/AWvGmqh1W6RhHZ&#10;lUW8+IdCb4/mbVNsXkoTtfrpjSB4HGbmN8xs0dlaXKj1lWMFo2ECgrhwuuJSwfHwO5iC8AFZY+2Y&#10;FNzIw2L+0Zthqt2Vd3TZh1JECPsUFZgQmlRKXxiy6IeuIY7ev2sthijbUuoWrxFuazlOki9pseK4&#10;YLChlaHitD9bBVlWl6P8x6/zzXKbT6w5ZLm8K9X/7JbfIAJ14R1+tf+0gjE8r8QbIO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3IR3DAAAA2gAAAA8AAAAAAAAAAAAA&#10;AAAAoQIAAGRycy9kb3ducmV2LnhtbFBLBQYAAAAABAAEAPkAAACRAwAAAAA=&#10;" strokecolor="#7f7f7f"/>
              <v:rect id="Rectangle 78" o:spid="_x0000_s2051" style="position:absolute;left:1743;top:14699;width:688;height:688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2/lMUA&#10;AADaAAAADwAAAGRycy9kb3ducmV2LnhtbESPQWvCQBSE7wX/w/KE3urGCqWmriKxQqEXq6Lt7ZF9&#10;zcZk34bsNon/vlsQehxm5htmsRpsLTpqfelYwXSSgCDOnS65UHA8bB+eQfiArLF2TAqu5GG1HN0t&#10;MNWu5w/q9qEQEcI+RQUmhCaV0ueGLPqJa4ij9+1aiyHKtpC6xT7CbS0fk+RJWiw5LhhsKDOUV/sf&#10;q6Aym8vre3XNPvnUZedd6Odf551S9+Nh/QIi0BD+w7f2m1Ywg78r8Qb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Tb+UxQAAANoAAAAPAAAAAAAAAAAAAAAAAJgCAABkcnMv&#10;ZG93bnJldi54bWxQSwUGAAAAAAQABAD1AAAAigMAAAAA&#10;" filled="f" strokecolor="#7f7f7f">
                <v:textbox>
                  <w:txbxContent>
                    <w:p w:rsidR="006305EF" w:rsidRDefault="006305EF">
                      <w:pPr>
                        <w:pStyle w:val="a7"/>
                        <w:jc w:val="center"/>
                        <w:rPr>
                          <w:sz w:val="16"/>
                          <w:szCs w:val="16"/>
                        </w:rPr>
                      </w:pPr>
                      <w:r w:rsidRPr="003012B7">
                        <w:fldChar w:fldCharType="begin"/>
                      </w:r>
                      <w:r>
                        <w:instrText>PAGE    \* MERGEFORMAT</w:instrText>
                      </w:r>
                      <w:r w:rsidRPr="003012B7">
                        <w:fldChar w:fldCharType="separate"/>
                      </w:r>
                      <w:r w:rsidRPr="006305EF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7DD" w:rsidRDefault="000C37DD">
      <w:pPr>
        <w:spacing w:after="0" w:line="240" w:lineRule="auto"/>
      </w:pPr>
      <w:r>
        <w:separator/>
      </w:r>
    </w:p>
  </w:footnote>
  <w:footnote w:type="continuationSeparator" w:id="0">
    <w:p w:rsidR="000C37DD" w:rsidRDefault="000C3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80B"/>
    <w:multiLevelType w:val="hybridMultilevel"/>
    <w:tmpl w:val="AE7EB31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D7AB7"/>
    <w:multiLevelType w:val="hybridMultilevel"/>
    <w:tmpl w:val="F6DE6B3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D1C99"/>
    <w:multiLevelType w:val="hybridMultilevel"/>
    <w:tmpl w:val="B4F22A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A568B8"/>
    <w:multiLevelType w:val="hybridMultilevel"/>
    <w:tmpl w:val="4DCC1772"/>
    <w:lvl w:ilvl="0" w:tplc="DB78465C">
      <w:start w:val="1"/>
      <w:numFmt w:val="bullet"/>
      <w:lvlText w:val="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>
    <w:nsid w:val="0AB86277"/>
    <w:multiLevelType w:val="hybridMultilevel"/>
    <w:tmpl w:val="266080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5E2F4D"/>
    <w:multiLevelType w:val="hybridMultilevel"/>
    <w:tmpl w:val="A9A4ADB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6B446C"/>
    <w:multiLevelType w:val="hybridMultilevel"/>
    <w:tmpl w:val="715AE5C6"/>
    <w:lvl w:ilvl="0" w:tplc="10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88A0949"/>
    <w:multiLevelType w:val="hybridMultilevel"/>
    <w:tmpl w:val="EBE0B740"/>
    <w:lvl w:ilvl="0" w:tplc="DB78465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A1134E2"/>
    <w:multiLevelType w:val="hybridMultilevel"/>
    <w:tmpl w:val="262A8A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383B69"/>
    <w:multiLevelType w:val="hybridMultilevel"/>
    <w:tmpl w:val="E928314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2F34A7"/>
    <w:multiLevelType w:val="hybridMultilevel"/>
    <w:tmpl w:val="63A899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26D03BBD"/>
    <w:multiLevelType w:val="hybridMultilevel"/>
    <w:tmpl w:val="0D0A8E64"/>
    <w:lvl w:ilvl="0" w:tplc="DB78465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276F05BE"/>
    <w:multiLevelType w:val="hybridMultilevel"/>
    <w:tmpl w:val="56EE6746"/>
    <w:lvl w:ilvl="0" w:tplc="040C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13">
    <w:nsid w:val="30AD1AFB"/>
    <w:multiLevelType w:val="hybridMultilevel"/>
    <w:tmpl w:val="7F729D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C04967"/>
    <w:multiLevelType w:val="multilevel"/>
    <w:tmpl w:val="451460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1531AD"/>
    <w:multiLevelType w:val="hybridMultilevel"/>
    <w:tmpl w:val="E7B80F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C7B7CAB"/>
    <w:multiLevelType w:val="hybridMultilevel"/>
    <w:tmpl w:val="14DC82A2"/>
    <w:lvl w:ilvl="0" w:tplc="DB78465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3CBB1A19"/>
    <w:multiLevelType w:val="hybridMultilevel"/>
    <w:tmpl w:val="B18CE94A"/>
    <w:lvl w:ilvl="0" w:tplc="DB78465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B51940"/>
    <w:multiLevelType w:val="hybridMultilevel"/>
    <w:tmpl w:val="BADE8D2C"/>
    <w:lvl w:ilvl="0" w:tplc="DB78465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48C311CD"/>
    <w:multiLevelType w:val="hybridMultilevel"/>
    <w:tmpl w:val="16F29F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BD7657"/>
    <w:multiLevelType w:val="hybridMultilevel"/>
    <w:tmpl w:val="0AF00D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0D07DBD"/>
    <w:multiLevelType w:val="hybridMultilevel"/>
    <w:tmpl w:val="1374A57A"/>
    <w:lvl w:ilvl="0" w:tplc="DB78465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510877A8"/>
    <w:multiLevelType w:val="hybridMultilevel"/>
    <w:tmpl w:val="5EB48F66"/>
    <w:lvl w:ilvl="0" w:tplc="DB78465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51806EC1"/>
    <w:multiLevelType w:val="hybridMultilevel"/>
    <w:tmpl w:val="622E0D80"/>
    <w:lvl w:ilvl="0" w:tplc="0409000B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0" w:hanging="420"/>
      </w:pPr>
      <w:rPr>
        <w:rFonts w:ascii="Wingdings" w:hAnsi="Wingdings" w:hint="default"/>
      </w:rPr>
    </w:lvl>
  </w:abstractNum>
  <w:abstractNum w:abstractNumId="24">
    <w:nsid w:val="585F0069"/>
    <w:multiLevelType w:val="hybridMultilevel"/>
    <w:tmpl w:val="BEC8984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>
    <w:nsid w:val="5B6A42CE"/>
    <w:multiLevelType w:val="hybridMultilevel"/>
    <w:tmpl w:val="0974E81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E6334F"/>
    <w:multiLevelType w:val="hybridMultilevel"/>
    <w:tmpl w:val="43B4CA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5D060036"/>
    <w:multiLevelType w:val="hybridMultilevel"/>
    <w:tmpl w:val="D7B853A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C41873"/>
    <w:multiLevelType w:val="hybridMultilevel"/>
    <w:tmpl w:val="5E86B2A8"/>
    <w:lvl w:ilvl="0" w:tplc="DB78465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6A424237"/>
    <w:multiLevelType w:val="multilevel"/>
    <w:tmpl w:val="D862A646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BBF5A6F"/>
    <w:multiLevelType w:val="hybridMultilevel"/>
    <w:tmpl w:val="2F4A7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EC57EB"/>
    <w:multiLevelType w:val="hybridMultilevel"/>
    <w:tmpl w:val="144AAB64"/>
    <w:lvl w:ilvl="0" w:tplc="DB78465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745D6386"/>
    <w:multiLevelType w:val="hybridMultilevel"/>
    <w:tmpl w:val="9ED82EF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EB1A2D"/>
    <w:multiLevelType w:val="hybridMultilevel"/>
    <w:tmpl w:val="B8B23DF2"/>
    <w:lvl w:ilvl="0" w:tplc="DB78465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768638ED"/>
    <w:multiLevelType w:val="hybridMultilevel"/>
    <w:tmpl w:val="5606750A"/>
    <w:lvl w:ilvl="0" w:tplc="DB78465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77C100F9"/>
    <w:multiLevelType w:val="hybridMultilevel"/>
    <w:tmpl w:val="21E0F65E"/>
    <w:lvl w:ilvl="0" w:tplc="DB78465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>
    <w:nsid w:val="7FEF5B64"/>
    <w:multiLevelType w:val="multilevel"/>
    <w:tmpl w:val="CEFAFD06"/>
    <w:lvl w:ilvl="0">
      <w:start w:val="1"/>
      <w:numFmt w:val="bullet"/>
      <w:pStyle w:val="Style2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6"/>
  </w:num>
  <w:num w:numId="2">
    <w:abstractNumId w:val="15"/>
  </w:num>
  <w:num w:numId="3">
    <w:abstractNumId w:val="3"/>
  </w:num>
  <w:num w:numId="4">
    <w:abstractNumId w:val="23"/>
  </w:num>
  <w:num w:numId="5">
    <w:abstractNumId w:val="6"/>
  </w:num>
  <w:num w:numId="6">
    <w:abstractNumId w:val="10"/>
  </w:num>
  <w:num w:numId="7">
    <w:abstractNumId w:val="22"/>
  </w:num>
  <w:num w:numId="8">
    <w:abstractNumId w:val="33"/>
  </w:num>
  <w:num w:numId="9">
    <w:abstractNumId w:val="24"/>
  </w:num>
  <w:num w:numId="10">
    <w:abstractNumId w:val="30"/>
  </w:num>
  <w:num w:numId="11">
    <w:abstractNumId w:val="18"/>
  </w:num>
  <w:num w:numId="12">
    <w:abstractNumId w:val="16"/>
  </w:num>
  <w:num w:numId="13">
    <w:abstractNumId w:val="17"/>
  </w:num>
  <w:num w:numId="14">
    <w:abstractNumId w:val="26"/>
  </w:num>
  <w:num w:numId="15">
    <w:abstractNumId w:val="34"/>
  </w:num>
  <w:num w:numId="16">
    <w:abstractNumId w:val="14"/>
  </w:num>
  <w:num w:numId="17">
    <w:abstractNumId w:val="9"/>
  </w:num>
  <w:num w:numId="18">
    <w:abstractNumId w:val="21"/>
  </w:num>
  <w:num w:numId="19">
    <w:abstractNumId w:val="1"/>
  </w:num>
  <w:num w:numId="20">
    <w:abstractNumId w:val="27"/>
  </w:num>
  <w:num w:numId="21">
    <w:abstractNumId w:val="5"/>
  </w:num>
  <w:num w:numId="22">
    <w:abstractNumId w:val="32"/>
  </w:num>
  <w:num w:numId="23">
    <w:abstractNumId w:val="11"/>
  </w:num>
  <w:num w:numId="24">
    <w:abstractNumId w:val="7"/>
  </w:num>
  <w:num w:numId="25">
    <w:abstractNumId w:val="28"/>
  </w:num>
  <w:num w:numId="26">
    <w:abstractNumId w:val="25"/>
  </w:num>
  <w:num w:numId="27">
    <w:abstractNumId w:val="0"/>
  </w:num>
  <w:num w:numId="28">
    <w:abstractNumId w:val="29"/>
  </w:num>
  <w:num w:numId="29">
    <w:abstractNumId w:val="31"/>
  </w:num>
  <w:num w:numId="30">
    <w:abstractNumId w:val="35"/>
  </w:num>
  <w:num w:numId="31">
    <w:abstractNumId w:val="2"/>
  </w:num>
  <w:num w:numId="32">
    <w:abstractNumId w:val="8"/>
  </w:num>
  <w:num w:numId="33">
    <w:abstractNumId w:val="20"/>
  </w:num>
  <w:num w:numId="34">
    <w:abstractNumId w:val="4"/>
  </w:num>
  <w:num w:numId="35">
    <w:abstractNumId w:val="13"/>
  </w:num>
  <w:num w:numId="36">
    <w:abstractNumId w:val="19"/>
  </w:num>
  <w:num w:numId="37">
    <w:abstractNumId w:val="12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U gabriel">
    <w15:presenceInfo w15:providerId="Windows Live" w15:userId="254d76fbf0a4387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proofState w:spelling="clean"/>
  <w:doNotTrackMoves/>
  <w:defaultTabStop w:val="0"/>
  <w:hyphenationZone w:val="425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 fillcolor="white">
      <v:fill color="white"/>
    </o:shapedefaults>
    <o:shapelayout v:ext="edit">
      <o:idmap v:ext="edit" data="2"/>
      <o:rules v:ext="edit">
        <o:r id="V:Rule2" type="connector" idref="#AutoShape 77"/>
        <o:r id="V:Rule4" type="connector" idref="#AutoShape 7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2C52"/>
    <w:rsid w:val="00000F08"/>
    <w:rsid w:val="00001036"/>
    <w:rsid w:val="00001178"/>
    <w:rsid w:val="0000167F"/>
    <w:rsid w:val="00001915"/>
    <w:rsid w:val="00004812"/>
    <w:rsid w:val="00004AD1"/>
    <w:rsid w:val="00004BD6"/>
    <w:rsid w:val="00004C2D"/>
    <w:rsid w:val="00005ABF"/>
    <w:rsid w:val="00006104"/>
    <w:rsid w:val="00006582"/>
    <w:rsid w:val="00006860"/>
    <w:rsid w:val="0000744C"/>
    <w:rsid w:val="00010FE3"/>
    <w:rsid w:val="00013DD3"/>
    <w:rsid w:val="0001556E"/>
    <w:rsid w:val="00015A66"/>
    <w:rsid w:val="00015DE5"/>
    <w:rsid w:val="00015DFB"/>
    <w:rsid w:val="0001629B"/>
    <w:rsid w:val="0001677B"/>
    <w:rsid w:val="00016D0B"/>
    <w:rsid w:val="000172C9"/>
    <w:rsid w:val="0001760E"/>
    <w:rsid w:val="00020FD7"/>
    <w:rsid w:val="000220C8"/>
    <w:rsid w:val="00022CD5"/>
    <w:rsid w:val="0002569F"/>
    <w:rsid w:val="00027F74"/>
    <w:rsid w:val="00030099"/>
    <w:rsid w:val="000303BE"/>
    <w:rsid w:val="00030BF5"/>
    <w:rsid w:val="0003175B"/>
    <w:rsid w:val="000327B2"/>
    <w:rsid w:val="000331E1"/>
    <w:rsid w:val="0003321B"/>
    <w:rsid w:val="00034B86"/>
    <w:rsid w:val="00036C47"/>
    <w:rsid w:val="00037231"/>
    <w:rsid w:val="0003723B"/>
    <w:rsid w:val="00037995"/>
    <w:rsid w:val="00037FC8"/>
    <w:rsid w:val="0004142A"/>
    <w:rsid w:val="0004168E"/>
    <w:rsid w:val="00041A43"/>
    <w:rsid w:val="00041AC7"/>
    <w:rsid w:val="00042081"/>
    <w:rsid w:val="000428FE"/>
    <w:rsid w:val="00042A6B"/>
    <w:rsid w:val="00043F88"/>
    <w:rsid w:val="0004552D"/>
    <w:rsid w:val="00047E66"/>
    <w:rsid w:val="00047E69"/>
    <w:rsid w:val="00050426"/>
    <w:rsid w:val="000509BF"/>
    <w:rsid w:val="00051290"/>
    <w:rsid w:val="000519C1"/>
    <w:rsid w:val="00051E62"/>
    <w:rsid w:val="00053A63"/>
    <w:rsid w:val="00053CAD"/>
    <w:rsid w:val="00055121"/>
    <w:rsid w:val="00055CE1"/>
    <w:rsid w:val="00057630"/>
    <w:rsid w:val="00061343"/>
    <w:rsid w:val="00061CE2"/>
    <w:rsid w:val="0006345C"/>
    <w:rsid w:val="00064CF0"/>
    <w:rsid w:val="00064E61"/>
    <w:rsid w:val="00065BE6"/>
    <w:rsid w:val="00065D35"/>
    <w:rsid w:val="00065D98"/>
    <w:rsid w:val="0006654B"/>
    <w:rsid w:val="000708A2"/>
    <w:rsid w:val="00070BC1"/>
    <w:rsid w:val="0007161C"/>
    <w:rsid w:val="00073940"/>
    <w:rsid w:val="00073E4D"/>
    <w:rsid w:val="00074E7F"/>
    <w:rsid w:val="00075C23"/>
    <w:rsid w:val="00076901"/>
    <w:rsid w:val="00076F47"/>
    <w:rsid w:val="000772FC"/>
    <w:rsid w:val="00077FA3"/>
    <w:rsid w:val="000803A1"/>
    <w:rsid w:val="00080A49"/>
    <w:rsid w:val="00081272"/>
    <w:rsid w:val="00081C23"/>
    <w:rsid w:val="00082EA5"/>
    <w:rsid w:val="00082EA8"/>
    <w:rsid w:val="0008322D"/>
    <w:rsid w:val="00083939"/>
    <w:rsid w:val="00083EE2"/>
    <w:rsid w:val="00084892"/>
    <w:rsid w:val="00084E10"/>
    <w:rsid w:val="000852E9"/>
    <w:rsid w:val="000858EF"/>
    <w:rsid w:val="00085BA0"/>
    <w:rsid w:val="00085C91"/>
    <w:rsid w:val="00085D07"/>
    <w:rsid w:val="0008712A"/>
    <w:rsid w:val="000901F1"/>
    <w:rsid w:val="00090D1A"/>
    <w:rsid w:val="0009103D"/>
    <w:rsid w:val="00091B46"/>
    <w:rsid w:val="00092100"/>
    <w:rsid w:val="0009215E"/>
    <w:rsid w:val="00092D55"/>
    <w:rsid w:val="0009595B"/>
    <w:rsid w:val="00095980"/>
    <w:rsid w:val="000962C1"/>
    <w:rsid w:val="0009669D"/>
    <w:rsid w:val="000A06F2"/>
    <w:rsid w:val="000A070F"/>
    <w:rsid w:val="000A1CA4"/>
    <w:rsid w:val="000A2320"/>
    <w:rsid w:val="000A2D54"/>
    <w:rsid w:val="000A3876"/>
    <w:rsid w:val="000A39B8"/>
    <w:rsid w:val="000A61CE"/>
    <w:rsid w:val="000A72A3"/>
    <w:rsid w:val="000B097B"/>
    <w:rsid w:val="000B14D4"/>
    <w:rsid w:val="000B21DB"/>
    <w:rsid w:val="000B4194"/>
    <w:rsid w:val="000B44A8"/>
    <w:rsid w:val="000B4D1A"/>
    <w:rsid w:val="000B4F2C"/>
    <w:rsid w:val="000B4F4A"/>
    <w:rsid w:val="000B4FE0"/>
    <w:rsid w:val="000B5759"/>
    <w:rsid w:val="000B5B51"/>
    <w:rsid w:val="000B5E2A"/>
    <w:rsid w:val="000B7CAF"/>
    <w:rsid w:val="000C1BD5"/>
    <w:rsid w:val="000C1F59"/>
    <w:rsid w:val="000C2A48"/>
    <w:rsid w:val="000C2A72"/>
    <w:rsid w:val="000C2A8A"/>
    <w:rsid w:val="000C2CF8"/>
    <w:rsid w:val="000C376F"/>
    <w:rsid w:val="000C37DD"/>
    <w:rsid w:val="000C4499"/>
    <w:rsid w:val="000C496F"/>
    <w:rsid w:val="000C52AC"/>
    <w:rsid w:val="000C65DD"/>
    <w:rsid w:val="000C6AC7"/>
    <w:rsid w:val="000C7A0A"/>
    <w:rsid w:val="000C7DD4"/>
    <w:rsid w:val="000D04C1"/>
    <w:rsid w:val="000D1805"/>
    <w:rsid w:val="000D2C45"/>
    <w:rsid w:val="000D2F94"/>
    <w:rsid w:val="000D4746"/>
    <w:rsid w:val="000D60F7"/>
    <w:rsid w:val="000D62BA"/>
    <w:rsid w:val="000D6312"/>
    <w:rsid w:val="000D64CB"/>
    <w:rsid w:val="000D68CB"/>
    <w:rsid w:val="000D6B0A"/>
    <w:rsid w:val="000D7537"/>
    <w:rsid w:val="000D759B"/>
    <w:rsid w:val="000E231B"/>
    <w:rsid w:val="000E269E"/>
    <w:rsid w:val="000E2F7A"/>
    <w:rsid w:val="000E3061"/>
    <w:rsid w:val="000E486C"/>
    <w:rsid w:val="000E4D21"/>
    <w:rsid w:val="000E6CD9"/>
    <w:rsid w:val="000E74BD"/>
    <w:rsid w:val="000F0F51"/>
    <w:rsid w:val="000F2153"/>
    <w:rsid w:val="000F23F9"/>
    <w:rsid w:val="000F250B"/>
    <w:rsid w:val="000F28F8"/>
    <w:rsid w:val="000F29B8"/>
    <w:rsid w:val="000F3025"/>
    <w:rsid w:val="000F3738"/>
    <w:rsid w:val="000F3C06"/>
    <w:rsid w:val="000F4F27"/>
    <w:rsid w:val="000F575E"/>
    <w:rsid w:val="00100514"/>
    <w:rsid w:val="0010225F"/>
    <w:rsid w:val="00103308"/>
    <w:rsid w:val="00103B9D"/>
    <w:rsid w:val="00104E81"/>
    <w:rsid w:val="00105124"/>
    <w:rsid w:val="001052A4"/>
    <w:rsid w:val="001055E2"/>
    <w:rsid w:val="00105CF1"/>
    <w:rsid w:val="001066B8"/>
    <w:rsid w:val="0011064B"/>
    <w:rsid w:val="001115E2"/>
    <w:rsid w:val="00112096"/>
    <w:rsid w:val="0011221B"/>
    <w:rsid w:val="00113C27"/>
    <w:rsid w:val="00113FA4"/>
    <w:rsid w:val="0011511E"/>
    <w:rsid w:val="00115319"/>
    <w:rsid w:val="001156B0"/>
    <w:rsid w:val="00117ABD"/>
    <w:rsid w:val="00120496"/>
    <w:rsid w:val="00120E0D"/>
    <w:rsid w:val="00121D1C"/>
    <w:rsid w:val="0012264C"/>
    <w:rsid w:val="00122ECA"/>
    <w:rsid w:val="0012423C"/>
    <w:rsid w:val="0012429A"/>
    <w:rsid w:val="00124A64"/>
    <w:rsid w:val="001262F9"/>
    <w:rsid w:val="00126374"/>
    <w:rsid w:val="001272FE"/>
    <w:rsid w:val="0012758C"/>
    <w:rsid w:val="00130196"/>
    <w:rsid w:val="00130798"/>
    <w:rsid w:val="00131861"/>
    <w:rsid w:val="00131E38"/>
    <w:rsid w:val="001326B7"/>
    <w:rsid w:val="001329FD"/>
    <w:rsid w:val="0013377E"/>
    <w:rsid w:val="001339F3"/>
    <w:rsid w:val="001344AB"/>
    <w:rsid w:val="001358EF"/>
    <w:rsid w:val="00137C5E"/>
    <w:rsid w:val="00141038"/>
    <w:rsid w:val="00141360"/>
    <w:rsid w:val="00141673"/>
    <w:rsid w:val="00141FCA"/>
    <w:rsid w:val="0014292E"/>
    <w:rsid w:val="00144034"/>
    <w:rsid w:val="00144E35"/>
    <w:rsid w:val="0014532C"/>
    <w:rsid w:val="00145472"/>
    <w:rsid w:val="001467D1"/>
    <w:rsid w:val="0014706D"/>
    <w:rsid w:val="00150790"/>
    <w:rsid w:val="001510C1"/>
    <w:rsid w:val="00151B66"/>
    <w:rsid w:val="00151BB6"/>
    <w:rsid w:val="00151DCA"/>
    <w:rsid w:val="00152620"/>
    <w:rsid w:val="00152EBC"/>
    <w:rsid w:val="00153413"/>
    <w:rsid w:val="00153449"/>
    <w:rsid w:val="00155BEA"/>
    <w:rsid w:val="001560E0"/>
    <w:rsid w:val="00156637"/>
    <w:rsid w:val="00156B62"/>
    <w:rsid w:val="001603B8"/>
    <w:rsid w:val="00160C98"/>
    <w:rsid w:val="00160D45"/>
    <w:rsid w:val="00162354"/>
    <w:rsid w:val="00162ED8"/>
    <w:rsid w:val="00163B89"/>
    <w:rsid w:val="00164E34"/>
    <w:rsid w:val="00165BE8"/>
    <w:rsid w:val="00167B5D"/>
    <w:rsid w:val="00170B78"/>
    <w:rsid w:val="00170CE3"/>
    <w:rsid w:val="0017215C"/>
    <w:rsid w:val="0017340D"/>
    <w:rsid w:val="0017364A"/>
    <w:rsid w:val="00173EE8"/>
    <w:rsid w:val="00174145"/>
    <w:rsid w:val="00174415"/>
    <w:rsid w:val="00174AE3"/>
    <w:rsid w:val="00174B55"/>
    <w:rsid w:val="0017639C"/>
    <w:rsid w:val="00176955"/>
    <w:rsid w:val="00176A6D"/>
    <w:rsid w:val="0017702F"/>
    <w:rsid w:val="00181241"/>
    <w:rsid w:val="0018150B"/>
    <w:rsid w:val="00182ECC"/>
    <w:rsid w:val="00183CE7"/>
    <w:rsid w:val="00184851"/>
    <w:rsid w:val="001859E3"/>
    <w:rsid w:val="00185BA5"/>
    <w:rsid w:val="00187694"/>
    <w:rsid w:val="00190A56"/>
    <w:rsid w:val="001914C5"/>
    <w:rsid w:val="00191A5D"/>
    <w:rsid w:val="00191FE7"/>
    <w:rsid w:val="0019293B"/>
    <w:rsid w:val="001967FB"/>
    <w:rsid w:val="00197834"/>
    <w:rsid w:val="001A0AE9"/>
    <w:rsid w:val="001A1096"/>
    <w:rsid w:val="001A1224"/>
    <w:rsid w:val="001A15A7"/>
    <w:rsid w:val="001A3A79"/>
    <w:rsid w:val="001A3ECB"/>
    <w:rsid w:val="001A6587"/>
    <w:rsid w:val="001A6EB7"/>
    <w:rsid w:val="001A7699"/>
    <w:rsid w:val="001A7DD6"/>
    <w:rsid w:val="001A7ED8"/>
    <w:rsid w:val="001B0112"/>
    <w:rsid w:val="001B3430"/>
    <w:rsid w:val="001B369F"/>
    <w:rsid w:val="001B3BA4"/>
    <w:rsid w:val="001B3C04"/>
    <w:rsid w:val="001B41C8"/>
    <w:rsid w:val="001B63C8"/>
    <w:rsid w:val="001B68D0"/>
    <w:rsid w:val="001B6C6D"/>
    <w:rsid w:val="001B7792"/>
    <w:rsid w:val="001B7D9C"/>
    <w:rsid w:val="001C0120"/>
    <w:rsid w:val="001C05AA"/>
    <w:rsid w:val="001C07EA"/>
    <w:rsid w:val="001C0C14"/>
    <w:rsid w:val="001C0C4D"/>
    <w:rsid w:val="001C0F45"/>
    <w:rsid w:val="001C1284"/>
    <w:rsid w:val="001C14BA"/>
    <w:rsid w:val="001C18D8"/>
    <w:rsid w:val="001C21AB"/>
    <w:rsid w:val="001C250B"/>
    <w:rsid w:val="001C25F5"/>
    <w:rsid w:val="001C5145"/>
    <w:rsid w:val="001C5E2A"/>
    <w:rsid w:val="001C657C"/>
    <w:rsid w:val="001C6771"/>
    <w:rsid w:val="001C7C3E"/>
    <w:rsid w:val="001D07BF"/>
    <w:rsid w:val="001D1012"/>
    <w:rsid w:val="001D22C1"/>
    <w:rsid w:val="001D3195"/>
    <w:rsid w:val="001D3CFB"/>
    <w:rsid w:val="001D3FCB"/>
    <w:rsid w:val="001D5C6C"/>
    <w:rsid w:val="001D65DC"/>
    <w:rsid w:val="001D75C2"/>
    <w:rsid w:val="001E1D1A"/>
    <w:rsid w:val="001E5448"/>
    <w:rsid w:val="001E743A"/>
    <w:rsid w:val="001E78DF"/>
    <w:rsid w:val="001F06A4"/>
    <w:rsid w:val="001F132E"/>
    <w:rsid w:val="001F2406"/>
    <w:rsid w:val="001F4025"/>
    <w:rsid w:val="001F4194"/>
    <w:rsid w:val="001F563E"/>
    <w:rsid w:val="001F5E83"/>
    <w:rsid w:val="001F71BF"/>
    <w:rsid w:val="001F7585"/>
    <w:rsid w:val="001F77A3"/>
    <w:rsid w:val="001F79A2"/>
    <w:rsid w:val="002003A2"/>
    <w:rsid w:val="0020083B"/>
    <w:rsid w:val="00200AC0"/>
    <w:rsid w:val="00201B22"/>
    <w:rsid w:val="002039DB"/>
    <w:rsid w:val="00203AF2"/>
    <w:rsid w:val="00203B13"/>
    <w:rsid w:val="00204EDA"/>
    <w:rsid w:val="00205615"/>
    <w:rsid w:val="002068FC"/>
    <w:rsid w:val="00206C8F"/>
    <w:rsid w:val="00206DE1"/>
    <w:rsid w:val="00206E34"/>
    <w:rsid w:val="00210750"/>
    <w:rsid w:val="002109C4"/>
    <w:rsid w:val="00210C16"/>
    <w:rsid w:val="00210E6C"/>
    <w:rsid w:val="0021161C"/>
    <w:rsid w:val="00212A87"/>
    <w:rsid w:val="00213105"/>
    <w:rsid w:val="00213404"/>
    <w:rsid w:val="00213609"/>
    <w:rsid w:val="00213693"/>
    <w:rsid w:val="00215B34"/>
    <w:rsid w:val="00216848"/>
    <w:rsid w:val="00217401"/>
    <w:rsid w:val="00217E08"/>
    <w:rsid w:val="002200E2"/>
    <w:rsid w:val="00221419"/>
    <w:rsid w:val="00223132"/>
    <w:rsid w:val="00223B1B"/>
    <w:rsid w:val="0022560C"/>
    <w:rsid w:val="00225C67"/>
    <w:rsid w:val="00226345"/>
    <w:rsid w:val="002269C6"/>
    <w:rsid w:val="00227D25"/>
    <w:rsid w:val="00230F8E"/>
    <w:rsid w:val="00231FB2"/>
    <w:rsid w:val="00232344"/>
    <w:rsid w:val="0023245F"/>
    <w:rsid w:val="00232D61"/>
    <w:rsid w:val="00234D98"/>
    <w:rsid w:val="00235624"/>
    <w:rsid w:val="00236B06"/>
    <w:rsid w:val="00237CA1"/>
    <w:rsid w:val="00240129"/>
    <w:rsid w:val="002423CD"/>
    <w:rsid w:val="00242950"/>
    <w:rsid w:val="00242D18"/>
    <w:rsid w:val="00243448"/>
    <w:rsid w:val="0024364E"/>
    <w:rsid w:val="00243802"/>
    <w:rsid w:val="00245304"/>
    <w:rsid w:val="00245A9C"/>
    <w:rsid w:val="002502D1"/>
    <w:rsid w:val="002520E9"/>
    <w:rsid w:val="0025244B"/>
    <w:rsid w:val="002528DF"/>
    <w:rsid w:val="00252912"/>
    <w:rsid w:val="002541F1"/>
    <w:rsid w:val="00254D13"/>
    <w:rsid w:val="00255ED1"/>
    <w:rsid w:val="002568D1"/>
    <w:rsid w:val="00260667"/>
    <w:rsid w:val="00261E7A"/>
    <w:rsid w:val="00262027"/>
    <w:rsid w:val="00262F0A"/>
    <w:rsid w:val="002643FF"/>
    <w:rsid w:val="00264542"/>
    <w:rsid w:val="002657AB"/>
    <w:rsid w:val="00266319"/>
    <w:rsid w:val="0026695A"/>
    <w:rsid w:val="00266C52"/>
    <w:rsid w:val="00266CE8"/>
    <w:rsid w:val="00266EAC"/>
    <w:rsid w:val="0026759B"/>
    <w:rsid w:val="002675CD"/>
    <w:rsid w:val="002677F0"/>
    <w:rsid w:val="00271339"/>
    <w:rsid w:val="00272AF1"/>
    <w:rsid w:val="00272F0F"/>
    <w:rsid w:val="0027359F"/>
    <w:rsid w:val="00274F16"/>
    <w:rsid w:val="0027559E"/>
    <w:rsid w:val="0027568A"/>
    <w:rsid w:val="00275E40"/>
    <w:rsid w:val="002776C3"/>
    <w:rsid w:val="002778C7"/>
    <w:rsid w:val="0028030E"/>
    <w:rsid w:val="00282098"/>
    <w:rsid w:val="002830C3"/>
    <w:rsid w:val="00283995"/>
    <w:rsid w:val="00283D6F"/>
    <w:rsid w:val="0028432A"/>
    <w:rsid w:val="002859FE"/>
    <w:rsid w:val="00286C21"/>
    <w:rsid w:val="00286D37"/>
    <w:rsid w:val="0028711D"/>
    <w:rsid w:val="00287EE6"/>
    <w:rsid w:val="0029005B"/>
    <w:rsid w:val="00292443"/>
    <w:rsid w:val="00292781"/>
    <w:rsid w:val="002927EF"/>
    <w:rsid w:val="00293001"/>
    <w:rsid w:val="00293892"/>
    <w:rsid w:val="00293EE0"/>
    <w:rsid w:val="00293EE2"/>
    <w:rsid w:val="00294511"/>
    <w:rsid w:val="00294C99"/>
    <w:rsid w:val="00294CE3"/>
    <w:rsid w:val="0029584F"/>
    <w:rsid w:val="00295B64"/>
    <w:rsid w:val="002968BA"/>
    <w:rsid w:val="00297A32"/>
    <w:rsid w:val="00297F1D"/>
    <w:rsid w:val="002A1129"/>
    <w:rsid w:val="002A2DE4"/>
    <w:rsid w:val="002A31DD"/>
    <w:rsid w:val="002A3AA0"/>
    <w:rsid w:val="002A3F7E"/>
    <w:rsid w:val="002A4B27"/>
    <w:rsid w:val="002A5579"/>
    <w:rsid w:val="002A5D27"/>
    <w:rsid w:val="002A7185"/>
    <w:rsid w:val="002A7741"/>
    <w:rsid w:val="002B093D"/>
    <w:rsid w:val="002B117F"/>
    <w:rsid w:val="002B23BA"/>
    <w:rsid w:val="002B25BE"/>
    <w:rsid w:val="002B3129"/>
    <w:rsid w:val="002B421D"/>
    <w:rsid w:val="002B469C"/>
    <w:rsid w:val="002B4909"/>
    <w:rsid w:val="002B4C61"/>
    <w:rsid w:val="002B590F"/>
    <w:rsid w:val="002B5D08"/>
    <w:rsid w:val="002B5EF7"/>
    <w:rsid w:val="002B63B7"/>
    <w:rsid w:val="002B70C4"/>
    <w:rsid w:val="002B7C6A"/>
    <w:rsid w:val="002C0259"/>
    <w:rsid w:val="002C02B9"/>
    <w:rsid w:val="002C1048"/>
    <w:rsid w:val="002C1887"/>
    <w:rsid w:val="002C24DE"/>
    <w:rsid w:val="002C4146"/>
    <w:rsid w:val="002C6496"/>
    <w:rsid w:val="002C6AD4"/>
    <w:rsid w:val="002C744A"/>
    <w:rsid w:val="002D02D9"/>
    <w:rsid w:val="002D0C89"/>
    <w:rsid w:val="002D0FBC"/>
    <w:rsid w:val="002D1184"/>
    <w:rsid w:val="002D19A4"/>
    <w:rsid w:val="002D1E76"/>
    <w:rsid w:val="002D20D1"/>
    <w:rsid w:val="002D2A55"/>
    <w:rsid w:val="002D3141"/>
    <w:rsid w:val="002D4E71"/>
    <w:rsid w:val="002D4F3E"/>
    <w:rsid w:val="002D593C"/>
    <w:rsid w:val="002D5D72"/>
    <w:rsid w:val="002D5F6E"/>
    <w:rsid w:val="002D6EFD"/>
    <w:rsid w:val="002D7A38"/>
    <w:rsid w:val="002D7A85"/>
    <w:rsid w:val="002E01B0"/>
    <w:rsid w:val="002E1981"/>
    <w:rsid w:val="002E1AD3"/>
    <w:rsid w:val="002E277C"/>
    <w:rsid w:val="002E2E99"/>
    <w:rsid w:val="002E3088"/>
    <w:rsid w:val="002E42E4"/>
    <w:rsid w:val="002E464D"/>
    <w:rsid w:val="002E4A83"/>
    <w:rsid w:val="002E4BDD"/>
    <w:rsid w:val="002E50FA"/>
    <w:rsid w:val="002E53E7"/>
    <w:rsid w:val="002E616B"/>
    <w:rsid w:val="002E6E89"/>
    <w:rsid w:val="002F14CA"/>
    <w:rsid w:val="002F1C4B"/>
    <w:rsid w:val="002F1CFF"/>
    <w:rsid w:val="002F1EC2"/>
    <w:rsid w:val="002F2BFC"/>
    <w:rsid w:val="002F3DC0"/>
    <w:rsid w:val="002F50D4"/>
    <w:rsid w:val="002F5B41"/>
    <w:rsid w:val="002F622C"/>
    <w:rsid w:val="002F675F"/>
    <w:rsid w:val="00300717"/>
    <w:rsid w:val="00300D3E"/>
    <w:rsid w:val="00300EB2"/>
    <w:rsid w:val="003012B7"/>
    <w:rsid w:val="00301557"/>
    <w:rsid w:val="00301C36"/>
    <w:rsid w:val="00301F9B"/>
    <w:rsid w:val="00302543"/>
    <w:rsid w:val="00302961"/>
    <w:rsid w:val="00303125"/>
    <w:rsid w:val="0030338B"/>
    <w:rsid w:val="003035D3"/>
    <w:rsid w:val="00303682"/>
    <w:rsid w:val="0030415A"/>
    <w:rsid w:val="003049ED"/>
    <w:rsid w:val="00305337"/>
    <w:rsid w:val="00305CA2"/>
    <w:rsid w:val="00307E98"/>
    <w:rsid w:val="00311588"/>
    <w:rsid w:val="00312B46"/>
    <w:rsid w:val="00313087"/>
    <w:rsid w:val="00314FD6"/>
    <w:rsid w:val="0031539C"/>
    <w:rsid w:val="003156A2"/>
    <w:rsid w:val="00315C68"/>
    <w:rsid w:val="00316F7F"/>
    <w:rsid w:val="003174B2"/>
    <w:rsid w:val="003174E3"/>
    <w:rsid w:val="003177CF"/>
    <w:rsid w:val="00320A78"/>
    <w:rsid w:val="00320D4B"/>
    <w:rsid w:val="00322C56"/>
    <w:rsid w:val="0032470E"/>
    <w:rsid w:val="0032473F"/>
    <w:rsid w:val="00324A21"/>
    <w:rsid w:val="00324CE8"/>
    <w:rsid w:val="00326A7E"/>
    <w:rsid w:val="00326E52"/>
    <w:rsid w:val="00327AE4"/>
    <w:rsid w:val="00327F47"/>
    <w:rsid w:val="0033188B"/>
    <w:rsid w:val="00332E54"/>
    <w:rsid w:val="00333004"/>
    <w:rsid w:val="00333225"/>
    <w:rsid w:val="003338AB"/>
    <w:rsid w:val="00333C67"/>
    <w:rsid w:val="00334BB0"/>
    <w:rsid w:val="00334BBE"/>
    <w:rsid w:val="00335B0A"/>
    <w:rsid w:val="00335F3D"/>
    <w:rsid w:val="003361A1"/>
    <w:rsid w:val="0033764B"/>
    <w:rsid w:val="0034244D"/>
    <w:rsid w:val="003432BB"/>
    <w:rsid w:val="00343672"/>
    <w:rsid w:val="00343E2D"/>
    <w:rsid w:val="00343EB5"/>
    <w:rsid w:val="00343ED2"/>
    <w:rsid w:val="0034473C"/>
    <w:rsid w:val="00344901"/>
    <w:rsid w:val="003454E3"/>
    <w:rsid w:val="0034555B"/>
    <w:rsid w:val="0034617D"/>
    <w:rsid w:val="003469CF"/>
    <w:rsid w:val="00347114"/>
    <w:rsid w:val="00347256"/>
    <w:rsid w:val="0035038D"/>
    <w:rsid w:val="003508F0"/>
    <w:rsid w:val="003509FF"/>
    <w:rsid w:val="003515F1"/>
    <w:rsid w:val="00351C8D"/>
    <w:rsid w:val="003525DB"/>
    <w:rsid w:val="003537F2"/>
    <w:rsid w:val="00353896"/>
    <w:rsid w:val="00353F8D"/>
    <w:rsid w:val="003541D3"/>
    <w:rsid w:val="003551E1"/>
    <w:rsid w:val="00355E19"/>
    <w:rsid w:val="0035681C"/>
    <w:rsid w:val="00357040"/>
    <w:rsid w:val="0036006D"/>
    <w:rsid w:val="00360537"/>
    <w:rsid w:val="00360787"/>
    <w:rsid w:val="00361532"/>
    <w:rsid w:val="00363239"/>
    <w:rsid w:val="00364808"/>
    <w:rsid w:val="0036544A"/>
    <w:rsid w:val="00366C22"/>
    <w:rsid w:val="003673EE"/>
    <w:rsid w:val="00367619"/>
    <w:rsid w:val="00367F0F"/>
    <w:rsid w:val="00367FC6"/>
    <w:rsid w:val="00370204"/>
    <w:rsid w:val="0037320B"/>
    <w:rsid w:val="003733BB"/>
    <w:rsid w:val="00373884"/>
    <w:rsid w:val="00373F1F"/>
    <w:rsid w:val="003753B1"/>
    <w:rsid w:val="00376787"/>
    <w:rsid w:val="003769A7"/>
    <w:rsid w:val="00376A8F"/>
    <w:rsid w:val="00376BDE"/>
    <w:rsid w:val="00377D4E"/>
    <w:rsid w:val="00377DC4"/>
    <w:rsid w:val="003803A2"/>
    <w:rsid w:val="00380B36"/>
    <w:rsid w:val="003811A9"/>
    <w:rsid w:val="0038152D"/>
    <w:rsid w:val="00381BCB"/>
    <w:rsid w:val="003849C4"/>
    <w:rsid w:val="00385A04"/>
    <w:rsid w:val="00385FFF"/>
    <w:rsid w:val="00387415"/>
    <w:rsid w:val="00387D81"/>
    <w:rsid w:val="003907F0"/>
    <w:rsid w:val="00391B38"/>
    <w:rsid w:val="00394F59"/>
    <w:rsid w:val="003951E3"/>
    <w:rsid w:val="003956A2"/>
    <w:rsid w:val="00395B0B"/>
    <w:rsid w:val="0039602E"/>
    <w:rsid w:val="003965F3"/>
    <w:rsid w:val="003969DF"/>
    <w:rsid w:val="00396ECA"/>
    <w:rsid w:val="00397244"/>
    <w:rsid w:val="00397EFF"/>
    <w:rsid w:val="003A0860"/>
    <w:rsid w:val="003A0AA3"/>
    <w:rsid w:val="003A1F7F"/>
    <w:rsid w:val="003A2C52"/>
    <w:rsid w:val="003A4281"/>
    <w:rsid w:val="003A5B45"/>
    <w:rsid w:val="003A7670"/>
    <w:rsid w:val="003A7729"/>
    <w:rsid w:val="003A7A18"/>
    <w:rsid w:val="003A7CA2"/>
    <w:rsid w:val="003B0AFF"/>
    <w:rsid w:val="003B0BC7"/>
    <w:rsid w:val="003B1528"/>
    <w:rsid w:val="003B1764"/>
    <w:rsid w:val="003B1C8F"/>
    <w:rsid w:val="003B2240"/>
    <w:rsid w:val="003B341E"/>
    <w:rsid w:val="003B35A6"/>
    <w:rsid w:val="003B3C1F"/>
    <w:rsid w:val="003B49B6"/>
    <w:rsid w:val="003B5280"/>
    <w:rsid w:val="003B6A13"/>
    <w:rsid w:val="003B6E84"/>
    <w:rsid w:val="003B77DA"/>
    <w:rsid w:val="003B7ACF"/>
    <w:rsid w:val="003C01D8"/>
    <w:rsid w:val="003C1825"/>
    <w:rsid w:val="003C183C"/>
    <w:rsid w:val="003C1D36"/>
    <w:rsid w:val="003C2087"/>
    <w:rsid w:val="003C2096"/>
    <w:rsid w:val="003C2F92"/>
    <w:rsid w:val="003C3F7C"/>
    <w:rsid w:val="003C4C3A"/>
    <w:rsid w:val="003C68BC"/>
    <w:rsid w:val="003D0902"/>
    <w:rsid w:val="003D0A6F"/>
    <w:rsid w:val="003D0C2D"/>
    <w:rsid w:val="003D13D5"/>
    <w:rsid w:val="003D1FC7"/>
    <w:rsid w:val="003D280E"/>
    <w:rsid w:val="003D399D"/>
    <w:rsid w:val="003D50E2"/>
    <w:rsid w:val="003D5C11"/>
    <w:rsid w:val="003D5CFC"/>
    <w:rsid w:val="003D7426"/>
    <w:rsid w:val="003E14B2"/>
    <w:rsid w:val="003E190F"/>
    <w:rsid w:val="003E2301"/>
    <w:rsid w:val="003E3039"/>
    <w:rsid w:val="003E5109"/>
    <w:rsid w:val="003E6707"/>
    <w:rsid w:val="003E7A94"/>
    <w:rsid w:val="003F1068"/>
    <w:rsid w:val="003F186D"/>
    <w:rsid w:val="003F3800"/>
    <w:rsid w:val="003F3E30"/>
    <w:rsid w:val="003F40F6"/>
    <w:rsid w:val="003F4138"/>
    <w:rsid w:val="003F54D2"/>
    <w:rsid w:val="003F5DD7"/>
    <w:rsid w:val="003F60F1"/>
    <w:rsid w:val="003F6336"/>
    <w:rsid w:val="003F6449"/>
    <w:rsid w:val="003F6467"/>
    <w:rsid w:val="003F6C06"/>
    <w:rsid w:val="003F7B85"/>
    <w:rsid w:val="003F7BE1"/>
    <w:rsid w:val="004006F0"/>
    <w:rsid w:val="00400B36"/>
    <w:rsid w:val="00401C54"/>
    <w:rsid w:val="0040258A"/>
    <w:rsid w:val="00402704"/>
    <w:rsid w:val="0040304C"/>
    <w:rsid w:val="0040339E"/>
    <w:rsid w:val="004053C2"/>
    <w:rsid w:val="00405679"/>
    <w:rsid w:val="00405A5E"/>
    <w:rsid w:val="00406369"/>
    <w:rsid w:val="00406A84"/>
    <w:rsid w:val="00406EEE"/>
    <w:rsid w:val="0040723D"/>
    <w:rsid w:val="00412824"/>
    <w:rsid w:val="00413769"/>
    <w:rsid w:val="00413995"/>
    <w:rsid w:val="00413CD5"/>
    <w:rsid w:val="004142D7"/>
    <w:rsid w:val="00414973"/>
    <w:rsid w:val="00414C07"/>
    <w:rsid w:val="00416BF3"/>
    <w:rsid w:val="004171AB"/>
    <w:rsid w:val="00420460"/>
    <w:rsid w:val="004232FF"/>
    <w:rsid w:val="00424B24"/>
    <w:rsid w:val="004252AE"/>
    <w:rsid w:val="004258FF"/>
    <w:rsid w:val="00426724"/>
    <w:rsid w:val="00426EC4"/>
    <w:rsid w:val="004272EF"/>
    <w:rsid w:val="0042794E"/>
    <w:rsid w:val="00431C52"/>
    <w:rsid w:val="00431E51"/>
    <w:rsid w:val="00432652"/>
    <w:rsid w:val="0043576F"/>
    <w:rsid w:val="004364D7"/>
    <w:rsid w:val="0043680B"/>
    <w:rsid w:val="004371AA"/>
    <w:rsid w:val="00437474"/>
    <w:rsid w:val="004374B4"/>
    <w:rsid w:val="0043776D"/>
    <w:rsid w:val="004377CB"/>
    <w:rsid w:val="004414EC"/>
    <w:rsid w:val="0044202F"/>
    <w:rsid w:val="00443944"/>
    <w:rsid w:val="00444C20"/>
    <w:rsid w:val="00444C88"/>
    <w:rsid w:val="00445B0F"/>
    <w:rsid w:val="004473D7"/>
    <w:rsid w:val="00450BEF"/>
    <w:rsid w:val="00452161"/>
    <w:rsid w:val="00452434"/>
    <w:rsid w:val="00453C38"/>
    <w:rsid w:val="0045527E"/>
    <w:rsid w:val="004552F9"/>
    <w:rsid w:val="00455D65"/>
    <w:rsid w:val="00456993"/>
    <w:rsid w:val="00456CB5"/>
    <w:rsid w:val="00456F0E"/>
    <w:rsid w:val="004576A4"/>
    <w:rsid w:val="0046187C"/>
    <w:rsid w:val="004625ED"/>
    <w:rsid w:val="00463E02"/>
    <w:rsid w:val="00464F5C"/>
    <w:rsid w:val="00465265"/>
    <w:rsid w:val="004656D0"/>
    <w:rsid w:val="00466AB2"/>
    <w:rsid w:val="0047006F"/>
    <w:rsid w:val="004735D8"/>
    <w:rsid w:val="0047550D"/>
    <w:rsid w:val="00476F89"/>
    <w:rsid w:val="0047712E"/>
    <w:rsid w:val="00477911"/>
    <w:rsid w:val="00481EC3"/>
    <w:rsid w:val="0048488C"/>
    <w:rsid w:val="00484E84"/>
    <w:rsid w:val="00485453"/>
    <w:rsid w:val="00485AA1"/>
    <w:rsid w:val="00485D8A"/>
    <w:rsid w:val="0048767A"/>
    <w:rsid w:val="00487B67"/>
    <w:rsid w:val="00487D7A"/>
    <w:rsid w:val="004903A0"/>
    <w:rsid w:val="00491206"/>
    <w:rsid w:val="00491369"/>
    <w:rsid w:val="00491CE5"/>
    <w:rsid w:val="00493B4C"/>
    <w:rsid w:val="00493F87"/>
    <w:rsid w:val="00494BF6"/>
    <w:rsid w:val="004965D2"/>
    <w:rsid w:val="004967A3"/>
    <w:rsid w:val="004968D6"/>
    <w:rsid w:val="00497AD6"/>
    <w:rsid w:val="004A0190"/>
    <w:rsid w:val="004A090A"/>
    <w:rsid w:val="004A3681"/>
    <w:rsid w:val="004A3845"/>
    <w:rsid w:val="004A3987"/>
    <w:rsid w:val="004A40A9"/>
    <w:rsid w:val="004A40E8"/>
    <w:rsid w:val="004A4682"/>
    <w:rsid w:val="004A7A34"/>
    <w:rsid w:val="004B09E1"/>
    <w:rsid w:val="004B0E9A"/>
    <w:rsid w:val="004B196B"/>
    <w:rsid w:val="004B1F10"/>
    <w:rsid w:val="004B23DC"/>
    <w:rsid w:val="004B254A"/>
    <w:rsid w:val="004B326E"/>
    <w:rsid w:val="004B3BCD"/>
    <w:rsid w:val="004B4B09"/>
    <w:rsid w:val="004B515C"/>
    <w:rsid w:val="004B6391"/>
    <w:rsid w:val="004B6B92"/>
    <w:rsid w:val="004C02EE"/>
    <w:rsid w:val="004C036D"/>
    <w:rsid w:val="004C11AF"/>
    <w:rsid w:val="004C1AB7"/>
    <w:rsid w:val="004C2085"/>
    <w:rsid w:val="004C3ED3"/>
    <w:rsid w:val="004C45C5"/>
    <w:rsid w:val="004C66C3"/>
    <w:rsid w:val="004C6DB4"/>
    <w:rsid w:val="004C7B65"/>
    <w:rsid w:val="004C7F89"/>
    <w:rsid w:val="004D1C4D"/>
    <w:rsid w:val="004D2982"/>
    <w:rsid w:val="004D2A83"/>
    <w:rsid w:val="004D2DB5"/>
    <w:rsid w:val="004D2DC7"/>
    <w:rsid w:val="004D43B7"/>
    <w:rsid w:val="004D450E"/>
    <w:rsid w:val="004D7626"/>
    <w:rsid w:val="004D7A12"/>
    <w:rsid w:val="004E038F"/>
    <w:rsid w:val="004E0A39"/>
    <w:rsid w:val="004E0CB7"/>
    <w:rsid w:val="004E1B7F"/>
    <w:rsid w:val="004E1BBA"/>
    <w:rsid w:val="004E3B45"/>
    <w:rsid w:val="004E5BAC"/>
    <w:rsid w:val="004E6FB2"/>
    <w:rsid w:val="004E7922"/>
    <w:rsid w:val="004F1114"/>
    <w:rsid w:val="004F15BF"/>
    <w:rsid w:val="004F17C8"/>
    <w:rsid w:val="004F1F48"/>
    <w:rsid w:val="004F242D"/>
    <w:rsid w:val="004F25D7"/>
    <w:rsid w:val="004F326A"/>
    <w:rsid w:val="004F3721"/>
    <w:rsid w:val="004F3B0B"/>
    <w:rsid w:val="004F3DA6"/>
    <w:rsid w:val="004F4621"/>
    <w:rsid w:val="004F4C0E"/>
    <w:rsid w:val="004F543A"/>
    <w:rsid w:val="004F5912"/>
    <w:rsid w:val="004F6B81"/>
    <w:rsid w:val="004F7C88"/>
    <w:rsid w:val="00500475"/>
    <w:rsid w:val="0050063A"/>
    <w:rsid w:val="00500AB0"/>
    <w:rsid w:val="005011D5"/>
    <w:rsid w:val="00502530"/>
    <w:rsid w:val="00502D33"/>
    <w:rsid w:val="00503C54"/>
    <w:rsid w:val="0050465B"/>
    <w:rsid w:val="00504813"/>
    <w:rsid w:val="00505200"/>
    <w:rsid w:val="00505404"/>
    <w:rsid w:val="005061C2"/>
    <w:rsid w:val="005068C2"/>
    <w:rsid w:val="00507642"/>
    <w:rsid w:val="005103F4"/>
    <w:rsid w:val="0051098B"/>
    <w:rsid w:val="0051188B"/>
    <w:rsid w:val="00511BE7"/>
    <w:rsid w:val="00511EA8"/>
    <w:rsid w:val="00511EE1"/>
    <w:rsid w:val="00512E13"/>
    <w:rsid w:val="00514A28"/>
    <w:rsid w:val="00520456"/>
    <w:rsid w:val="00520803"/>
    <w:rsid w:val="00520F37"/>
    <w:rsid w:val="00522006"/>
    <w:rsid w:val="0052415C"/>
    <w:rsid w:val="00524809"/>
    <w:rsid w:val="0052528B"/>
    <w:rsid w:val="00525686"/>
    <w:rsid w:val="0052574A"/>
    <w:rsid w:val="0052758F"/>
    <w:rsid w:val="00532576"/>
    <w:rsid w:val="005337B0"/>
    <w:rsid w:val="00533C63"/>
    <w:rsid w:val="00533D56"/>
    <w:rsid w:val="005348AF"/>
    <w:rsid w:val="00534D36"/>
    <w:rsid w:val="005356A3"/>
    <w:rsid w:val="00535EB4"/>
    <w:rsid w:val="0053634C"/>
    <w:rsid w:val="00536990"/>
    <w:rsid w:val="00541E86"/>
    <w:rsid w:val="00543192"/>
    <w:rsid w:val="005433DE"/>
    <w:rsid w:val="005444E8"/>
    <w:rsid w:val="005459F0"/>
    <w:rsid w:val="00545F24"/>
    <w:rsid w:val="0054636F"/>
    <w:rsid w:val="00546474"/>
    <w:rsid w:val="00546940"/>
    <w:rsid w:val="0055017E"/>
    <w:rsid w:val="0055038F"/>
    <w:rsid w:val="005505A4"/>
    <w:rsid w:val="00550942"/>
    <w:rsid w:val="00551458"/>
    <w:rsid w:val="005526BE"/>
    <w:rsid w:val="005528C5"/>
    <w:rsid w:val="005529F6"/>
    <w:rsid w:val="0055491E"/>
    <w:rsid w:val="00557504"/>
    <w:rsid w:val="00557F7F"/>
    <w:rsid w:val="00557F8E"/>
    <w:rsid w:val="00560E4F"/>
    <w:rsid w:val="00561032"/>
    <w:rsid w:val="00561122"/>
    <w:rsid w:val="00561FDB"/>
    <w:rsid w:val="0056209A"/>
    <w:rsid w:val="00562471"/>
    <w:rsid w:val="00562F51"/>
    <w:rsid w:val="00564753"/>
    <w:rsid w:val="00564FD6"/>
    <w:rsid w:val="00565720"/>
    <w:rsid w:val="00566730"/>
    <w:rsid w:val="00566D68"/>
    <w:rsid w:val="00567796"/>
    <w:rsid w:val="00567994"/>
    <w:rsid w:val="00570190"/>
    <w:rsid w:val="00570D0C"/>
    <w:rsid w:val="0057108B"/>
    <w:rsid w:val="005716A9"/>
    <w:rsid w:val="00571B15"/>
    <w:rsid w:val="0057337D"/>
    <w:rsid w:val="00574383"/>
    <w:rsid w:val="00574A0E"/>
    <w:rsid w:val="0057511C"/>
    <w:rsid w:val="005757AD"/>
    <w:rsid w:val="00576E0B"/>
    <w:rsid w:val="005776D7"/>
    <w:rsid w:val="005804BF"/>
    <w:rsid w:val="0058061F"/>
    <w:rsid w:val="00582B2C"/>
    <w:rsid w:val="00583710"/>
    <w:rsid w:val="005866C6"/>
    <w:rsid w:val="0058717E"/>
    <w:rsid w:val="00587661"/>
    <w:rsid w:val="00587F03"/>
    <w:rsid w:val="005905EE"/>
    <w:rsid w:val="00591130"/>
    <w:rsid w:val="00592701"/>
    <w:rsid w:val="00592C1F"/>
    <w:rsid w:val="00595D4C"/>
    <w:rsid w:val="00596BB2"/>
    <w:rsid w:val="0059734B"/>
    <w:rsid w:val="0059745F"/>
    <w:rsid w:val="00597476"/>
    <w:rsid w:val="005A0D1E"/>
    <w:rsid w:val="005A1C65"/>
    <w:rsid w:val="005A2929"/>
    <w:rsid w:val="005A2BA5"/>
    <w:rsid w:val="005A504C"/>
    <w:rsid w:val="005A5B41"/>
    <w:rsid w:val="005A62E0"/>
    <w:rsid w:val="005A6315"/>
    <w:rsid w:val="005A6AB2"/>
    <w:rsid w:val="005A6CB9"/>
    <w:rsid w:val="005A7CA6"/>
    <w:rsid w:val="005A7DFB"/>
    <w:rsid w:val="005B0350"/>
    <w:rsid w:val="005B0D15"/>
    <w:rsid w:val="005B1310"/>
    <w:rsid w:val="005B16B8"/>
    <w:rsid w:val="005B2330"/>
    <w:rsid w:val="005B2657"/>
    <w:rsid w:val="005B2E10"/>
    <w:rsid w:val="005B3276"/>
    <w:rsid w:val="005B3624"/>
    <w:rsid w:val="005B3AE6"/>
    <w:rsid w:val="005B4260"/>
    <w:rsid w:val="005B6869"/>
    <w:rsid w:val="005B6AF7"/>
    <w:rsid w:val="005B7195"/>
    <w:rsid w:val="005B7DE1"/>
    <w:rsid w:val="005C0CBF"/>
    <w:rsid w:val="005C3A70"/>
    <w:rsid w:val="005C3F43"/>
    <w:rsid w:val="005C43C6"/>
    <w:rsid w:val="005C536D"/>
    <w:rsid w:val="005C6456"/>
    <w:rsid w:val="005C6657"/>
    <w:rsid w:val="005D0CE1"/>
    <w:rsid w:val="005D198C"/>
    <w:rsid w:val="005D1D70"/>
    <w:rsid w:val="005D222B"/>
    <w:rsid w:val="005D2EA4"/>
    <w:rsid w:val="005D393E"/>
    <w:rsid w:val="005D3D0B"/>
    <w:rsid w:val="005D4BD7"/>
    <w:rsid w:val="005D5114"/>
    <w:rsid w:val="005D5F4E"/>
    <w:rsid w:val="005D5F54"/>
    <w:rsid w:val="005D67DF"/>
    <w:rsid w:val="005D744C"/>
    <w:rsid w:val="005D7F10"/>
    <w:rsid w:val="005E0AC9"/>
    <w:rsid w:val="005E20BF"/>
    <w:rsid w:val="005E371D"/>
    <w:rsid w:val="005E37AC"/>
    <w:rsid w:val="005E5AF0"/>
    <w:rsid w:val="005E5B7B"/>
    <w:rsid w:val="005E6014"/>
    <w:rsid w:val="005E695E"/>
    <w:rsid w:val="005E6AD2"/>
    <w:rsid w:val="005E6DD3"/>
    <w:rsid w:val="005E6EAB"/>
    <w:rsid w:val="005F05F6"/>
    <w:rsid w:val="005F2104"/>
    <w:rsid w:val="005F2233"/>
    <w:rsid w:val="005F277E"/>
    <w:rsid w:val="005F2B2B"/>
    <w:rsid w:val="005F2FD0"/>
    <w:rsid w:val="005F3903"/>
    <w:rsid w:val="005F4342"/>
    <w:rsid w:val="005F44E1"/>
    <w:rsid w:val="005F6029"/>
    <w:rsid w:val="005F60A2"/>
    <w:rsid w:val="005F6631"/>
    <w:rsid w:val="005F7C7E"/>
    <w:rsid w:val="0060034F"/>
    <w:rsid w:val="00601362"/>
    <w:rsid w:val="0060285A"/>
    <w:rsid w:val="0060384E"/>
    <w:rsid w:val="006048E0"/>
    <w:rsid w:val="006051C5"/>
    <w:rsid w:val="00605DB4"/>
    <w:rsid w:val="00606C0F"/>
    <w:rsid w:val="00607B7A"/>
    <w:rsid w:val="00612217"/>
    <w:rsid w:val="00612730"/>
    <w:rsid w:val="00612CCA"/>
    <w:rsid w:val="006145D4"/>
    <w:rsid w:val="006152CD"/>
    <w:rsid w:val="00615689"/>
    <w:rsid w:val="00620F0B"/>
    <w:rsid w:val="006213D8"/>
    <w:rsid w:val="00621F21"/>
    <w:rsid w:val="0062208D"/>
    <w:rsid w:val="006227A6"/>
    <w:rsid w:val="00622B6C"/>
    <w:rsid w:val="00622EBC"/>
    <w:rsid w:val="006234C7"/>
    <w:rsid w:val="00623543"/>
    <w:rsid w:val="0062359F"/>
    <w:rsid w:val="00623D08"/>
    <w:rsid w:val="00623DFE"/>
    <w:rsid w:val="00624A37"/>
    <w:rsid w:val="00626B46"/>
    <w:rsid w:val="006279D2"/>
    <w:rsid w:val="00627C47"/>
    <w:rsid w:val="006305EF"/>
    <w:rsid w:val="00630870"/>
    <w:rsid w:val="00630BD1"/>
    <w:rsid w:val="00632343"/>
    <w:rsid w:val="0063271E"/>
    <w:rsid w:val="00633D3D"/>
    <w:rsid w:val="0063427E"/>
    <w:rsid w:val="0063506C"/>
    <w:rsid w:val="006353BF"/>
    <w:rsid w:val="00635CA1"/>
    <w:rsid w:val="006360DD"/>
    <w:rsid w:val="00636958"/>
    <w:rsid w:val="00636C32"/>
    <w:rsid w:val="00636DF8"/>
    <w:rsid w:val="00637231"/>
    <w:rsid w:val="0064078A"/>
    <w:rsid w:val="0064190F"/>
    <w:rsid w:val="00641A80"/>
    <w:rsid w:val="00641AFC"/>
    <w:rsid w:val="00641CEC"/>
    <w:rsid w:val="00641FAF"/>
    <w:rsid w:val="0064283F"/>
    <w:rsid w:val="0064328F"/>
    <w:rsid w:val="006442D9"/>
    <w:rsid w:val="00644468"/>
    <w:rsid w:val="00644BCD"/>
    <w:rsid w:val="00645B96"/>
    <w:rsid w:val="00645CE0"/>
    <w:rsid w:val="00645DA4"/>
    <w:rsid w:val="0064696C"/>
    <w:rsid w:val="00646C66"/>
    <w:rsid w:val="006471D9"/>
    <w:rsid w:val="00647621"/>
    <w:rsid w:val="00647CFC"/>
    <w:rsid w:val="00647F81"/>
    <w:rsid w:val="00650468"/>
    <w:rsid w:val="006508DA"/>
    <w:rsid w:val="0065230A"/>
    <w:rsid w:val="0065361D"/>
    <w:rsid w:val="00653E16"/>
    <w:rsid w:val="006544E1"/>
    <w:rsid w:val="00657847"/>
    <w:rsid w:val="0066170B"/>
    <w:rsid w:val="00661750"/>
    <w:rsid w:val="00662E14"/>
    <w:rsid w:val="0066449D"/>
    <w:rsid w:val="00664F9A"/>
    <w:rsid w:val="00665424"/>
    <w:rsid w:val="00666B0F"/>
    <w:rsid w:val="00666D71"/>
    <w:rsid w:val="006672C5"/>
    <w:rsid w:val="0066760B"/>
    <w:rsid w:val="00670CA3"/>
    <w:rsid w:val="00670E88"/>
    <w:rsid w:val="00671A0E"/>
    <w:rsid w:val="00671ED8"/>
    <w:rsid w:val="00673013"/>
    <w:rsid w:val="00673030"/>
    <w:rsid w:val="00673816"/>
    <w:rsid w:val="00673A7C"/>
    <w:rsid w:val="00673F55"/>
    <w:rsid w:val="006755E8"/>
    <w:rsid w:val="00676181"/>
    <w:rsid w:val="0067628F"/>
    <w:rsid w:val="006768F3"/>
    <w:rsid w:val="006769BC"/>
    <w:rsid w:val="00680724"/>
    <w:rsid w:val="00680C3E"/>
    <w:rsid w:val="00683122"/>
    <w:rsid w:val="00683D79"/>
    <w:rsid w:val="00684516"/>
    <w:rsid w:val="0068482A"/>
    <w:rsid w:val="00685AC8"/>
    <w:rsid w:val="0068729F"/>
    <w:rsid w:val="0068744E"/>
    <w:rsid w:val="00687CC0"/>
    <w:rsid w:val="006918B4"/>
    <w:rsid w:val="00692C40"/>
    <w:rsid w:val="00693E00"/>
    <w:rsid w:val="00695298"/>
    <w:rsid w:val="006955A6"/>
    <w:rsid w:val="00696118"/>
    <w:rsid w:val="00697763"/>
    <w:rsid w:val="00697A76"/>
    <w:rsid w:val="006A0833"/>
    <w:rsid w:val="006A0B8A"/>
    <w:rsid w:val="006A0EFB"/>
    <w:rsid w:val="006A195E"/>
    <w:rsid w:val="006A1BD4"/>
    <w:rsid w:val="006A319D"/>
    <w:rsid w:val="006A39C9"/>
    <w:rsid w:val="006A4E87"/>
    <w:rsid w:val="006A4F02"/>
    <w:rsid w:val="006A58F5"/>
    <w:rsid w:val="006A736A"/>
    <w:rsid w:val="006A762E"/>
    <w:rsid w:val="006B035F"/>
    <w:rsid w:val="006B0D80"/>
    <w:rsid w:val="006B0E2F"/>
    <w:rsid w:val="006B2173"/>
    <w:rsid w:val="006B3249"/>
    <w:rsid w:val="006B36B2"/>
    <w:rsid w:val="006B3A7B"/>
    <w:rsid w:val="006B45FD"/>
    <w:rsid w:val="006B5202"/>
    <w:rsid w:val="006B65BF"/>
    <w:rsid w:val="006B7104"/>
    <w:rsid w:val="006B7D81"/>
    <w:rsid w:val="006B7FD1"/>
    <w:rsid w:val="006C015E"/>
    <w:rsid w:val="006C1E92"/>
    <w:rsid w:val="006C2B78"/>
    <w:rsid w:val="006C2FE0"/>
    <w:rsid w:val="006C3A0D"/>
    <w:rsid w:val="006C4616"/>
    <w:rsid w:val="006C55FE"/>
    <w:rsid w:val="006C5ECD"/>
    <w:rsid w:val="006D00B2"/>
    <w:rsid w:val="006D071E"/>
    <w:rsid w:val="006D0E5B"/>
    <w:rsid w:val="006D1357"/>
    <w:rsid w:val="006D1FBB"/>
    <w:rsid w:val="006D2DF8"/>
    <w:rsid w:val="006D32CB"/>
    <w:rsid w:val="006D58F9"/>
    <w:rsid w:val="006D6B84"/>
    <w:rsid w:val="006D6BE7"/>
    <w:rsid w:val="006D75B5"/>
    <w:rsid w:val="006E1048"/>
    <w:rsid w:val="006E1113"/>
    <w:rsid w:val="006E2F2E"/>
    <w:rsid w:val="006E3D4F"/>
    <w:rsid w:val="006E5F2F"/>
    <w:rsid w:val="006E64F6"/>
    <w:rsid w:val="006E653D"/>
    <w:rsid w:val="006E69CF"/>
    <w:rsid w:val="006E707E"/>
    <w:rsid w:val="006E76D8"/>
    <w:rsid w:val="006F293B"/>
    <w:rsid w:val="006F2A72"/>
    <w:rsid w:val="006F2D42"/>
    <w:rsid w:val="006F377B"/>
    <w:rsid w:val="006F38EA"/>
    <w:rsid w:val="006F3A4E"/>
    <w:rsid w:val="006F3BF8"/>
    <w:rsid w:val="006F4998"/>
    <w:rsid w:val="006F525E"/>
    <w:rsid w:val="006F5F26"/>
    <w:rsid w:val="006F6CE2"/>
    <w:rsid w:val="006F7F95"/>
    <w:rsid w:val="00701747"/>
    <w:rsid w:val="00701F6D"/>
    <w:rsid w:val="007048C9"/>
    <w:rsid w:val="00704CA0"/>
    <w:rsid w:val="00704DA4"/>
    <w:rsid w:val="00705534"/>
    <w:rsid w:val="00705818"/>
    <w:rsid w:val="00705B96"/>
    <w:rsid w:val="00707E3F"/>
    <w:rsid w:val="007100AD"/>
    <w:rsid w:val="0071010A"/>
    <w:rsid w:val="00710566"/>
    <w:rsid w:val="0071180A"/>
    <w:rsid w:val="00712B52"/>
    <w:rsid w:val="00712D1C"/>
    <w:rsid w:val="007166CC"/>
    <w:rsid w:val="00716D70"/>
    <w:rsid w:val="007174CC"/>
    <w:rsid w:val="00717B43"/>
    <w:rsid w:val="0072087F"/>
    <w:rsid w:val="00721772"/>
    <w:rsid w:val="0072206B"/>
    <w:rsid w:val="007224EF"/>
    <w:rsid w:val="007227F5"/>
    <w:rsid w:val="00723508"/>
    <w:rsid w:val="0072458C"/>
    <w:rsid w:val="00724792"/>
    <w:rsid w:val="00731F00"/>
    <w:rsid w:val="007335D5"/>
    <w:rsid w:val="00735708"/>
    <w:rsid w:val="00735CF9"/>
    <w:rsid w:val="007363CD"/>
    <w:rsid w:val="00736891"/>
    <w:rsid w:val="0073791A"/>
    <w:rsid w:val="00737A76"/>
    <w:rsid w:val="00737F12"/>
    <w:rsid w:val="00741269"/>
    <w:rsid w:val="00742679"/>
    <w:rsid w:val="007437E4"/>
    <w:rsid w:val="00743BF5"/>
    <w:rsid w:val="00745C79"/>
    <w:rsid w:val="00750264"/>
    <w:rsid w:val="00751897"/>
    <w:rsid w:val="00752981"/>
    <w:rsid w:val="007551C6"/>
    <w:rsid w:val="0075633F"/>
    <w:rsid w:val="00756371"/>
    <w:rsid w:val="00756A3C"/>
    <w:rsid w:val="00756F17"/>
    <w:rsid w:val="00757FD3"/>
    <w:rsid w:val="0076131D"/>
    <w:rsid w:val="00761FBB"/>
    <w:rsid w:val="00762169"/>
    <w:rsid w:val="00762D6E"/>
    <w:rsid w:val="0076363D"/>
    <w:rsid w:val="00764ADA"/>
    <w:rsid w:val="00765AD4"/>
    <w:rsid w:val="007660E0"/>
    <w:rsid w:val="00766A74"/>
    <w:rsid w:val="00767AB7"/>
    <w:rsid w:val="00770AAB"/>
    <w:rsid w:val="00771600"/>
    <w:rsid w:val="00772255"/>
    <w:rsid w:val="0077304B"/>
    <w:rsid w:val="0077470E"/>
    <w:rsid w:val="00775150"/>
    <w:rsid w:val="00775A81"/>
    <w:rsid w:val="00775D2F"/>
    <w:rsid w:val="007760AB"/>
    <w:rsid w:val="00776AEE"/>
    <w:rsid w:val="00777CBE"/>
    <w:rsid w:val="00777E9F"/>
    <w:rsid w:val="007808A3"/>
    <w:rsid w:val="0078167C"/>
    <w:rsid w:val="007820A6"/>
    <w:rsid w:val="007858C0"/>
    <w:rsid w:val="00785C19"/>
    <w:rsid w:val="00785D96"/>
    <w:rsid w:val="007869F1"/>
    <w:rsid w:val="007872BF"/>
    <w:rsid w:val="0078734E"/>
    <w:rsid w:val="00787A47"/>
    <w:rsid w:val="00791195"/>
    <w:rsid w:val="00793E93"/>
    <w:rsid w:val="00794EA2"/>
    <w:rsid w:val="0079568D"/>
    <w:rsid w:val="007960B0"/>
    <w:rsid w:val="0079644F"/>
    <w:rsid w:val="007A1146"/>
    <w:rsid w:val="007A1978"/>
    <w:rsid w:val="007A1F3A"/>
    <w:rsid w:val="007A22F9"/>
    <w:rsid w:val="007A302C"/>
    <w:rsid w:val="007A3FE6"/>
    <w:rsid w:val="007A456B"/>
    <w:rsid w:val="007A5CC2"/>
    <w:rsid w:val="007A66C8"/>
    <w:rsid w:val="007A76DA"/>
    <w:rsid w:val="007A7EE2"/>
    <w:rsid w:val="007B17CA"/>
    <w:rsid w:val="007B1FFC"/>
    <w:rsid w:val="007B36FC"/>
    <w:rsid w:val="007B60F7"/>
    <w:rsid w:val="007C059E"/>
    <w:rsid w:val="007C08FD"/>
    <w:rsid w:val="007C0DFA"/>
    <w:rsid w:val="007C18A3"/>
    <w:rsid w:val="007C2433"/>
    <w:rsid w:val="007C2A04"/>
    <w:rsid w:val="007C3D22"/>
    <w:rsid w:val="007C4C3C"/>
    <w:rsid w:val="007C4C71"/>
    <w:rsid w:val="007C4E74"/>
    <w:rsid w:val="007C5C16"/>
    <w:rsid w:val="007C6AB6"/>
    <w:rsid w:val="007D0556"/>
    <w:rsid w:val="007D1049"/>
    <w:rsid w:val="007D1F79"/>
    <w:rsid w:val="007D2AFC"/>
    <w:rsid w:val="007D322D"/>
    <w:rsid w:val="007D3B88"/>
    <w:rsid w:val="007D3E7A"/>
    <w:rsid w:val="007D5F14"/>
    <w:rsid w:val="007D6A70"/>
    <w:rsid w:val="007D71AA"/>
    <w:rsid w:val="007D75FE"/>
    <w:rsid w:val="007D7B6B"/>
    <w:rsid w:val="007E03F8"/>
    <w:rsid w:val="007E22E0"/>
    <w:rsid w:val="007E22E2"/>
    <w:rsid w:val="007E2319"/>
    <w:rsid w:val="007E3646"/>
    <w:rsid w:val="007E487F"/>
    <w:rsid w:val="007E4901"/>
    <w:rsid w:val="007E4B4C"/>
    <w:rsid w:val="007E5215"/>
    <w:rsid w:val="007E5F37"/>
    <w:rsid w:val="007E5F99"/>
    <w:rsid w:val="007F0F53"/>
    <w:rsid w:val="007F1C4A"/>
    <w:rsid w:val="007F2708"/>
    <w:rsid w:val="007F421A"/>
    <w:rsid w:val="007F4316"/>
    <w:rsid w:val="007F4531"/>
    <w:rsid w:val="007F4CC9"/>
    <w:rsid w:val="007F7133"/>
    <w:rsid w:val="00800DA7"/>
    <w:rsid w:val="008038B4"/>
    <w:rsid w:val="00806F9F"/>
    <w:rsid w:val="00807199"/>
    <w:rsid w:val="00811779"/>
    <w:rsid w:val="0081188E"/>
    <w:rsid w:val="00813507"/>
    <w:rsid w:val="00813BF9"/>
    <w:rsid w:val="00813D63"/>
    <w:rsid w:val="008149D9"/>
    <w:rsid w:val="00814AB9"/>
    <w:rsid w:val="00815892"/>
    <w:rsid w:val="00815DFE"/>
    <w:rsid w:val="0081625D"/>
    <w:rsid w:val="00816361"/>
    <w:rsid w:val="0081646A"/>
    <w:rsid w:val="0082085E"/>
    <w:rsid w:val="00821005"/>
    <w:rsid w:val="008210FC"/>
    <w:rsid w:val="00821F32"/>
    <w:rsid w:val="00822598"/>
    <w:rsid w:val="00822B01"/>
    <w:rsid w:val="008232D8"/>
    <w:rsid w:val="00823D54"/>
    <w:rsid w:val="00824671"/>
    <w:rsid w:val="00825A82"/>
    <w:rsid w:val="00825ABE"/>
    <w:rsid w:val="00825D58"/>
    <w:rsid w:val="008275A8"/>
    <w:rsid w:val="00830467"/>
    <w:rsid w:val="00832053"/>
    <w:rsid w:val="008321EF"/>
    <w:rsid w:val="00832A87"/>
    <w:rsid w:val="00832B28"/>
    <w:rsid w:val="008334CA"/>
    <w:rsid w:val="0083650A"/>
    <w:rsid w:val="008374FE"/>
    <w:rsid w:val="008421B0"/>
    <w:rsid w:val="0084258E"/>
    <w:rsid w:val="0084305A"/>
    <w:rsid w:val="00843405"/>
    <w:rsid w:val="00843932"/>
    <w:rsid w:val="00843E56"/>
    <w:rsid w:val="0084732A"/>
    <w:rsid w:val="0084759F"/>
    <w:rsid w:val="008477A3"/>
    <w:rsid w:val="00847E76"/>
    <w:rsid w:val="00851642"/>
    <w:rsid w:val="00852C3A"/>
    <w:rsid w:val="00852FA1"/>
    <w:rsid w:val="00853FBE"/>
    <w:rsid w:val="00854304"/>
    <w:rsid w:val="008548EC"/>
    <w:rsid w:val="00854EEE"/>
    <w:rsid w:val="00857EDE"/>
    <w:rsid w:val="008603D8"/>
    <w:rsid w:val="0086234F"/>
    <w:rsid w:val="008647DE"/>
    <w:rsid w:val="0086578F"/>
    <w:rsid w:val="00865C79"/>
    <w:rsid w:val="00865C84"/>
    <w:rsid w:val="00865C89"/>
    <w:rsid w:val="0086673B"/>
    <w:rsid w:val="00866C47"/>
    <w:rsid w:val="00866EC6"/>
    <w:rsid w:val="00867239"/>
    <w:rsid w:val="00867680"/>
    <w:rsid w:val="00867E8A"/>
    <w:rsid w:val="008700A6"/>
    <w:rsid w:val="00870570"/>
    <w:rsid w:val="00870E59"/>
    <w:rsid w:val="00871777"/>
    <w:rsid w:val="00871958"/>
    <w:rsid w:val="00871BA8"/>
    <w:rsid w:val="008733E7"/>
    <w:rsid w:val="00873AC2"/>
    <w:rsid w:val="00873EBB"/>
    <w:rsid w:val="00873F97"/>
    <w:rsid w:val="00875377"/>
    <w:rsid w:val="00875A0D"/>
    <w:rsid w:val="008804E5"/>
    <w:rsid w:val="00880E4B"/>
    <w:rsid w:val="008817C4"/>
    <w:rsid w:val="00883663"/>
    <w:rsid w:val="00884470"/>
    <w:rsid w:val="008851D4"/>
    <w:rsid w:val="008859A6"/>
    <w:rsid w:val="00887805"/>
    <w:rsid w:val="00890917"/>
    <w:rsid w:val="008924A2"/>
    <w:rsid w:val="00892C9A"/>
    <w:rsid w:val="00893E7C"/>
    <w:rsid w:val="00894C72"/>
    <w:rsid w:val="00894D78"/>
    <w:rsid w:val="008951CF"/>
    <w:rsid w:val="008958F4"/>
    <w:rsid w:val="0089616F"/>
    <w:rsid w:val="00896DAB"/>
    <w:rsid w:val="00897212"/>
    <w:rsid w:val="008A1319"/>
    <w:rsid w:val="008A1780"/>
    <w:rsid w:val="008A20E2"/>
    <w:rsid w:val="008A36D8"/>
    <w:rsid w:val="008A3FBF"/>
    <w:rsid w:val="008A4A8A"/>
    <w:rsid w:val="008A5BC6"/>
    <w:rsid w:val="008A5C08"/>
    <w:rsid w:val="008A6ECB"/>
    <w:rsid w:val="008A7894"/>
    <w:rsid w:val="008A7F10"/>
    <w:rsid w:val="008B012B"/>
    <w:rsid w:val="008B0ED0"/>
    <w:rsid w:val="008B0FDD"/>
    <w:rsid w:val="008B1978"/>
    <w:rsid w:val="008B38A9"/>
    <w:rsid w:val="008B3E54"/>
    <w:rsid w:val="008B3EF6"/>
    <w:rsid w:val="008B453C"/>
    <w:rsid w:val="008B4555"/>
    <w:rsid w:val="008B4CD2"/>
    <w:rsid w:val="008B4E7A"/>
    <w:rsid w:val="008B5759"/>
    <w:rsid w:val="008B5978"/>
    <w:rsid w:val="008C05C8"/>
    <w:rsid w:val="008C0CD6"/>
    <w:rsid w:val="008C1A4B"/>
    <w:rsid w:val="008C20CD"/>
    <w:rsid w:val="008C2241"/>
    <w:rsid w:val="008C252D"/>
    <w:rsid w:val="008C3592"/>
    <w:rsid w:val="008C3C2C"/>
    <w:rsid w:val="008C3EED"/>
    <w:rsid w:val="008C49EC"/>
    <w:rsid w:val="008C5167"/>
    <w:rsid w:val="008C58D9"/>
    <w:rsid w:val="008C59E9"/>
    <w:rsid w:val="008C66F2"/>
    <w:rsid w:val="008C759F"/>
    <w:rsid w:val="008D0436"/>
    <w:rsid w:val="008D062C"/>
    <w:rsid w:val="008D1043"/>
    <w:rsid w:val="008D2CDA"/>
    <w:rsid w:val="008D3E59"/>
    <w:rsid w:val="008D4AE5"/>
    <w:rsid w:val="008D4BA9"/>
    <w:rsid w:val="008D6254"/>
    <w:rsid w:val="008D71EC"/>
    <w:rsid w:val="008E035E"/>
    <w:rsid w:val="008E13CD"/>
    <w:rsid w:val="008E172E"/>
    <w:rsid w:val="008E19AD"/>
    <w:rsid w:val="008E2396"/>
    <w:rsid w:val="008E25F9"/>
    <w:rsid w:val="008E329B"/>
    <w:rsid w:val="008E3379"/>
    <w:rsid w:val="008E352A"/>
    <w:rsid w:val="008E39B9"/>
    <w:rsid w:val="008E4D4B"/>
    <w:rsid w:val="008E54BE"/>
    <w:rsid w:val="008E55D0"/>
    <w:rsid w:val="008E56BF"/>
    <w:rsid w:val="008E5FC3"/>
    <w:rsid w:val="008E7271"/>
    <w:rsid w:val="008E794C"/>
    <w:rsid w:val="008F0E00"/>
    <w:rsid w:val="008F1448"/>
    <w:rsid w:val="008F1AF9"/>
    <w:rsid w:val="008F20C8"/>
    <w:rsid w:val="008F38E4"/>
    <w:rsid w:val="008F403F"/>
    <w:rsid w:val="008F5C41"/>
    <w:rsid w:val="008F61D2"/>
    <w:rsid w:val="008F6D3B"/>
    <w:rsid w:val="00900357"/>
    <w:rsid w:val="00901961"/>
    <w:rsid w:val="00902B88"/>
    <w:rsid w:val="00903903"/>
    <w:rsid w:val="0090408B"/>
    <w:rsid w:val="00905E13"/>
    <w:rsid w:val="00906A10"/>
    <w:rsid w:val="00906CAB"/>
    <w:rsid w:val="00906F5B"/>
    <w:rsid w:val="00907361"/>
    <w:rsid w:val="00907E00"/>
    <w:rsid w:val="00911893"/>
    <w:rsid w:val="00911A7E"/>
    <w:rsid w:val="00914701"/>
    <w:rsid w:val="00917883"/>
    <w:rsid w:val="0092083C"/>
    <w:rsid w:val="00921192"/>
    <w:rsid w:val="009213FB"/>
    <w:rsid w:val="009215FB"/>
    <w:rsid w:val="009226F4"/>
    <w:rsid w:val="00922898"/>
    <w:rsid w:val="00922B1E"/>
    <w:rsid w:val="0092468B"/>
    <w:rsid w:val="00924D17"/>
    <w:rsid w:val="0092545C"/>
    <w:rsid w:val="009258DB"/>
    <w:rsid w:val="00926DD2"/>
    <w:rsid w:val="00926F1C"/>
    <w:rsid w:val="00927074"/>
    <w:rsid w:val="00927937"/>
    <w:rsid w:val="00927AD7"/>
    <w:rsid w:val="0093018D"/>
    <w:rsid w:val="009304A6"/>
    <w:rsid w:val="0093057A"/>
    <w:rsid w:val="00931601"/>
    <w:rsid w:val="00931F10"/>
    <w:rsid w:val="00932108"/>
    <w:rsid w:val="00932147"/>
    <w:rsid w:val="0093272C"/>
    <w:rsid w:val="00932C76"/>
    <w:rsid w:val="00933367"/>
    <w:rsid w:val="00933ECF"/>
    <w:rsid w:val="00934A55"/>
    <w:rsid w:val="009351B3"/>
    <w:rsid w:val="0093530C"/>
    <w:rsid w:val="0093555E"/>
    <w:rsid w:val="00936455"/>
    <w:rsid w:val="00936F68"/>
    <w:rsid w:val="00937201"/>
    <w:rsid w:val="00937C06"/>
    <w:rsid w:val="0094138A"/>
    <w:rsid w:val="00942919"/>
    <w:rsid w:val="00942B41"/>
    <w:rsid w:val="00943AC4"/>
    <w:rsid w:val="009445D3"/>
    <w:rsid w:val="00944994"/>
    <w:rsid w:val="0094592B"/>
    <w:rsid w:val="0094735C"/>
    <w:rsid w:val="00947471"/>
    <w:rsid w:val="00950C38"/>
    <w:rsid w:val="00950D81"/>
    <w:rsid w:val="00950E7A"/>
    <w:rsid w:val="00951266"/>
    <w:rsid w:val="00952126"/>
    <w:rsid w:val="00952DBB"/>
    <w:rsid w:val="0095341A"/>
    <w:rsid w:val="00956CDF"/>
    <w:rsid w:val="00957D54"/>
    <w:rsid w:val="00961A91"/>
    <w:rsid w:val="009623E7"/>
    <w:rsid w:val="009639D5"/>
    <w:rsid w:val="00963B35"/>
    <w:rsid w:val="00963F6D"/>
    <w:rsid w:val="00964771"/>
    <w:rsid w:val="009656F4"/>
    <w:rsid w:val="00966401"/>
    <w:rsid w:val="00966531"/>
    <w:rsid w:val="009666B8"/>
    <w:rsid w:val="0096697E"/>
    <w:rsid w:val="00966D2D"/>
    <w:rsid w:val="0096752E"/>
    <w:rsid w:val="00967D05"/>
    <w:rsid w:val="00970695"/>
    <w:rsid w:val="009707BC"/>
    <w:rsid w:val="009718CF"/>
    <w:rsid w:val="00971F22"/>
    <w:rsid w:val="00973DD5"/>
    <w:rsid w:val="00974284"/>
    <w:rsid w:val="009751AD"/>
    <w:rsid w:val="00980B2F"/>
    <w:rsid w:val="00981207"/>
    <w:rsid w:val="00981C4B"/>
    <w:rsid w:val="00981FE3"/>
    <w:rsid w:val="009828E4"/>
    <w:rsid w:val="00984712"/>
    <w:rsid w:val="009850EE"/>
    <w:rsid w:val="00986862"/>
    <w:rsid w:val="009873BB"/>
    <w:rsid w:val="00987829"/>
    <w:rsid w:val="00987933"/>
    <w:rsid w:val="009879B1"/>
    <w:rsid w:val="00991EF1"/>
    <w:rsid w:val="0099299A"/>
    <w:rsid w:val="00992AB0"/>
    <w:rsid w:val="00992B76"/>
    <w:rsid w:val="00992F99"/>
    <w:rsid w:val="0099310D"/>
    <w:rsid w:val="00993583"/>
    <w:rsid w:val="009938E9"/>
    <w:rsid w:val="00994232"/>
    <w:rsid w:val="00995042"/>
    <w:rsid w:val="0099593C"/>
    <w:rsid w:val="0099665D"/>
    <w:rsid w:val="009966D6"/>
    <w:rsid w:val="0099705E"/>
    <w:rsid w:val="009A0740"/>
    <w:rsid w:val="009A0950"/>
    <w:rsid w:val="009A1225"/>
    <w:rsid w:val="009A2275"/>
    <w:rsid w:val="009A22A3"/>
    <w:rsid w:val="009A296B"/>
    <w:rsid w:val="009A2A59"/>
    <w:rsid w:val="009A2B39"/>
    <w:rsid w:val="009A4664"/>
    <w:rsid w:val="009A5B40"/>
    <w:rsid w:val="009A70F4"/>
    <w:rsid w:val="009B2918"/>
    <w:rsid w:val="009B2F7B"/>
    <w:rsid w:val="009B2FBF"/>
    <w:rsid w:val="009B4CEF"/>
    <w:rsid w:val="009B5831"/>
    <w:rsid w:val="009B7311"/>
    <w:rsid w:val="009B787D"/>
    <w:rsid w:val="009C0EF7"/>
    <w:rsid w:val="009C1B17"/>
    <w:rsid w:val="009C1D1D"/>
    <w:rsid w:val="009C24E4"/>
    <w:rsid w:val="009C26B9"/>
    <w:rsid w:val="009C30DE"/>
    <w:rsid w:val="009C364D"/>
    <w:rsid w:val="009C461F"/>
    <w:rsid w:val="009C462F"/>
    <w:rsid w:val="009C4880"/>
    <w:rsid w:val="009C5412"/>
    <w:rsid w:val="009C69AB"/>
    <w:rsid w:val="009C6A23"/>
    <w:rsid w:val="009C6D49"/>
    <w:rsid w:val="009C6F06"/>
    <w:rsid w:val="009D023E"/>
    <w:rsid w:val="009D105A"/>
    <w:rsid w:val="009D134F"/>
    <w:rsid w:val="009D1F32"/>
    <w:rsid w:val="009D217B"/>
    <w:rsid w:val="009D2425"/>
    <w:rsid w:val="009D25E3"/>
    <w:rsid w:val="009D31B7"/>
    <w:rsid w:val="009D3AEF"/>
    <w:rsid w:val="009D54E5"/>
    <w:rsid w:val="009D6CFA"/>
    <w:rsid w:val="009D6EC8"/>
    <w:rsid w:val="009D727D"/>
    <w:rsid w:val="009D7D24"/>
    <w:rsid w:val="009D7D58"/>
    <w:rsid w:val="009E1A74"/>
    <w:rsid w:val="009E1FE7"/>
    <w:rsid w:val="009E2019"/>
    <w:rsid w:val="009E34E3"/>
    <w:rsid w:val="009E3F20"/>
    <w:rsid w:val="009E4396"/>
    <w:rsid w:val="009E44A8"/>
    <w:rsid w:val="009E4C62"/>
    <w:rsid w:val="009E5238"/>
    <w:rsid w:val="009E6524"/>
    <w:rsid w:val="009E66DE"/>
    <w:rsid w:val="009E6920"/>
    <w:rsid w:val="009E7D35"/>
    <w:rsid w:val="009F0BA1"/>
    <w:rsid w:val="009F1093"/>
    <w:rsid w:val="009F3BEE"/>
    <w:rsid w:val="009F4200"/>
    <w:rsid w:val="009F50FD"/>
    <w:rsid w:val="009F5546"/>
    <w:rsid w:val="009F5E54"/>
    <w:rsid w:val="009F620F"/>
    <w:rsid w:val="009F6251"/>
    <w:rsid w:val="009F71FE"/>
    <w:rsid w:val="009F7522"/>
    <w:rsid w:val="009F760B"/>
    <w:rsid w:val="009F7673"/>
    <w:rsid w:val="009F78CD"/>
    <w:rsid w:val="009F7C85"/>
    <w:rsid w:val="00A0033E"/>
    <w:rsid w:val="00A01A4E"/>
    <w:rsid w:val="00A036D4"/>
    <w:rsid w:val="00A03F3C"/>
    <w:rsid w:val="00A045EC"/>
    <w:rsid w:val="00A04BA3"/>
    <w:rsid w:val="00A053BC"/>
    <w:rsid w:val="00A059B3"/>
    <w:rsid w:val="00A05AEB"/>
    <w:rsid w:val="00A0754E"/>
    <w:rsid w:val="00A07BFA"/>
    <w:rsid w:val="00A07E50"/>
    <w:rsid w:val="00A10AC3"/>
    <w:rsid w:val="00A1158D"/>
    <w:rsid w:val="00A11B2B"/>
    <w:rsid w:val="00A12012"/>
    <w:rsid w:val="00A12591"/>
    <w:rsid w:val="00A131F6"/>
    <w:rsid w:val="00A15351"/>
    <w:rsid w:val="00A15BD1"/>
    <w:rsid w:val="00A160C4"/>
    <w:rsid w:val="00A1675C"/>
    <w:rsid w:val="00A17D94"/>
    <w:rsid w:val="00A20B4C"/>
    <w:rsid w:val="00A20CB0"/>
    <w:rsid w:val="00A20EE1"/>
    <w:rsid w:val="00A22407"/>
    <w:rsid w:val="00A22887"/>
    <w:rsid w:val="00A236F8"/>
    <w:rsid w:val="00A23924"/>
    <w:rsid w:val="00A24590"/>
    <w:rsid w:val="00A25560"/>
    <w:rsid w:val="00A270C2"/>
    <w:rsid w:val="00A27A12"/>
    <w:rsid w:val="00A27D13"/>
    <w:rsid w:val="00A27D97"/>
    <w:rsid w:val="00A30014"/>
    <w:rsid w:val="00A328E9"/>
    <w:rsid w:val="00A32A1D"/>
    <w:rsid w:val="00A3349E"/>
    <w:rsid w:val="00A3457B"/>
    <w:rsid w:val="00A349A1"/>
    <w:rsid w:val="00A35758"/>
    <w:rsid w:val="00A36809"/>
    <w:rsid w:val="00A36DD8"/>
    <w:rsid w:val="00A37771"/>
    <w:rsid w:val="00A406DF"/>
    <w:rsid w:val="00A40CB3"/>
    <w:rsid w:val="00A40FF7"/>
    <w:rsid w:val="00A4310D"/>
    <w:rsid w:val="00A44B64"/>
    <w:rsid w:val="00A44E68"/>
    <w:rsid w:val="00A45113"/>
    <w:rsid w:val="00A4654A"/>
    <w:rsid w:val="00A4734D"/>
    <w:rsid w:val="00A478AD"/>
    <w:rsid w:val="00A47931"/>
    <w:rsid w:val="00A47B36"/>
    <w:rsid w:val="00A5158A"/>
    <w:rsid w:val="00A51919"/>
    <w:rsid w:val="00A52AED"/>
    <w:rsid w:val="00A53131"/>
    <w:rsid w:val="00A533B7"/>
    <w:rsid w:val="00A55ADE"/>
    <w:rsid w:val="00A561F1"/>
    <w:rsid w:val="00A566EA"/>
    <w:rsid w:val="00A572DC"/>
    <w:rsid w:val="00A57B01"/>
    <w:rsid w:val="00A57FED"/>
    <w:rsid w:val="00A60AFA"/>
    <w:rsid w:val="00A61879"/>
    <w:rsid w:val="00A61D94"/>
    <w:rsid w:val="00A6263A"/>
    <w:rsid w:val="00A630C5"/>
    <w:rsid w:val="00A65A8E"/>
    <w:rsid w:val="00A65C65"/>
    <w:rsid w:val="00A66478"/>
    <w:rsid w:val="00A666CF"/>
    <w:rsid w:val="00A66C27"/>
    <w:rsid w:val="00A66F39"/>
    <w:rsid w:val="00A67137"/>
    <w:rsid w:val="00A70143"/>
    <w:rsid w:val="00A7052A"/>
    <w:rsid w:val="00A7335B"/>
    <w:rsid w:val="00A743F4"/>
    <w:rsid w:val="00A75610"/>
    <w:rsid w:val="00A7779E"/>
    <w:rsid w:val="00A803F2"/>
    <w:rsid w:val="00A8069B"/>
    <w:rsid w:val="00A81BC8"/>
    <w:rsid w:val="00A81CD7"/>
    <w:rsid w:val="00A82323"/>
    <w:rsid w:val="00A82C82"/>
    <w:rsid w:val="00A835C9"/>
    <w:rsid w:val="00A8472F"/>
    <w:rsid w:val="00A8481E"/>
    <w:rsid w:val="00A86645"/>
    <w:rsid w:val="00A904EB"/>
    <w:rsid w:val="00A908C1"/>
    <w:rsid w:val="00A91B02"/>
    <w:rsid w:val="00A91C50"/>
    <w:rsid w:val="00A93026"/>
    <w:rsid w:val="00A9410A"/>
    <w:rsid w:val="00A94421"/>
    <w:rsid w:val="00A95591"/>
    <w:rsid w:val="00A96621"/>
    <w:rsid w:val="00A96801"/>
    <w:rsid w:val="00A97735"/>
    <w:rsid w:val="00A97B24"/>
    <w:rsid w:val="00AA07D3"/>
    <w:rsid w:val="00AA1F5A"/>
    <w:rsid w:val="00AA29E0"/>
    <w:rsid w:val="00AA3482"/>
    <w:rsid w:val="00AA523C"/>
    <w:rsid w:val="00AA53D9"/>
    <w:rsid w:val="00AA57DB"/>
    <w:rsid w:val="00AA666D"/>
    <w:rsid w:val="00AA683A"/>
    <w:rsid w:val="00AB05B6"/>
    <w:rsid w:val="00AB1946"/>
    <w:rsid w:val="00AB2894"/>
    <w:rsid w:val="00AB3A54"/>
    <w:rsid w:val="00AB3DAF"/>
    <w:rsid w:val="00AB5355"/>
    <w:rsid w:val="00AB5369"/>
    <w:rsid w:val="00AB5849"/>
    <w:rsid w:val="00AB5D53"/>
    <w:rsid w:val="00AB5D5F"/>
    <w:rsid w:val="00AB79C0"/>
    <w:rsid w:val="00AC067F"/>
    <w:rsid w:val="00AC0713"/>
    <w:rsid w:val="00AC1898"/>
    <w:rsid w:val="00AC33ED"/>
    <w:rsid w:val="00AC4871"/>
    <w:rsid w:val="00AC5AC6"/>
    <w:rsid w:val="00AC73FA"/>
    <w:rsid w:val="00AC7B82"/>
    <w:rsid w:val="00AD0A18"/>
    <w:rsid w:val="00AD1177"/>
    <w:rsid w:val="00AD15BA"/>
    <w:rsid w:val="00AD2116"/>
    <w:rsid w:val="00AD2418"/>
    <w:rsid w:val="00AD2B40"/>
    <w:rsid w:val="00AD2D0C"/>
    <w:rsid w:val="00AD2D26"/>
    <w:rsid w:val="00AD3166"/>
    <w:rsid w:val="00AD3493"/>
    <w:rsid w:val="00AD35BC"/>
    <w:rsid w:val="00AD4756"/>
    <w:rsid w:val="00AD47A4"/>
    <w:rsid w:val="00AD50D3"/>
    <w:rsid w:val="00AD5B40"/>
    <w:rsid w:val="00AD5E89"/>
    <w:rsid w:val="00AD6599"/>
    <w:rsid w:val="00AD69CE"/>
    <w:rsid w:val="00AD6BFD"/>
    <w:rsid w:val="00AD6D1E"/>
    <w:rsid w:val="00AD72BB"/>
    <w:rsid w:val="00AD7A80"/>
    <w:rsid w:val="00AD7EC4"/>
    <w:rsid w:val="00AE041C"/>
    <w:rsid w:val="00AE0847"/>
    <w:rsid w:val="00AE0A96"/>
    <w:rsid w:val="00AE13F5"/>
    <w:rsid w:val="00AE285B"/>
    <w:rsid w:val="00AE4A7D"/>
    <w:rsid w:val="00AE52C1"/>
    <w:rsid w:val="00AE54B9"/>
    <w:rsid w:val="00AE5D44"/>
    <w:rsid w:val="00AE5FBF"/>
    <w:rsid w:val="00AE7865"/>
    <w:rsid w:val="00AE7BDF"/>
    <w:rsid w:val="00AE7FA4"/>
    <w:rsid w:val="00AF16C8"/>
    <w:rsid w:val="00AF1EE4"/>
    <w:rsid w:val="00AF24D7"/>
    <w:rsid w:val="00AF2B0D"/>
    <w:rsid w:val="00AF5274"/>
    <w:rsid w:val="00AF53D9"/>
    <w:rsid w:val="00AF5C14"/>
    <w:rsid w:val="00AF5D9B"/>
    <w:rsid w:val="00AF6627"/>
    <w:rsid w:val="00AF6D54"/>
    <w:rsid w:val="00B0000F"/>
    <w:rsid w:val="00B0002F"/>
    <w:rsid w:val="00B01F3D"/>
    <w:rsid w:val="00B036CD"/>
    <w:rsid w:val="00B03A22"/>
    <w:rsid w:val="00B03DF3"/>
    <w:rsid w:val="00B04659"/>
    <w:rsid w:val="00B05DBA"/>
    <w:rsid w:val="00B06AD6"/>
    <w:rsid w:val="00B079B5"/>
    <w:rsid w:val="00B109D7"/>
    <w:rsid w:val="00B112B4"/>
    <w:rsid w:val="00B115AF"/>
    <w:rsid w:val="00B11647"/>
    <w:rsid w:val="00B1166E"/>
    <w:rsid w:val="00B11B76"/>
    <w:rsid w:val="00B12374"/>
    <w:rsid w:val="00B147BF"/>
    <w:rsid w:val="00B14A89"/>
    <w:rsid w:val="00B15092"/>
    <w:rsid w:val="00B15A08"/>
    <w:rsid w:val="00B15B9C"/>
    <w:rsid w:val="00B16E3B"/>
    <w:rsid w:val="00B1769A"/>
    <w:rsid w:val="00B179C1"/>
    <w:rsid w:val="00B20B4F"/>
    <w:rsid w:val="00B215B4"/>
    <w:rsid w:val="00B219CE"/>
    <w:rsid w:val="00B2293F"/>
    <w:rsid w:val="00B22E53"/>
    <w:rsid w:val="00B2332C"/>
    <w:rsid w:val="00B23384"/>
    <w:rsid w:val="00B23E44"/>
    <w:rsid w:val="00B243AC"/>
    <w:rsid w:val="00B268B3"/>
    <w:rsid w:val="00B26937"/>
    <w:rsid w:val="00B26943"/>
    <w:rsid w:val="00B27EF0"/>
    <w:rsid w:val="00B30474"/>
    <w:rsid w:val="00B307C3"/>
    <w:rsid w:val="00B30FC0"/>
    <w:rsid w:val="00B32C01"/>
    <w:rsid w:val="00B32C53"/>
    <w:rsid w:val="00B32C97"/>
    <w:rsid w:val="00B343B9"/>
    <w:rsid w:val="00B34C46"/>
    <w:rsid w:val="00B357EB"/>
    <w:rsid w:val="00B3711E"/>
    <w:rsid w:val="00B379AF"/>
    <w:rsid w:val="00B401A1"/>
    <w:rsid w:val="00B415C1"/>
    <w:rsid w:val="00B41C8C"/>
    <w:rsid w:val="00B4218B"/>
    <w:rsid w:val="00B43445"/>
    <w:rsid w:val="00B4378D"/>
    <w:rsid w:val="00B4383C"/>
    <w:rsid w:val="00B441F6"/>
    <w:rsid w:val="00B44554"/>
    <w:rsid w:val="00B44932"/>
    <w:rsid w:val="00B44FAA"/>
    <w:rsid w:val="00B46568"/>
    <w:rsid w:val="00B46615"/>
    <w:rsid w:val="00B46C11"/>
    <w:rsid w:val="00B47D54"/>
    <w:rsid w:val="00B502AF"/>
    <w:rsid w:val="00B5049C"/>
    <w:rsid w:val="00B507B5"/>
    <w:rsid w:val="00B517D2"/>
    <w:rsid w:val="00B51FBA"/>
    <w:rsid w:val="00B520F6"/>
    <w:rsid w:val="00B52BC0"/>
    <w:rsid w:val="00B52FE6"/>
    <w:rsid w:val="00B53085"/>
    <w:rsid w:val="00B53DFB"/>
    <w:rsid w:val="00B549E1"/>
    <w:rsid w:val="00B55EC7"/>
    <w:rsid w:val="00B563AA"/>
    <w:rsid w:val="00B56790"/>
    <w:rsid w:val="00B56922"/>
    <w:rsid w:val="00B57098"/>
    <w:rsid w:val="00B57F6E"/>
    <w:rsid w:val="00B60DB3"/>
    <w:rsid w:val="00B60F2E"/>
    <w:rsid w:val="00B60FCE"/>
    <w:rsid w:val="00B612F6"/>
    <w:rsid w:val="00B613F0"/>
    <w:rsid w:val="00B61428"/>
    <w:rsid w:val="00B6155D"/>
    <w:rsid w:val="00B62530"/>
    <w:rsid w:val="00B627A7"/>
    <w:rsid w:val="00B62AA8"/>
    <w:rsid w:val="00B63791"/>
    <w:rsid w:val="00B65B43"/>
    <w:rsid w:val="00B66301"/>
    <w:rsid w:val="00B66502"/>
    <w:rsid w:val="00B66728"/>
    <w:rsid w:val="00B7010A"/>
    <w:rsid w:val="00B703E1"/>
    <w:rsid w:val="00B70B50"/>
    <w:rsid w:val="00B71C89"/>
    <w:rsid w:val="00B723F8"/>
    <w:rsid w:val="00B72A03"/>
    <w:rsid w:val="00B72CD9"/>
    <w:rsid w:val="00B72D4A"/>
    <w:rsid w:val="00B7473E"/>
    <w:rsid w:val="00B748C6"/>
    <w:rsid w:val="00B7515A"/>
    <w:rsid w:val="00B7725F"/>
    <w:rsid w:val="00B80B06"/>
    <w:rsid w:val="00B80B17"/>
    <w:rsid w:val="00B81DDA"/>
    <w:rsid w:val="00B82598"/>
    <w:rsid w:val="00B82621"/>
    <w:rsid w:val="00B82AF1"/>
    <w:rsid w:val="00B857F4"/>
    <w:rsid w:val="00B86107"/>
    <w:rsid w:val="00B863F9"/>
    <w:rsid w:val="00B87133"/>
    <w:rsid w:val="00B874C8"/>
    <w:rsid w:val="00B9069C"/>
    <w:rsid w:val="00B91025"/>
    <w:rsid w:val="00B9203F"/>
    <w:rsid w:val="00B941DC"/>
    <w:rsid w:val="00B94673"/>
    <w:rsid w:val="00B949C0"/>
    <w:rsid w:val="00B94DBA"/>
    <w:rsid w:val="00B955B5"/>
    <w:rsid w:val="00B955C3"/>
    <w:rsid w:val="00B957A8"/>
    <w:rsid w:val="00B968E0"/>
    <w:rsid w:val="00B976E9"/>
    <w:rsid w:val="00B97FC6"/>
    <w:rsid w:val="00BA04A0"/>
    <w:rsid w:val="00BA0977"/>
    <w:rsid w:val="00BA1FA1"/>
    <w:rsid w:val="00BA3F46"/>
    <w:rsid w:val="00BA421F"/>
    <w:rsid w:val="00BA50AD"/>
    <w:rsid w:val="00BA520F"/>
    <w:rsid w:val="00BA599E"/>
    <w:rsid w:val="00BA709E"/>
    <w:rsid w:val="00BA75DF"/>
    <w:rsid w:val="00BA78C4"/>
    <w:rsid w:val="00BA79C4"/>
    <w:rsid w:val="00BA79ED"/>
    <w:rsid w:val="00BA7D20"/>
    <w:rsid w:val="00BB08B5"/>
    <w:rsid w:val="00BB13F5"/>
    <w:rsid w:val="00BB23FD"/>
    <w:rsid w:val="00BB2F43"/>
    <w:rsid w:val="00BB4DC5"/>
    <w:rsid w:val="00BB55D0"/>
    <w:rsid w:val="00BB589C"/>
    <w:rsid w:val="00BB5EAB"/>
    <w:rsid w:val="00BB716D"/>
    <w:rsid w:val="00BB7587"/>
    <w:rsid w:val="00BC00F1"/>
    <w:rsid w:val="00BC05F1"/>
    <w:rsid w:val="00BC184F"/>
    <w:rsid w:val="00BC1C0A"/>
    <w:rsid w:val="00BC1EF4"/>
    <w:rsid w:val="00BC33B9"/>
    <w:rsid w:val="00BC3DAA"/>
    <w:rsid w:val="00BC4800"/>
    <w:rsid w:val="00BC4E02"/>
    <w:rsid w:val="00BC4FDE"/>
    <w:rsid w:val="00BC5F69"/>
    <w:rsid w:val="00BC713A"/>
    <w:rsid w:val="00BC7418"/>
    <w:rsid w:val="00BD0887"/>
    <w:rsid w:val="00BD0E8B"/>
    <w:rsid w:val="00BD14BF"/>
    <w:rsid w:val="00BD22C8"/>
    <w:rsid w:val="00BD28D9"/>
    <w:rsid w:val="00BD332D"/>
    <w:rsid w:val="00BD5397"/>
    <w:rsid w:val="00BD664D"/>
    <w:rsid w:val="00BD6AE1"/>
    <w:rsid w:val="00BD794D"/>
    <w:rsid w:val="00BE0455"/>
    <w:rsid w:val="00BE14BE"/>
    <w:rsid w:val="00BE240C"/>
    <w:rsid w:val="00BE2A6E"/>
    <w:rsid w:val="00BE3839"/>
    <w:rsid w:val="00BE5E50"/>
    <w:rsid w:val="00BE7EBD"/>
    <w:rsid w:val="00BF04A4"/>
    <w:rsid w:val="00BF0B70"/>
    <w:rsid w:val="00BF102E"/>
    <w:rsid w:val="00BF1437"/>
    <w:rsid w:val="00BF1D07"/>
    <w:rsid w:val="00BF2009"/>
    <w:rsid w:val="00BF22BD"/>
    <w:rsid w:val="00BF3367"/>
    <w:rsid w:val="00BF3DAA"/>
    <w:rsid w:val="00BF49AD"/>
    <w:rsid w:val="00BF4B95"/>
    <w:rsid w:val="00BF5BCC"/>
    <w:rsid w:val="00BF5D52"/>
    <w:rsid w:val="00BF6EB3"/>
    <w:rsid w:val="00C004D8"/>
    <w:rsid w:val="00C0171A"/>
    <w:rsid w:val="00C020F1"/>
    <w:rsid w:val="00C02AD9"/>
    <w:rsid w:val="00C030D8"/>
    <w:rsid w:val="00C04A06"/>
    <w:rsid w:val="00C053B7"/>
    <w:rsid w:val="00C06E07"/>
    <w:rsid w:val="00C075DC"/>
    <w:rsid w:val="00C0774F"/>
    <w:rsid w:val="00C07815"/>
    <w:rsid w:val="00C10C79"/>
    <w:rsid w:val="00C114B5"/>
    <w:rsid w:val="00C13DEA"/>
    <w:rsid w:val="00C145A2"/>
    <w:rsid w:val="00C146D8"/>
    <w:rsid w:val="00C147BE"/>
    <w:rsid w:val="00C1626E"/>
    <w:rsid w:val="00C20048"/>
    <w:rsid w:val="00C20DCE"/>
    <w:rsid w:val="00C23271"/>
    <w:rsid w:val="00C234E4"/>
    <w:rsid w:val="00C23BDB"/>
    <w:rsid w:val="00C24ACD"/>
    <w:rsid w:val="00C24E18"/>
    <w:rsid w:val="00C24E56"/>
    <w:rsid w:val="00C253C6"/>
    <w:rsid w:val="00C25A73"/>
    <w:rsid w:val="00C260EC"/>
    <w:rsid w:val="00C262B7"/>
    <w:rsid w:val="00C26BCA"/>
    <w:rsid w:val="00C27810"/>
    <w:rsid w:val="00C3135C"/>
    <w:rsid w:val="00C31D42"/>
    <w:rsid w:val="00C31F1C"/>
    <w:rsid w:val="00C31F55"/>
    <w:rsid w:val="00C3468D"/>
    <w:rsid w:val="00C35D68"/>
    <w:rsid w:val="00C372E6"/>
    <w:rsid w:val="00C373B1"/>
    <w:rsid w:val="00C37908"/>
    <w:rsid w:val="00C40789"/>
    <w:rsid w:val="00C40F40"/>
    <w:rsid w:val="00C41660"/>
    <w:rsid w:val="00C41DCC"/>
    <w:rsid w:val="00C424BD"/>
    <w:rsid w:val="00C424CF"/>
    <w:rsid w:val="00C427D4"/>
    <w:rsid w:val="00C42BCF"/>
    <w:rsid w:val="00C43DB7"/>
    <w:rsid w:val="00C443C5"/>
    <w:rsid w:val="00C44E7F"/>
    <w:rsid w:val="00C4645A"/>
    <w:rsid w:val="00C46B26"/>
    <w:rsid w:val="00C504FB"/>
    <w:rsid w:val="00C5175A"/>
    <w:rsid w:val="00C529F1"/>
    <w:rsid w:val="00C52E8F"/>
    <w:rsid w:val="00C53734"/>
    <w:rsid w:val="00C53936"/>
    <w:rsid w:val="00C53A95"/>
    <w:rsid w:val="00C53CEB"/>
    <w:rsid w:val="00C5493B"/>
    <w:rsid w:val="00C549FA"/>
    <w:rsid w:val="00C54F88"/>
    <w:rsid w:val="00C5568B"/>
    <w:rsid w:val="00C55D4E"/>
    <w:rsid w:val="00C567AD"/>
    <w:rsid w:val="00C56958"/>
    <w:rsid w:val="00C57217"/>
    <w:rsid w:val="00C5733A"/>
    <w:rsid w:val="00C57358"/>
    <w:rsid w:val="00C57B1B"/>
    <w:rsid w:val="00C57FAE"/>
    <w:rsid w:val="00C601EB"/>
    <w:rsid w:val="00C603B1"/>
    <w:rsid w:val="00C605BB"/>
    <w:rsid w:val="00C606EE"/>
    <w:rsid w:val="00C60A61"/>
    <w:rsid w:val="00C60BB9"/>
    <w:rsid w:val="00C60C96"/>
    <w:rsid w:val="00C613A2"/>
    <w:rsid w:val="00C635DB"/>
    <w:rsid w:val="00C63B75"/>
    <w:rsid w:val="00C66BE1"/>
    <w:rsid w:val="00C67052"/>
    <w:rsid w:val="00C67629"/>
    <w:rsid w:val="00C67823"/>
    <w:rsid w:val="00C70986"/>
    <w:rsid w:val="00C710DB"/>
    <w:rsid w:val="00C72CDF"/>
    <w:rsid w:val="00C7300D"/>
    <w:rsid w:val="00C73FCA"/>
    <w:rsid w:val="00C74145"/>
    <w:rsid w:val="00C74A5F"/>
    <w:rsid w:val="00C74D01"/>
    <w:rsid w:val="00C75AA4"/>
    <w:rsid w:val="00C75D26"/>
    <w:rsid w:val="00C75D41"/>
    <w:rsid w:val="00C76747"/>
    <w:rsid w:val="00C77209"/>
    <w:rsid w:val="00C80FE4"/>
    <w:rsid w:val="00C81332"/>
    <w:rsid w:val="00C83063"/>
    <w:rsid w:val="00C83527"/>
    <w:rsid w:val="00C83E08"/>
    <w:rsid w:val="00C84368"/>
    <w:rsid w:val="00C84801"/>
    <w:rsid w:val="00C85180"/>
    <w:rsid w:val="00C85706"/>
    <w:rsid w:val="00C85F42"/>
    <w:rsid w:val="00C860E9"/>
    <w:rsid w:val="00C86143"/>
    <w:rsid w:val="00C86176"/>
    <w:rsid w:val="00C875F4"/>
    <w:rsid w:val="00C90027"/>
    <w:rsid w:val="00C90231"/>
    <w:rsid w:val="00C90855"/>
    <w:rsid w:val="00C91BCF"/>
    <w:rsid w:val="00C93792"/>
    <w:rsid w:val="00C93BCA"/>
    <w:rsid w:val="00C95FD1"/>
    <w:rsid w:val="00C96D0D"/>
    <w:rsid w:val="00C97356"/>
    <w:rsid w:val="00CA0536"/>
    <w:rsid w:val="00CA12FC"/>
    <w:rsid w:val="00CA1FF7"/>
    <w:rsid w:val="00CA2562"/>
    <w:rsid w:val="00CA25B1"/>
    <w:rsid w:val="00CA2612"/>
    <w:rsid w:val="00CA3489"/>
    <w:rsid w:val="00CA452B"/>
    <w:rsid w:val="00CA48B4"/>
    <w:rsid w:val="00CA4D8D"/>
    <w:rsid w:val="00CA4EEA"/>
    <w:rsid w:val="00CA5185"/>
    <w:rsid w:val="00CA69CF"/>
    <w:rsid w:val="00CA75B7"/>
    <w:rsid w:val="00CA7A8E"/>
    <w:rsid w:val="00CA7ECC"/>
    <w:rsid w:val="00CB0AC2"/>
    <w:rsid w:val="00CB3867"/>
    <w:rsid w:val="00CB51E2"/>
    <w:rsid w:val="00CB6142"/>
    <w:rsid w:val="00CB6B94"/>
    <w:rsid w:val="00CC05AF"/>
    <w:rsid w:val="00CC0800"/>
    <w:rsid w:val="00CC0E82"/>
    <w:rsid w:val="00CC0F0D"/>
    <w:rsid w:val="00CC1960"/>
    <w:rsid w:val="00CC1CAC"/>
    <w:rsid w:val="00CC2FFE"/>
    <w:rsid w:val="00CC491F"/>
    <w:rsid w:val="00CC775B"/>
    <w:rsid w:val="00CC7D16"/>
    <w:rsid w:val="00CC7F58"/>
    <w:rsid w:val="00CD0ADA"/>
    <w:rsid w:val="00CD0F7D"/>
    <w:rsid w:val="00CD148C"/>
    <w:rsid w:val="00CD1718"/>
    <w:rsid w:val="00CD1A6D"/>
    <w:rsid w:val="00CD1B32"/>
    <w:rsid w:val="00CD22AF"/>
    <w:rsid w:val="00CD2D9C"/>
    <w:rsid w:val="00CD2FBE"/>
    <w:rsid w:val="00CD4AF5"/>
    <w:rsid w:val="00CD4F43"/>
    <w:rsid w:val="00CD5AB3"/>
    <w:rsid w:val="00CD60D0"/>
    <w:rsid w:val="00CD6CF9"/>
    <w:rsid w:val="00CE111E"/>
    <w:rsid w:val="00CE14EA"/>
    <w:rsid w:val="00CE171A"/>
    <w:rsid w:val="00CE2467"/>
    <w:rsid w:val="00CE25B7"/>
    <w:rsid w:val="00CE2A16"/>
    <w:rsid w:val="00CE4B8B"/>
    <w:rsid w:val="00CE5092"/>
    <w:rsid w:val="00CE6C18"/>
    <w:rsid w:val="00CE77BD"/>
    <w:rsid w:val="00CE7DAB"/>
    <w:rsid w:val="00CE7F31"/>
    <w:rsid w:val="00CE7FC4"/>
    <w:rsid w:val="00CF099B"/>
    <w:rsid w:val="00CF0E18"/>
    <w:rsid w:val="00CF1705"/>
    <w:rsid w:val="00CF3085"/>
    <w:rsid w:val="00CF49EF"/>
    <w:rsid w:val="00CF5209"/>
    <w:rsid w:val="00CF5311"/>
    <w:rsid w:val="00CF633E"/>
    <w:rsid w:val="00D00DF6"/>
    <w:rsid w:val="00D04A1E"/>
    <w:rsid w:val="00D05EEF"/>
    <w:rsid w:val="00D0697A"/>
    <w:rsid w:val="00D06A32"/>
    <w:rsid w:val="00D06C8C"/>
    <w:rsid w:val="00D10326"/>
    <w:rsid w:val="00D10669"/>
    <w:rsid w:val="00D10C6D"/>
    <w:rsid w:val="00D117B3"/>
    <w:rsid w:val="00D1203B"/>
    <w:rsid w:val="00D1231B"/>
    <w:rsid w:val="00D137F5"/>
    <w:rsid w:val="00D13BDC"/>
    <w:rsid w:val="00D14061"/>
    <w:rsid w:val="00D1495C"/>
    <w:rsid w:val="00D151FB"/>
    <w:rsid w:val="00D161EA"/>
    <w:rsid w:val="00D16E18"/>
    <w:rsid w:val="00D212CE"/>
    <w:rsid w:val="00D21961"/>
    <w:rsid w:val="00D21F61"/>
    <w:rsid w:val="00D2323F"/>
    <w:rsid w:val="00D251EB"/>
    <w:rsid w:val="00D26CA2"/>
    <w:rsid w:val="00D26ECC"/>
    <w:rsid w:val="00D27285"/>
    <w:rsid w:val="00D30CC9"/>
    <w:rsid w:val="00D31512"/>
    <w:rsid w:val="00D31BC5"/>
    <w:rsid w:val="00D32F5C"/>
    <w:rsid w:val="00D33012"/>
    <w:rsid w:val="00D3336C"/>
    <w:rsid w:val="00D36421"/>
    <w:rsid w:val="00D37016"/>
    <w:rsid w:val="00D372ED"/>
    <w:rsid w:val="00D40008"/>
    <w:rsid w:val="00D402A1"/>
    <w:rsid w:val="00D40914"/>
    <w:rsid w:val="00D413B3"/>
    <w:rsid w:val="00D416BC"/>
    <w:rsid w:val="00D423CF"/>
    <w:rsid w:val="00D43277"/>
    <w:rsid w:val="00D44839"/>
    <w:rsid w:val="00D44A45"/>
    <w:rsid w:val="00D46136"/>
    <w:rsid w:val="00D46A76"/>
    <w:rsid w:val="00D47A7D"/>
    <w:rsid w:val="00D520BF"/>
    <w:rsid w:val="00D52581"/>
    <w:rsid w:val="00D54783"/>
    <w:rsid w:val="00D54E66"/>
    <w:rsid w:val="00D55083"/>
    <w:rsid w:val="00D56F97"/>
    <w:rsid w:val="00D57271"/>
    <w:rsid w:val="00D60551"/>
    <w:rsid w:val="00D61FFD"/>
    <w:rsid w:val="00D65331"/>
    <w:rsid w:val="00D65824"/>
    <w:rsid w:val="00D67C83"/>
    <w:rsid w:val="00D7033B"/>
    <w:rsid w:val="00D70703"/>
    <w:rsid w:val="00D70709"/>
    <w:rsid w:val="00D70E7A"/>
    <w:rsid w:val="00D71043"/>
    <w:rsid w:val="00D72073"/>
    <w:rsid w:val="00D72CBC"/>
    <w:rsid w:val="00D72E66"/>
    <w:rsid w:val="00D73C29"/>
    <w:rsid w:val="00D74F64"/>
    <w:rsid w:val="00D7510D"/>
    <w:rsid w:val="00D75643"/>
    <w:rsid w:val="00D757F0"/>
    <w:rsid w:val="00D760F2"/>
    <w:rsid w:val="00D76BEF"/>
    <w:rsid w:val="00D771D9"/>
    <w:rsid w:val="00D77BB5"/>
    <w:rsid w:val="00D807B5"/>
    <w:rsid w:val="00D809DE"/>
    <w:rsid w:val="00D80DF6"/>
    <w:rsid w:val="00D80E77"/>
    <w:rsid w:val="00D81820"/>
    <w:rsid w:val="00D82152"/>
    <w:rsid w:val="00D8307B"/>
    <w:rsid w:val="00D8326B"/>
    <w:rsid w:val="00D83F45"/>
    <w:rsid w:val="00D855E3"/>
    <w:rsid w:val="00D85637"/>
    <w:rsid w:val="00D87E76"/>
    <w:rsid w:val="00D90EE9"/>
    <w:rsid w:val="00D9208F"/>
    <w:rsid w:val="00D920BC"/>
    <w:rsid w:val="00D92E94"/>
    <w:rsid w:val="00D934A2"/>
    <w:rsid w:val="00D94929"/>
    <w:rsid w:val="00D965AA"/>
    <w:rsid w:val="00D96ADD"/>
    <w:rsid w:val="00DA0515"/>
    <w:rsid w:val="00DA0B28"/>
    <w:rsid w:val="00DA1772"/>
    <w:rsid w:val="00DA17CA"/>
    <w:rsid w:val="00DA27AE"/>
    <w:rsid w:val="00DA37CF"/>
    <w:rsid w:val="00DA42BA"/>
    <w:rsid w:val="00DA4624"/>
    <w:rsid w:val="00DA6162"/>
    <w:rsid w:val="00DA646B"/>
    <w:rsid w:val="00DA7A62"/>
    <w:rsid w:val="00DB0388"/>
    <w:rsid w:val="00DB251C"/>
    <w:rsid w:val="00DB3545"/>
    <w:rsid w:val="00DB361C"/>
    <w:rsid w:val="00DB576B"/>
    <w:rsid w:val="00DB5D88"/>
    <w:rsid w:val="00DB647A"/>
    <w:rsid w:val="00DB770B"/>
    <w:rsid w:val="00DC0719"/>
    <w:rsid w:val="00DC1319"/>
    <w:rsid w:val="00DC16D7"/>
    <w:rsid w:val="00DC2489"/>
    <w:rsid w:val="00DC2810"/>
    <w:rsid w:val="00DC3130"/>
    <w:rsid w:val="00DC4A93"/>
    <w:rsid w:val="00DC5BAF"/>
    <w:rsid w:val="00DC624E"/>
    <w:rsid w:val="00DC6554"/>
    <w:rsid w:val="00DC6689"/>
    <w:rsid w:val="00DC6B89"/>
    <w:rsid w:val="00DC6D40"/>
    <w:rsid w:val="00DD0D38"/>
    <w:rsid w:val="00DD1432"/>
    <w:rsid w:val="00DD1827"/>
    <w:rsid w:val="00DD1C36"/>
    <w:rsid w:val="00DD22BA"/>
    <w:rsid w:val="00DD2FA1"/>
    <w:rsid w:val="00DD3D3A"/>
    <w:rsid w:val="00DD4E46"/>
    <w:rsid w:val="00DD508B"/>
    <w:rsid w:val="00DD6618"/>
    <w:rsid w:val="00DD6813"/>
    <w:rsid w:val="00DD7F2E"/>
    <w:rsid w:val="00DE02E2"/>
    <w:rsid w:val="00DE5B0C"/>
    <w:rsid w:val="00DE60AD"/>
    <w:rsid w:val="00DE6865"/>
    <w:rsid w:val="00DE73D4"/>
    <w:rsid w:val="00DE77F8"/>
    <w:rsid w:val="00DF115D"/>
    <w:rsid w:val="00DF20F5"/>
    <w:rsid w:val="00DF406F"/>
    <w:rsid w:val="00DF5612"/>
    <w:rsid w:val="00DF5A17"/>
    <w:rsid w:val="00DF7047"/>
    <w:rsid w:val="00DF7617"/>
    <w:rsid w:val="00E00A80"/>
    <w:rsid w:val="00E01BEA"/>
    <w:rsid w:val="00E01D76"/>
    <w:rsid w:val="00E020DC"/>
    <w:rsid w:val="00E026D8"/>
    <w:rsid w:val="00E0300C"/>
    <w:rsid w:val="00E030BD"/>
    <w:rsid w:val="00E04FD9"/>
    <w:rsid w:val="00E0538C"/>
    <w:rsid w:val="00E05839"/>
    <w:rsid w:val="00E078E9"/>
    <w:rsid w:val="00E07BB5"/>
    <w:rsid w:val="00E10258"/>
    <w:rsid w:val="00E1206D"/>
    <w:rsid w:val="00E12603"/>
    <w:rsid w:val="00E12AD2"/>
    <w:rsid w:val="00E14010"/>
    <w:rsid w:val="00E16129"/>
    <w:rsid w:val="00E1653F"/>
    <w:rsid w:val="00E16CF7"/>
    <w:rsid w:val="00E17776"/>
    <w:rsid w:val="00E2202C"/>
    <w:rsid w:val="00E249CB"/>
    <w:rsid w:val="00E24B62"/>
    <w:rsid w:val="00E25129"/>
    <w:rsid w:val="00E26387"/>
    <w:rsid w:val="00E2667A"/>
    <w:rsid w:val="00E267B7"/>
    <w:rsid w:val="00E27286"/>
    <w:rsid w:val="00E275B3"/>
    <w:rsid w:val="00E27B8E"/>
    <w:rsid w:val="00E27CED"/>
    <w:rsid w:val="00E307D4"/>
    <w:rsid w:val="00E350C7"/>
    <w:rsid w:val="00E358E0"/>
    <w:rsid w:val="00E362EC"/>
    <w:rsid w:val="00E4014C"/>
    <w:rsid w:val="00E40C0E"/>
    <w:rsid w:val="00E41A32"/>
    <w:rsid w:val="00E41DA1"/>
    <w:rsid w:val="00E42FA1"/>
    <w:rsid w:val="00E4353B"/>
    <w:rsid w:val="00E439C8"/>
    <w:rsid w:val="00E448A0"/>
    <w:rsid w:val="00E4724E"/>
    <w:rsid w:val="00E50CA5"/>
    <w:rsid w:val="00E5152A"/>
    <w:rsid w:val="00E5183E"/>
    <w:rsid w:val="00E51993"/>
    <w:rsid w:val="00E51B39"/>
    <w:rsid w:val="00E51DFC"/>
    <w:rsid w:val="00E5325F"/>
    <w:rsid w:val="00E5425F"/>
    <w:rsid w:val="00E55C2F"/>
    <w:rsid w:val="00E55D54"/>
    <w:rsid w:val="00E562E2"/>
    <w:rsid w:val="00E56349"/>
    <w:rsid w:val="00E56F3B"/>
    <w:rsid w:val="00E601B7"/>
    <w:rsid w:val="00E60C53"/>
    <w:rsid w:val="00E60ED0"/>
    <w:rsid w:val="00E61838"/>
    <w:rsid w:val="00E61A43"/>
    <w:rsid w:val="00E61F00"/>
    <w:rsid w:val="00E623BD"/>
    <w:rsid w:val="00E6240B"/>
    <w:rsid w:val="00E62AE3"/>
    <w:rsid w:val="00E62CE6"/>
    <w:rsid w:val="00E632E8"/>
    <w:rsid w:val="00E63494"/>
    <w:rsid w:val="00E634B9"/>
    <w:rsid w:val="00E64A08"/>
    <w:rsid w:val="00E64E86"/>
    <w:rsid w:val="00E652B9"/>
    <w:rsid w:val="00E652EA"/>
    <w:rsid w:val="00E6685F"/>
    <w:rsid w:val="00E671F2"/>
    <w:rsid w:val="00E6728A"/>
    <w:rsid w:val="00E6774B"/>
    <w:rsid w:val="00E702B9"/>
    <w:rsid w:val="00E713D5"/>
    <w:rsid w:val="00E71D9F"/>
    <w:rsid w:val="00E73A77"/>
    <w:rsid w:val="00E746D2"/>
    <w:rsid w:val="00E74930"/>
    <w:rsid w:val="00E74C35"/>
    <w:rsid w:val="00E773A2"/>
    <w:rsid w:val="00E81012"/>
    <w:rsid w:val="00E811C1"/>
    <w:rsid w:val="00E82D45"/>
    <w:rsid w:val="00E83664"/>
    <w:rsid w:val="00E858F4"/>
    <w:rsid w:val="00E86333"/>
    <w:rsid w:val="00E8773F"/>
    <w:rsid w:val="00E879B6"/>
    <w:rsid w:val="00E90CA3"/>
    <w:rsid w:val="00E911E0"/>
    <w:rsid w:val="00E91225"/>
    <w:rsid w:val="00E91DBD"/>
    <w:rsid w:val="00E94CF6"/>
    <w:rsid w:val="00E94FEF"/>
    <w:rsid w:val="00E956F7"/>
    <w:rsid w:val="00E95BA8"/>
    <w:rsid w:val="00E95F73"/>
    <w:rsid w:val="00E961DD"/>
    <w:rsid w:val="00E96B21"/>
    <w:rsid w:val="00E96C22"/>
    <w:rsid w:val="00E97634"/>
    <w:rsid w:val="00E976EA"/>
    <w:rsid w:val="00E97781"/>
    <w:rsid w:val="00E979A8"/>
    <w:rsid w:val="00EA42EA"/>
    <w:rsid w:val="00EA4B9A"/>
    <w:rsid w:val="00EA5008"/>
    <w:rsid w:val="00EA6060"/>
    <w:rsid w:val="00EA652C"/>
    <w:rsid w:val="00EA66BA"/>
    <w:rsid w:val="00EA6AAB"/>
    <w:rsid w:val="00EA7E77"/>
    <w:rsid w:val="00EB1FDD"/>
    <w:rsid w:val="00EB2113"/>
    <w:rsid w:val="00EB268D"/>
    <w:rsid w:val="00EB303C"/>
    <w:rsid w:val="00EB3754"/>
    <w:rsid w:val="00EB550F"/>
    <w:rsid w:val="00EB6DD9"/>
    <w:rsid w:val="00EB76D9"/>
    <w:rsid w:val="00EB785A"/>
    <w:rsid w:val="00EB7CFE"/>
    <w:rsid w:val="00EC0A85"/>
    <w:rsid w:val="00EC0C13"/>
    <w:rsid w:val="00EC0F40"/>
    <w:rsid w:val="00EC1979"/>
    <w:rsid w:val="00EC260D"/>
    <w:rsid w:val="00EC2DD1"/>
    <w:rsid w:val="00EC2E38"/>
    <w:rsid w:val="00EC4BA5"/>
    <w:rsid w:val="00EC7AAC"/>
    <w:rsid w:val="00ED0C4B"/>
    <w:rsid w:val="00ED2048"/>
    <w:rsid w:val="00ED279E"/>
    <w:rsid w:val="00ED287D"/>
    <w:rsid w:val="00ED2F8A"/>
    <w:rsid w:val="00ED3499"/>
    <w:rsid w:val="00ED3505"/>
    <w:rsid w:val="00ED4BE4"/>
    <w:rsid w:val="00ED4ED9"/>
    <w:rsid w:val="00ED5AE7"/>
    <w:rsid w:val="00ED7B38"/>
    <w:rsid w:val="00EE0148"/>
    <w:rsid w:val="00EE08A3"/>
    <w:rsid w:val="00EE0DB9"/>
    <w:rsid w:val="00EE18E1"/>
    <w:rsid w:val="00EE4164"/>
    <w:rsid w:val="00EE4392"/>
    <w:rsid w:val="00EE5B8D"/>
    <w:rsid w:val="00EE7009"/>
    <w:rsid w:val="00EF06C0"/>
    <w:rsid w:val="00EF110C"/>
    <w:rsid w:val="00EF11BE"/>
    <w:rsid w:val="00EF2FA4"/>
    <w:rsid w:val="00EF31EF"/>
    <w:rsid w:val="00EF3B81"/>
    <w:rsid w:val="00EF6AEA"/>
    <w:rsid w:val="00EF7982"/>
    <w:rsid w:val="00EF7C5B"/>
    <w:rsid w:val="00F00402"/>
    <w:rsid w:val="00F0050A"/>
    <w:rsid w:val="00F007A9"/>
    <w:rsid w:val="00F00FB3"/>
    <w:rsid w:val="00F010D8"/>
    <w:rsid w:val="00F02ABD"/>
    <w:rsid w:val="00F03CAE"/>
    <w:rsid w:val="00F07179"/>
    <w:rsid w:val="00F07AAC"/>
    <w:rsid w:val="00F07C16"/>
    <w:rsid w:val="00F104CC"/>
    <w:rsid w:val="00F10644"/>
    <w:rsid w:val="00F10DDE"/>
    <w:rsid w:val="00F113C4"/>
    <w:rsid w:val="00F1213F"/>
    <w:rsid w:val="00F12269"/>
    <w:rsid w:val="00F13D1C"/>
    <w:rsid w:val="00F14504"/>
    <w:rsid w:val="00F14C3D"/>
    <w:rsid w:val="00F15005"/>
    <w:rsid w:val="00F15ACB"/>
    <w:rsid w:val="00F16380"/>
    <w:rsid w:val="00F1746C"/>
    <w:rsid w:val="00F21A52"/>
    <w:rsid w:val="00F21AC9"/>
    <w:rsid w:val="00F21DD4"/>
    <w:rsid w:val="00F22B32"/>
    <w:rsid w:val="00F22B69"/>
    <w:rsid w:val="00F231B0"/>
    <w:rsid w:val="00F23383"/>
    <w:rsid w:val="00F23DFA"/>
    <w:rsid w:val="00F24926"/>
    <w:rsid w:val="00F24A79"/>
    <w:rsid w:val="00F256F2"/>
    <w:rsid w:val="00F25C6A"/>
    <w:rsid w:val="00F25D5F"/>
    <w:rsid w:val="00F25FE7"/>
    <w:rsid w:val="00F26013"/>
    <w:rsid w:val="00F274EC"/>
    <w:rsid w:val="00F2775A"/>
    <w:rsid w:val="00F2797E"/>
    <w:rsid w:val="00F27B17"/>
    <w:rsid w:val="00F27DDF"/>
    <w:rsid w:val="00F27E80"/>
    <w:rsid w:val="00F3119F"/>
    <w:rsid w:val="00F311B5"/>
    <w:rsid w:val="00F31813"/>
    <w:rsid w:val="00F31BF4"/>
    <w:rsid w:val="00F33B4A"/>
    <w:rsid w:val="00F3564A"/>
    <w:rsid w:val="00F41381"/>
    <w:rsid w:val="00F415B5"/>
    <w:rsid w:val="00F419B5"/>
    <w:rsid w:val="00F41AF0"/>
    <w:rsid w:val="00F41E4A"/>
    <w:rsid w:val="00F420C4"/>
    <w:rsid w:val="00F423EB"/>
    <w:rsid w:val="00F42B6B"/>
    <w:rsid w:val="00F42CC5"/>
    <w:rsid w:val="00F43021"/>
    <w:rsid w:val="00F44191"/>
    <w:rsid w:val="00F45367"/>
    <w:rsid w:val="00F45B84"/>
    <w:rsid w:val="00F47892"/>
    <w:rsid w:val="00F504AC"/>
    <w:rsid w:val="00F50DF2"/>
    <w:rsid w:val="00F514EF"/>
    <w:rsid w:val="00F51B77"/>
    <w:rsid w:val="00F51F40"/>
    <w:rsid w:val="00F52089"/>
    <w:rsid w:val="00F54546"/>
    <w:rsid w:val="00F5465E"/>
    <w:rsid w:val="00F55A77"/>
    <w:rsid w:val="00F57776"/>
    <w:rsid w:val="00F57794"/>
    <w:rsid w:val="00F57A91"/>
    <w:rsid w:val="00F60240"/>
    <w:rsid w:val="00F61D75"/>
    <w:rsid w:val="00F63697"/>
    <w:rsid w:val="00F63EAD"/>
    <w:rsid w:val="00F65C9F"/>
    <w:rsid w:val="00F65E96"/>
    <w:rsid w:val="00F65EB9"/>
    <w:rsid w:val="00F6716E"/>
    <w:rsid w:val="00F6751E"/>
    <w:rsid w:val="00F700BF"/>
    <w:rsid w:val="00F70111"/>
    <w:rsid w:val="00F7278C"/>
    <w:rsid w:val="00F7300F"/>
    <w:rsid w:val="00F7358A"/>
    <w:rsid w:val="00F73A38"/>
    <w:rsid w:val="00F744FE"/>
    <w:rsid w:val="00F74F30"/>
    <w:rsid w:val="00F7528A"/>
    <w:rsid w:val="00F77B21"/>
    <w:rsid w:val="00F80FC8"/>
    <w:rsid w:val="00F8360F"/>
    <w:rsid w:val="00F8368B"/>
    <w:rsid w:val="00F83D48"/>
    <w:rsid w:val="00F84BD8"/>
    <w:rsid w:val="00F861BC"/>
    <w:rsid w:val="00F86BF6"/>
    <w:rsid w:val="00F8757A"/>
    <w:rsid w:val="00F877EF"/>
    <w:rsid w:val="00F90A73"/>
    <w:rsid w:val="00F90AB3"/>
    <w:rsid w:val="00F90E7E"/>
    <w:rsid w:val="00F92588"/>
    <w:rsid w:val="00F9265B"/>
    <w:rsid w:val="00F926DE"/>
    <w:rsid w:val="00F93C46"/>
    <w:rsid w:val="00F96713"/>
    <w:rsid w:val="00F97183"/>
    <w:rsid w:val="00FA091A"/>
    <w:rsid w:val="00FA0ADC"/>
    <w:rsid w:val="00FA19C2"/>
    <w:rsid w:val="00FA1E62"/>
    <w:rsid w:val="00FA2CAA"/>
    <w:rsid w:val="00FA2CDF"/>
    <w:rsid w:val="00FA48B4"/>
    <w:rsid w:val="00FA6D9D"/>
    <w:rsid w:val="00FA6F7C"/>
    <w:rsid w:val="00FA77D3"/>
    <w:rsid w:val="00FA7ABA"/>
    <w:rsid w:val="00FB0961"/>
    <w:rsid w:val="00FB12FB"/>
    <w:rsid w:val="00FB2294"/>
    <w:rsid w:val="00FB2E39"/>
    <w:rsid w:val="00FB2E47"/>
    <w:rsid w:val="00FB30B8"/>
    <w:rsid w:val="00FB36B5"/>
    <w:rsid w:val="00FB4A2C"/>
    <w:rsid w:val="00FB6E1D"/>
    <w:rsid w:val="00FB760F"/>
    <w:rsid w:val="00FC05CD"/>
    <w:rsid w:val="00FC23CB"/>
    <w:rsid w:val="00FC29BB"/>
    <w:rsid w:val="00FC3423"/>
    <w:rsid w:val="00FC41F6"/>
    <w:rsid w:val="00FC4F7D"/>
    <w:rsid w:val="00FC5802"/>
    <w:rsid w:val="00FC5D37"/>
    <w:rsid w:val="00FC5E5F"/>
    <w:rsid w:val="00FC6719"/>
    <w:rsid w:val="00FC6E5D"/>
    <w:rsid w:val="00FC700B"/>
    <w:rsid w:val="00FD02E5"/>
    <w:rsid w:val="00FD108C"/>
    <w:rsid w:val="00FD1C4C"/>
    <w:rsid w:val="00FD29BA"/>
    <w:rsid w:val="00FD3FFB"/>
    <w:rsid w:val="00FD61C7"/>
    <w:rsid w:val="00FD66F9"/>
    <w:rsid w:val="00FE0BF1"/>
    <w:rsid w:val="00FE0D77"/>
    <w:rsid w:val="00FE186F"/>
    <w:rsid w:val="00FE1C62"/>
    <w:rsid w:val="00FE2F5E"/>
    <w:rsid w:val="00FE2FBC"/>
    <w:rsid w:val="00FE319E"/>
    <w:rsid w:val="00FE36C4"/>
    <w:rsid w:val="00FE5174"/>
    <w:rsid w:val="00FE537C"/>
    <w:rsid w:val="00FE5A8E"/>
    <w:rsid w:val="00FE5EAF"/>
    <w:rsid w:val="00FE6A2B"/>
    <w:rsid w:val="00FE7BE6"/>
    <w:rsid w:val="00FF0054"/>
    <w:rsid w:val="00FF0308"/>
    <w:rsid w:val="00FF0A00"/>
    <w:rsid w:val="00FF1212"/>
    <w:rsid w:val="00FF1931"/>
    <w:rsid w:val="00FF4AED"/>
    <w:rsid w:val="00FF4C95"/>
    <w:rsid w:val="00FF51AE"/>
    <w:rsid w:val="00FF59BC"/>
    <w:rsid w:val="00FF5FB3"/>
    <w:rsid w:val="00FF66F9"/>
    <w:rsid w:val="00FF680A"/>
    <w:rsid w:val="00FF7800"/>
    <w:rsid w:val="00FF7811"/>
    <w:rsid w:val="00FF7EAE"/>
    <w:rsid w:val="112C0E8A"/>
    <w:rsid w:val="215847D5"/>
    <w:rsid w:val="221228BF"/>
    <w:rsid w:val="25944438"/>
    <w:rsid w:val="49AF122D"/>
    <w:rsid w:val="5ADD1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fr-CH" w:eastAsia="zh-CN" w:bidi="ar-SA"/>
      </w:rPr>
    </w:rPrDefault>
    <w:pPrDefault>
      <w:pPr>
        <w:spacing w:after="100" w:line="259" w:lineRule="auto"/>
        <w:ind w:left="22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locked="1" w:uiPriority="0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locked="1" w:semiHidden="0" w:uiPriority="39" w:qFormat="1"/>
    <w:lsdException w:name="toc 5" w:locked="1" w:semiHidden="0" w:uiPriority="39" w:qFormat="1"/>
    <w:lsdException w:name="toc 6" w:locked="1" w:semiHidden="0" w:uiPriority="39" w:qFormat="1"/>
    <w:lsdException w:name="toc 7" w:locked="1" w:semiHidden="0" w:uiPriority="39" w:qFormat="1"/>
    <w:lsdException w:name="toc 8" w:locked="1" w:semiHidden="0" w:uiPriority="39" w:qFormat="1"/>
    <w:lsdException w:name="toc 9" w:locked="1" w:semiHidden="0" w:uiPriority="39" w:qFormat="1"/>
    <w:lsdException w:name="annotation text" w:unhideWhenUsed="0" w:qFormat="1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annotation reference" w:unhideWhenUsed="0" w:qFormat="1"/>
    <w:lsdException w:name="Title" w:locked="1" w:semiHidden="0" w:uiPriority="0" w:unhideWhenUsed="0"/>
    <w:lsdException w:name="Default Paragraph Font" w:uiPriority="1" w:qFormat="1"/>
    <w:lsdException w:name="Subtitle" w:locked="1" w:semiHidden="0" w:uiPriority="0" w:unhideWhenUsed="0"/>
    <w:lsdException w:name="Hyperlink" w:semiHidden="0" w:unhideWhenUsed="0" w:qFormat="1"/>
    <w:lsdException w:name="FollowedHyperlink" w:unhideWhenUsed="0" w:qFormat="1"/>
    <w:lsdException w:name="Strong" w:locked="1" w:semiHidden="0" w:uiPriority="0" w:unhideWhenUsed="0"/>
    <w:lsdException w:name="Emphasis" w:locked="1" w:semiHidden="0" w:uiPriority="0" w:unhideWhenUsed="0" w:qFormat="1"/>
    <w:lsdException w:name="Document Map" w:qFormat="1"/>
    <w:lsdException w:name="Normal (Web)" w:semiHidden="0" w:unhideWhenUsed="0" w:qFormat="1"/>
    <w:lsdException w:name="Normal Table" w:qFormat="1"/>
    <w:lsdException w:name="annotation subject" w:unhideWhenUsed="0"/>
    <w:lsdException w:name="Balloon Text" w:unhideWhenUsed="0" w:qFormat="1"/>
    <w:lsdException w:name="Table Grid" w:uiPriority="39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E1"/>
    <w:rPr>
      <w:sz w:val="22"/>
      <w:szCs w:val="22"/>
      <w:lang w:val="fr-FR" w:eastAsia="en-US"/>
    </w:rPr>
  </w:style>
  <w:style w:type="paragraph" w:styleId="1">
    <w:name w:val="heading 1"/>
    <w:basedOn w:val="a"/>
    <w:next w:val="a"/>
    <w:link w:val="1Char"/>
    <w:uiPriority w:val="99"/>
    <w:qFormat/>
    <w:rsid w:val="006544E1"/>
    <w:pPr>
      <w:keepNext/>
      <w:keepLines/>
      <w:spacing w:before="480" w:after="0"/>
      <w:outlineLvl w:val="0"/>
    </w:pPr>
    <w:rPr>
      <w:rFonts w:ascii="Calibri Light" w:hAnsi="Calibri Light"/>
      <w:b/>
      <w:bCs/>
      <w:color w:val="009999"/>
      <w:sz w:val="28"/>
      <w:szCs w:val="28"/>
    </w:rPr>
  </w:style>
  <w:style w:type="paragraph" w:styleId="2">
    <w:name w:val="heading 2"/>
    <w:basedOn w:val="a"/>
    <w:next w:val="a"/>
    <w:link w:val="2Char"/>
    <w:uiPriority w:val="99"/>
    <w:qFormat/>
    <w:rsid w:val="006544E1"/>
    <w:pPr>
      <w:keepNext/>
      <w:keepLines/>
      <w:spacing w:before="200" w:after="0"/>
      <w:outlineLvl w:val="1"/>
    </w:pPr>
    <w:rPr>
      <w:rFonts w:ascii="Calibri Light" w:hAnsi="Calibri Light"/>
      <w:b/>
      <w:bCs/>
      <w:color w:val="009999"/>
      <w:sz w:val="26"/>
      <w:szCs w:val="26"/>
    </w:rPr>
  </w:style>
  <w:style w:type="paragraph" w:styleId="3">
    <w:name w:val="heading 3"/>
    <w:basedOn w:val="a"/>
    <w:next w:val="a"/>
    <w:link w:val="3Char"/>
    <w:uiPriority w:val="99"/>
    <w:qFormat/>
    <w:rsid w:val="006544E1"/>
    <w:pPr>
      <w:keepNext/>
      <w:keepLines/>
      <w:spacing w:before="200" w:after="0"/>
      <w:outlineLvl w:val="2"/>
    </w:pPr>
    <w:rPr>
      <w:rFonts w:ascii="Calibri Light" w:hAnsi="Calibri Light"/>
      <w:b/>
      <w:bCs/>
      <w:color w:val="5B9BD5"/>
    </w:rPr>
  </w:style>
  <w:style w:type="paragraph" w:styleId="4">
    <w:name w:val="heading 4"/>
    <w:basedOn w:val="a"/>
    <w:next w:val="a"/>
    <w:link w:val="4Char"/>
    <w:uiPriority w:val="99"/>
    <w:qFormat/>
    <w:rsid w:val="006544E1"/>
    <w:pPr>
      <w:keepNext/>
      <w:keepLines/>
      <w:spacing w:before="40" w:after="0"/>
      <w:outlineLvl w:val="3"/>
    </w:pPr>
    <w:rPr>
      <w:rFonts w:ascii="Calibri Light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rsid w:val="006544E1"/>
    <w:rPr>
      <w:b/>
      <w:bCs/>
    </w:rPr>
  </w:style>
  <w:style w:type="paragraph" w:styleId="a4">
    <w:name w:val="annotation text"/>
    <w:basedOn w:val="a"/>
    <w:link w:val="Char0"/>
    <w:uiPriority w:val="99"/>
    <w:semiHidden/>
    <w:qFormat/>
    <w:rsid w:val="006544E1"/>
    <w:pPr>
      <w:spacing w:line="240" w:lineRule="auto"/>
    </w:pPr>
    <w:rPr>
      <w:sz w:val="20"/>
      <w:szCs w:val="20"/>
    </w:rPr>
  </w:style>
  <w:style w:type="paragraph" w:styleId="7">
    <w:name w:val="toc 7"/>
    <w:basedOn w:val="a"/>
    <w:next w:val="a"/>
    <w:uiPriority w:val="39"/>
    <w:unhideWhenUsed/>
    <w:qFormat/>
    <w:locked/>
    <w:rsid w:val="006544E1"/>
    <w:pPr>
      <w:ind w:left="1320"/>
    </w:pPr>
    <w:rPr>
      <w:rFonts w:asciiTheme="minorHAnsi" w:eastAsiaTheme="minorEastAsia" w:hAnsiTheme="minorHAnsi" w:cstheme="minorBidi"/>
      <w:lang w:val="fr-CH" w:eastAsia="zh-CN"/>
    </w:rPr>
  </w:style>
  <w:style w:type="paragraph" w:styleId="a5">
    <w:name w:val="Document Map"/>
    <w:basedOn w:val="a"/>
    <w:link w:val="Char1"/>
    <w:uiPriority w:val="99"/>
    <w:semiHidden/>
    <w:unhideWhenUsed/>
    <w:qFormat/>
    <w:rsid w:val="006544E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toc 5"/>
    <w:basedOn w:val="a"/>
    <w:next w:val="a"/>
    <w:uiPriority w:val="39"/>
    <w:unhideWhenUsed/>
    <w:qFormat/>
    <w:locked/>
    <w:rsid w:val="006544E1"/>
    <w:pPr>
      <w:ind w:left="880"/>
    </w:pPr>
    <w:rPr>
      <w:rFonts w:asciiTheme="minorHAnsi" w:eastAsiaTheme="minorEastAsia" w:hAnsiTheme="minorHAnsi" w:cstheme="minorBidi"/>
      <w:lang w:val="fr-CH" w:eastAsia="zh-CN"/>
    </w:rPr>
  </w:style>
  <w:style w:type="paragraph" w:styleId="30">
    <w:name w:val="toc 3"/>
    <w:basedOn w:val="a"/>
    <w:next w:val="a"/>
    <w:uiPriority w:val="39"/>
    <w:qFormat/>
    <w:rsid w:val="006544E1"/>
    <w:pPr>
      <w:ind w:left="440"/>
    </w:pPr>
  </w:style>
  <w:style w:type="paragraph" w:styleId="8">
    <w:name w:val="toc 8"/>
    <w:basedOn w:val="a"/>
    <w:next w:val="a"/>
    <w:uiPriority w:val="39"/>
    <w:unhideWhenUsed/>
    <w:qFormat/>
    <w:locked/>
    <w:rsid w:val="006544E1"/>
    <w:pPr>
      <w:ind w:left="1540"/>
    </w:pPr>
    <w:rPr>
      <w:rFonts w:asciiTheme="minorHAnsi" w:eastAsiaTheme="minorEastAsia" w:hAnsiTheme="minorHAnsi" w:cstheme="minorBidi"/>
      <w:lang w:val="fr-CH" w:eastAsia="zh-CN"/>
    </w:rPr>
  </w:style>
  <w:style w:type="paragraph" w:styleId="a6">
    <w:name w:val="Balloon Text"/>
    <w:basedOn w:val="a"/>
    <w:link w:val="Char2"/>
    <w:uiPriority w:val="99"/>
    <w:semiHidden/>
    <w:qFormat/>
    <w:rsid w:val="006544E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footer"/>
    <w:basedOn w:val="a"/>
    <w:link w:val="Char3"/>
    <w:uiPriority w:val="99"/>
    <w:rsid w:val="006544E1"/>
    <w:pPr>
      <w:tabs>
        <w:tab w:val="center" w:pos="4536"/>
        <w:tab w:val="right" w:pos="9072"/>
      </w:tabs>
      <w:spacing w:after="0" w:line="240" w:lineRule="auto"/>
    </w:pPr>
  </w:style>
  <w:style w:type="paragraph" w:styleId="a8">
    <w:name w:val="header"/>
    <w:basedOn w:val="a"/>
    <w:link w:val="Char4"/>
    <w:uiPriority w:val="99"/>
    <w:qFormat/>
    <w:rsid w:val="006544E1"/>
    <w:pPr>
      <w:tabs>
        <w:tab w:val="center" w:pos="4536"/>
        <w:tab w:val="right" w:pos="9072"/>
      </w:tabs>
      <w:spacing w:after="0" w:line="240" w:lineRule="auto"/>
    </w:pPr>
  </w:style>
  <w:style w:type="paragraph" w:styleId="10">
    <w:name w:val="toc 1"/>
    <w:basedOn w:val="a"/>
    <w:next w:val="a"/>
    <w:uiPriority w:val="39"/>
    <w:qFormat/>
    <w:rsid w:val="006544E1"/>
    <w:pPr>
      <w:tabs>
        <w:tab w:val="right" w:leader="dot" w:pos="13992"/>
      </w:tabs>
    </w:pPr>
  </w:style>
  <w:style w:type="paragraph" w:styleId="40">
    <w:name w:val="toc 4"/>
    <w:basedOn w:val="a"/>
    <w:next w:val="a"/>
    <w:uiPriority w:val="39"/>
    <w:unhideWhenUsed/>
    <w:qFormat/>
    <w:locked/>
    <w:rsid w:val="006544E1"/>
    <w:pPr>
      <w:ind w:left="660"/>
    </w:pPr>
    <w:rPr>
      <w:rFonts w:asciiTheme="minorHAnsi" w:eastAsiaTheme="minorEastAsia" w:hAnsiTheme="minorHAnsi" w:cstheme="minorBidi"/>
      <w:lang w:val="fr-CH" w:eastAsia="zh-CN"/>
    </w:rPr>
  </w:style>
  <w:style w:type="paragraph" w:styleId="6">
    <w:name w:val="toc 6"/>
    <w:basedOn w:val="a"/>
    <w:next w:val="a"/>
    <w:uiPriority w:val="39"/>
    <w:unhideWhenUsed/>
    <w:qFormat/>
    <w:locked/>
    <w:rsid w:val="006544E1"/>
    <w:pPr>
      <w:ind w:left="1100"/>
    </w:pPr>
    <w:rPr>
      <w:rFonts w:asciiTheme="minorHAnsi" w:eastAsiaTheme="minorEastAsia" w:hAnsiTheme="minorHAnsi" w:cstheme="minorBidi"/>
      <w:lang w:val="fr-CH" w:eastAsia="zh-CN"/>
    </w:rPr>
  </w:style>
  <w:style w:type="paragraph" w:styleId="20">
    <w:name w:val="toc 2"/>
    <w:basedOn w:val="a"/>
    <w:next w:val="a"/>
    <w:uiPriority w:val="39"/>
    <w:qFormat/>
    <w:rsid w:val="006544E1"/>
    <w:pPr>
      <w:ind w:left="220"/>
    </w:pPr>
  </w:style>
  <w:style w:type="paragraph" w:styleId="9">
    <w:name w:val="toc 9"/>
    <w:basedOn w:val="a"/>
    <w:next w:val="a"/>
    <w:uiPriority w:val="39"/>
    <w:unhideWhenUsed/>
    <w:qFormat/>
    <w:locked/>
    <w:rsid w:val="006544E1"/>
    <w:pPr>
      <w:ind w:left="1760"/>
    </w:pPr>
    <w:rPr>
      <w:rFonts w:asciiTheme="minorHAnsi" w:eastAsiaTheme="minorEastAsia" w:hAnsiTheme="minorHAnsi" w:cstheme="minorBidi"/>
      <w:lang w:val="fr-CH" w:eastAsia="zh-CN"/>
    </w:rPr>
  </w:style>
  <w:style w:type="paragraph" w:styleId="a9">
    <w:name w:val="Normal (Web)"/>
    <w:basedOn w:val="a"/>
    <w:uiPriority w:val="99"/>
    <w:qFormat/>
    <w:rsid w:val="006544E1"/>
    <w:pPr>
      <w:spacing w:before="100" w:beforeAutospacing="1" w:afterAutospacing="1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a">
    <w:name w:val="FollowedHyperlink"/>
    <w:uiPriority w:val="99"/>
    <w:semiHidden/>
    <w:qFormat/>
    <w:rsid w:val="006544E1"/>
    <w:rPr>
      <w:rFonts w:cs="Times New Roman"/>
      <w:color w:val="954F72"/>
      <w:u w:val="single"/>
    </w:rPr>
  </w:style>
  <w:style w:type="character" w:styleId="ab">
    <w:name w:val="Emphasis"/>
    <w:basedOn w:val="a0"/>
    <w:qFormat/>
    <w:locked/>
    <w:rsid w:val="006544E1"/>
    <w:rPr>
      <w:i/>
      <w:iCs/>
    </w:rPr>
  </w:style>
  <w:style w:type="character" w:styleId="ac">
    <w:name w:val="Hyperlink"/>
    <w:uiPriority w:val="99"/>
    <w:qFormat/>
    <w:rsid w:val="006544E1"/>
    <w:rPr>
      <w:rFonts w:cs="Times New Roman"/>
      <w:color w:val="0563C1"/>
      <w:u w:val="single"/>
    </w:rPr>
  </w:style>
  <w:style w:type="character" w:styleId="ad">
    <w:name w:val="annotation reference"/>
    <w:uiPriority w:val="99"/>
    <w:semiHidden/>
    <w:qFormat/>
    <w:rsid w:val="006544E1"/>
    <w:rPr>
      <w:rFonts w:cs="Times New Roman"/>
      <w:sz w:val="16"/>
      <w:szCs w:val="16"/>
    </w:rPr>
  </w:style>
  <w:style w:type="table" w:styleId="ae">
    <w:name w:val="Table Grid"/>
    <w:basedOn w:val="a1"/>
    <w:uiPriority w:val="39"/>
    <w:qFormat/>
    <w:rsid w:val="006544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uiPriority w:val="99"/>
    <w:qFormat/>
    <w:locked/>
    <w:rsid w:val="006544E1"/>
    <w:rPr>
      <w:rFonts w:ascii="Calibri Light" w:eastAsia="宋体" w:hAnsi="Calibri Light" w:cs="Times New Roman"/>
      <w:b/>
      <w:bCs/>
      <w:color w:val="009999"/>
      <w:sz w:val="28"/>
      <w:szCs w:val="28"/>
    </w:rPr>
  </w:style>
  <w:style w:type="character" w:customStyle="1" w:styleId="2Char">
    <w:name w:val="标题 2 Char"/>
    <w:link w:val="2"/>
    <w:uiPriority w:val="99"/>
    <w:qFormat/>
    <w:locked/>
    <w:rsid w:val="006544E1"/>
    <w:rPr>
      <w:rFonts w:ascii="Calibri Light" w:eastAsia="宋体" w:hAnsi="Calibri Light" w:cs="Times New Roman"/>
      <w:b/>
      <w:bCs/>
      <w:color w:val="009999"/>
      <w:sz w:val="26"/>
      <w:szCs w:val="26"/>
    </w:rPr>
  </w:style>
  <w:style w:type="character" w:customStyle="1" w:styleId="3Char">
    <w:name w:val="标题 3 Char"/>
    <w:link w:val="3"/>
    <w:uiPriority w:val="99"/>
    <w:qFormat/>
    <w:locked/>
    <w:rsid w:val="006544E1"/>
    <w:rPr>
      <w:rFonts w:ascii="Calibri Light" w:eastAsia="宋体" w:hAnsi="Calibri Light" w:cs="Times New Roman"/>
      <w:b/>
      <w:bCs/>
      <w:color w:val="5B9BD5"/>
    </w:rPr>
  </w:style>
  <w:style w:type="character" w:customStyle="1" w:styleId="4Char">
    <w:name w:val="标题 4 Char"/>
    <w:link w:val="4"/>
    <w:uiPriority w:val="99"/>
    <w:qFormat/>
    <w:locked/>
    <w:rsid w:val="006544E1"/>
    <w:rPr>
      <w:rFonts w:ascii="Calibri Light" w:eastAsia="宋体" w:hAnsi="Calibri Light" w:cs="Times New Roman"/>
      <w:i/>
      <w:iCs/>
      <w:color w:val="2E74B5"/>
    </w:rPr>
  </w:style>
  <w:style w:type="paragraph" w:styleId="af">
    <w:name w:val="List Paragraph"/>
    <w:basedOn w:val="a"/>
    <w:uiPriority w:val="34"/>
    <w:qFormat/>
    <w:rsid w:val="006544E1"/>
    <w:pPr>
      <w:spacing w:after="200" w:line="276" w:lineRule="auto"/>
      <w:ind w:left="720"/>
      <w:contextualSpacing/>
    </w:pPr>
    <w:rPr>
      <w:lang w:val="en-GB" w:eastAsia="en-GB"/>
    </w:rPr>
  </w:style>
  <w:style w:type="character" w:customStyle="1" w:styleId="Char2">
    <w:name w:val="批注框文本 Char"/>
    <w:link w:val="a6"/>
    <w:uiPriority w:val="99"/>
    <w:semiHidden/>
    <w:qFormat/>
    <w:locked/>
    <w:rsid w:val="006544E1"/>
    <w:rPr>
      <w:rFonts w:ascii="Tahoma" w:hAnsi="Tahoma" w:cs="Tahoma"/>
      <w:sz w:val="16"/>
      <w:szCs w:val="16"/>
    </w:rPr>
  </w:style>
  <w:style w:type="paragraph" w:styleId="af0">
    <w:name w:val="No Spacing"/>
    <w:link w:val="Char5"/>
    <w:uiPriority w:val="1"/>
    <w:qFormat/>
    <w:rsid w:val="006544E1"/>
    <w:rPr>
      <w:sz w:val="22"/>
      <w:szCs w:val="22"/>
      <w:lang w:val="fr-FR" w:eastAsia="fr-FR"/>
    </w:rPr>
  </w:style>
  <w:style w:type="character" w:customStyle="1" w:styleId="Char5">
    <w:name w:val="无间隔 Char"/>
    <w:link w:val="af0"/>
    <w:uiPriority w:val="1"/>
    <w:qFormat/>
    <w:locked/>
    <w:rsid w:val="006544E1"/>
    <w:rPr>
      <w:rFonts w:eastAsia="宋体" w:cs="Times New Roman"/>
      <w:sz w:val="22"/>
      <w:szCs w:val="22"/>
      <w:lang w:val="fr-FR" w:eastAsia="fr-FR" w:bidi="ar-SA"/>
    </w:rPr>
  </w:style>
  <w:style w:type="paragraph" w:customStyle="1" w:styleId="TOCHeading1">
    <w:name w:val="TOC Heading1"/>
    <w:basedOn w:val="1"/>
    <w:next w:val="a"/>
    <w:uiPriority w:val="99"/>
    <w:qFormat/>
    <w:rsid w:val="006544E1"/>
    <w:pPr>
      <w:spacing w:line="276" w:lineRule="auto"/>
      <w:outlineLvl w:val="9"/>
    </w:pPr>
    <w:rPr>
      <w:lang w:eastAsia="fr-FR"/>
    </w:rPr>
  </w:style>
  <w:style w:type="character" w:customStyle="1" w:styleId="Char4">
    <w:name w:val="页眉 Char"/>
    <w:link w:val="a8"/>
    <w:uiPriority w:val="99"/>
    <w:qFormat/>
    <w:locked/>
    <w:rsid w:val="006544E1"/>
    <w:rPr>
      <w:rFonts w:cs="Times New Roman"/>
    </w:rPr>
  </w:style>
  <w:style w:type="character" w:customStyle="1" w:styleId="Char3">
    <w:name w:val="页脚 Char"/>
    <w:link w:val="a7"/>
    <w:uiPriority w:val="99"/>
    <w:qFormat/>
    <w:locked/>
    <w:rsid w:val="006544E1"/>
    <w:rPr>
      <w:rFonts w:cs="Times New Roman"/>
    </w:rPr>
  </w:style>
  <w:style w:type="paragraph" w:customStyle="1" w:styleId="Revision1">
    <w:name w:val="Revision1"/>
    <w:hidden/>
    <w:uiPriority w:val="99"/>
    <w:semiHidden/>
    <w:qFormat/>
    <w:rsid w:val="006544E1"/>
    <w:rPr>
      <w:sz w:val="22"/>
      <w:szCs w:val="22"/>
      <w:lang w:val="fr-FR" w:eastAsia="en-US"/>
    </w:rPr>
  </w:style>
  <w:style w:type="character" w:customStyle="1" w:styleId="Char0">
    <w:name w:val="批注文字 Char"/>
    <w:link w:val="a4"/>
    <w:uiPriority w:val="99"/>
    <w:semiHidden/>
    <w:qFormat/>
    <w:locked/>
    <w:rsid w:val="006544E1"/>
    <w:rPr>
      <w:rFonts w:cs="Times New Roman"/>
      <w:sz w:val="20"/>
      <w:szCs w:val="20"/>
    </w:rPr>
  </w:style>
  <w:style w:type="character" w:customStyle="1" w:styleId="Char">
    <w:name w:val="批注主题 Char"/>
    <w:link w:val="a3"/>
    <w:uiPriority w:val="99"/>
    <w:semiHidden/>
    <w:qFormat/>
    <w:locked/>
    <w:rsid w:val="006544E1"/>
    <w:rPr>
      <w:rFonts w:cs="Times New Roman"/>
      <w:b/>
      <w:bCs/>
      <w:sz w:val="20"/>
      <w:szCs w:val="20"/>
    </w:rPr>
  </w:style>
  <w:style w:type="character" w:customStyle="1" w:styleId="Char1">
    <w:name w:val="文档结构图 Char"/>
    <w:basedOn w:val="a0"/>
    <w:link w:val="a5"/>
    <w:uiPriority w:val="99"/>
    <w:semiHidden/>
    <w:qFormat/>
    <w:rsid w:val="006544E1"/>
    <w:rPr>
      <w:rFonts w:ascii="Tahoma" w:hAnsi="Tahoma" w:cs="Tahoma"/>
      <w:sz w:val="16"/>
      <w:szCs w:val="16"/>
      <w:lang w:val="fr-FR" w:eastAsia="en-US"/>
    </w:rPr>
  </w:style>
  <w:style w:type="table" w:customStyle="1" w:styleId="TableGridLight1">
    <w:name w:val="Table Grid Light1"/>
    <w:basedOn w:val="a1"/>
    <w:uiPriority w:val="40"/>
    <w:qFormat/>
    <w:rsid w:val="006544E1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laceholder Text"/>
    <w:basedOn w:val="a0"/>
    <w:uiPriority w:val="99"/>
    <w:semiHidden/>
    <w:qFormat/>
    <w:rsid w:val="006544E1"/>
    <w:rPr>
      <w:color w:val="808080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6544E1"/>
    <w:rPr>
      <w:color w:val="808080"/>
      <w:shd w:val="clear" w:color="auto" w:fill="E6E6E6"/>
    </w:rPr>
  </w:style>
  <w:style w:type="paragraph" w:customStyle="1" w:styleId="Style1">
    <w:name w:val="Style1"/>
    <w:basedOn w:val="a"/>
    <w:link w:val="Style1Car"/>
    <w:qFormat/>
    <w:rsid w:val="00821005"/>
    <w:rPr>
      <w:lang w:val="en-US" w:eastAsia="zh-CN"/>
    </w:rPr>
  </w:style>
  <w:style w:type="character" w:customStyle="1" w:styleId="Style1Car">
    <w:name w:val="Style1 Car"/>
    <w:basedOn w:val="a0"/>
    <w:link w:val="Style1"/>
    <w:rsid w:val="00821005"/>
    <w:rPr>
      <w:sz w:val="22"/>
      <w:szCs w:val="22"/>
      <w:lang w:val="en-US"/>
    </w:rPr>
  </w:style>
  <w:style w:type="paragraph" w:customStyle="1" w:styleId="Style2">
    <w:name w:val="Style2"/>
    <w:basedOn w:val="1"/>
    <w:link w:val="Style2Car"/>
    <w:qFormat/>
    <w:rsid w:val="00B32C53"/>
    <w:pPr>
      <w:numPr>
        <w:numId w:val="1"/>
      </w:numPr>
    </w:pPr>
    <w:rPr>
      <w:rFonts w:ascii="Arial" w:hAnsi="Arial" w:cs="Arial"/>
      <w:lang w:val="en-US" w:eastAsia="zh-CN"/>
    </w:rPr>
  </w:style>
  <w:style w:type="character" w:customStyle="1" w:styleId="Style2Car">
    <w:name w:val="Style2 Car"/>
    <w:basedOn w:val="1Char"/>
    <w:link w:val="Style2"/>
    <w:rsid w:val="00B32C53"/>
    <w:rPr>
      <w:rFonts w:ascii="Arial" w:eastAsia="宋体" w:hAnsi="Arial" w:cs="Arial"/>
      <w:b/>
      <w:bCs/>
      <w:color w:val="009999"/>
      <w:sz w:val="28"/>
      <w:szCs w:val="28"/>
      <w:lang w:val="en-US"/>
    </w:rPr>
  </w:style>
  <w:style w:type="paragraph" w:styleId="TOC">
    <w:name w:val="TOC Heading"/>
    <w:basedOn w:val="1"/>
    <w:next w:val="a"/>
    <w:uiPriority w:val="39"/>
    <w:unhideWhenUsed/>
    <w:qFormat/>
    <w:rsid w:val="00343EB5"/>
    <w:pPr>
      <w:spacing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3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hyperlink" Target="http://WWW.KEDYPACK.COM" TargetMode="External"/><Relationship Id="rId29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28" Type="http://schemas.microsoft.com/office/2011/relationships/people" Target="people.xml"/><Relationship Id="rId10" Type="http://schemas.openxmlformats.org/officeDocument/2006/relationships/image" Target="media/image2.png"/><Relationship Id="rId19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yperlink" Target="http://WWW.KEDYPACK.COM" TargetMode="Externa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3"/>
    <customShpInfo spid="_x0000_s2054"/>
    <customShpInfo spid="_x0000_s2052"/>
    <customShpInfo spid="_x0000_s2050"/>
    <customShpInfo spid="_x0000_s2051"/>
    <customShpInfo spid="_x0000_s2049"/>
    <customShpInfo spid="_x0000_s1027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29"/>
    <customShpInfo spid="_x0000_s1044"/>
    <customShpInfo spid="_x0000_s1045"/>
    <customShpInfo spid="_x0000_s1046"/>
    <customShpInfo spid="_x0000_s1047"/>
    <customShpInfo spid="_x0000_s1043"/>
    <customShpInfo spid="_x0000_s1028"/>
    <customShpInfo spid="_x0000_s1026"/>
    <customShpInfo spid="_x0000_s1198"/>
    <customShpInfo spid="_x0000_s1199"/>
    <customShpInfo spid="_x0000_s1200"/>
    <customShpInfo spid="_x0000_s1197"/>
    <customShpInfo spid="_x0000_s1189"/>
    <customShpInfo spid="_x0000_s1190"/>
    <customShpInfo spid="_x0000_s1187"/>
    <customShpInfo spid="_x0000_s1188"/>
    <customShpInfo spid="_x0000_s1191"/>
    <customShpInfo spid="_x0000_s1192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118"/>
    <customShpInfo spid="_x0000_s1119"/>
    <customShpInfo spid="_x0000_s1120"/>
    <customShpInfo spid="_x0000_s1125"/>
    <customShpInfo spid="_x0000_s1102"/>
    <customShpInfo spid="_x0000_s1106"/>
    <customShpInfo spid="_x0000_s1101"/>
    <customShpInfo spid="_x0000_s1111"/>
    <customShpInfo spid="_x0000_s1110"/>
    <customShpInfo spid="_x0000_s1109"/>
    <customShpInfo spid="_x0000_s1108"/>
    <customShpInfo spid="_x0000_s1107"/>
    <customShpInfo spid="_x0000_s1097"/>
    <customShpInfo spid="_x0000_s1112"/>
    <customShpInfo spid="_x0000_s1100"/>
    <customShpInfo spid="_x0000_s1099"/>
    <customShpInfo spid="_x0000_s1098"/>
    <customShpInfo spid="_x0000_s1105"/>
    <customShpInfo spid="_x0000_s1096"/>
    <customShpInfo spid="_x0000_s1104"/>
    <customShpInfo spid="_x0000_s1095"/>
    <customShpInfo spid="_x0000_s1103"/>
    <customShpInfo spid="_x0000_s1094"/>
    <customShpInfo spid="_x0000_s1091"/>
    <customShpInfo spid="_x0000_s1093"/>
    <customShpInfo spid="_x0000_s1092"/>
    <customShpInfo spid="_x0000_s1143"/>
    <customShpInfo spid="_x0000_s1144"/>
    <customShpInfo spid="_x0000_s1145"/>
    <customShpInfo spid="_x0000_s11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0755A4-1F3A-490A-8C4E-BC88A0479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6041</TotalTime>
  <Pages>1</Pages>
  <Words>848</Words>
  <Characters>4835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Business Plan</vt:lpstr>
      <vt:lpstr>Business Plan</vt:lpstr>
    </vt:vector>
  </TitlesOfParts>
  <Company>Share Conception / 汉宁科技</Company>
  <LinksUpToDate>false</LinksUpToDate>
  <CharactersWithSpaces>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</dc:title>
  <dc:subject>需求分析</dc:subject>
  <dc:creator>Zhiwei Liu</dc:creator>
  <cp:lastModifiedBy>Administrator</cp:lastModifiedBy>
  <cp:revision>896</cp:revision>
  <cp:lastPrinted>2018-04-28T16:32:00Z</cp:lastPrinted>
  <dcterms:created xsi:type="dcterms:W3CDTF">2018-07-20T15:51:00Z</dcterms:created>
  <dcterms:modified xsi:type="dcterms:W3CDTF">2019-09-02T09:29:00Z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